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C99" w:rsidRPr="00AA478A" w:rsidRDefault="00414C99" w:rsidP="00414C99">
      <w:pPr>
        <w:pStyle w:val="2"/>
      </w:pPr>
      <w:bookmarkStart w:id="0" w:name="_GoBack"/>
      <w:r w:rsidRPr="00AA478A">
        <w:t>第</w:t>
      </w:r>
      <w:r w:rsidRPr="00AA478A">
        <w:t>77</w:t>
      </w:r>
      <w:r w:rsidRPr="00AA478A">
        <w:t>课时　专题强化：气体实验定律的综合应用</w:t>
      </w:r>
    </w:p>
    <w:bookmarkEnd w:id="0"/>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3E3C986B" wp14:editId="35B024E7">
            <wp:extent cx="38100" cy="108585"/>
            <wp:effectExtent l="0" t="0" r="0" b="5715"/>
            <wp:docPr id="1439" name="image3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目标要求</w:t>
      </w:r>
      <w:r w:rsidRPr="00AA478A">
        <w:rPr>
          <w:rFonts w:ascii="Times New Roman" w:hAnsi="Times New Roman"/>
          <w:noProof/>
        </w:rPr>
        <w:drawing>
          <wp:inline distT="0" distB="0" distL="0" distR="0" wp14:anchorId="41847833" wp14:editId="120424E8">
            <wp:extent cx="38100" cy="108585"/>
            <wp:effectExtent l="0" t="0" r="0" b="5715"/>
            <wp:docPr id="1440" name="image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sidRPr="00AA478A">
        <w:rPr>
          <w:rFonts w:ascii="Times New Roman" w:hAnsi="Times New Roman"/>
        </w:rPr>
        <w:t>1</w:t>
      </w:r>
      <w:r w:rsidRPr="00D50237">
        <w:rPr>
          <w:rFonts w:ascii="Times New Roman" w:hAnsi="Times New Roman"/>
        </w:rPr>
        <w:t>.</w:t>
      </w:r>
      <w:r w:rsidRPr="00AA478A">
        <w:rPr>
          <w:rFonts w:ascii="Times New Roman" w:eastAsia="新宋体" w:hAnsi="Times New Roman"/>
        </w:rPr>
        <w:t>会综合应用气体实验定律、理想气体状态方程、力学规律分析理想气体多过程问题。</w:t>
      </w:r>
      <w:r w:rsidRPr="00AA478A">
        <w:rPr>
          <w:rFonts w:ascii="Times New Roman" w:hAnsi="Times New Roman"/>
        </w:rPr>
        <w:t>2</w:t>
      </w:r>
      <w:r w:rsidRPr="00D50237">
        <w:rPr>
          <w:rFonts w:ascii="Times New Roman" w:hAnsi="Times New Roman"/>
        </w:rPr>
        <w:t>.</w:t>
      </w:r>
      <w:r w:rsidRPr="00AA478A">
        <w:rPr>
          <w:rFonts w:ascii="Times New Roman" w:eastAsia="新宋体" w:hAnsi="Times New Roman"/>
        </w:rPr>
        <w:t>能够通过合理选择研究对象，将充气、抽气、灌装、漏气等变质量问题转化为一定质量的气体问题，培养建模能力。</w:t>
      </w:r>
      <w:r w:rsidRPr="00AA478A">
        <w:rPr>
          <w:rFonts w:ascii="Times New Roman" w:hAnsi="Times New Roman"/>
        </w:rPr>
        <w:t>3</w:t>
      </w:r>
      <w:r w:rsidRPr="00D50237">
        <w:rPr>
          <w:rFonts w:ascii="Times New Roman" w:hAnsi="Times New Roman"/>
        </w:rPr>
        <w:t>.</w:t>
      </w:r>
      <w:r w:rsidRPr="00AA478A">
        <w:rPr>
          <w:rFonts w:ascii="Times New Roman" w:eastAsia="新宋体" w:hAnsi="Times New Roman"/>
        </w:rPr>
        <w:t>能够解决混合气体问题，培养科学思维能力。</w:t>
      </w:r>
    </w:p>
    <w:p w:rsidR="00414C99" w:rsidRPr="00AA478A" w:rsidRDefault="00414C99" w:rsidP="00414C99">
      <w:pPr>
        <w:pStyle w:val="3"/>
      </w:pPr>
      <w:r w:rsidRPr="00AA478A">
        <w:t>考点一　单一气体多过程问题</w:t>
      </w:r>
    </w:p>
    <w:p w:rsidR="00414C99" w:rsidRPr="00AA478A" w:rsidRDefault="00414C99" w:rsidP="00414C99">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解题的一般思路</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确定研究对象</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研究对象分两类：热学研究对象</w:t>
      </w:r>
      <w:r>
        <w:rPr>
          <w:rFonts w:ascii="Times New Roman" w:hAnsi="Times New Roman"/>
          <w:w w:val="104"/>
        </w:rPr>
        <w:t>(</w:t>
      </w:r>
      <w:r w:rsidRPr="00AA478A">
        <w:rPr>
          <w:rFonts w:ascii="Times New Roman" w:hAnsi="Times New Roman"/>
          <w:w w:val="104"/>
        </w:rPr>
        <w:t>一定质量的理想气体</w:t>
      </w:r>
      <w:r>
        <w:rPr>
          <w:rFonts w:ascii="Times New Roman" w:hAnsi="Times New Roman"/>
          <w:w w:val="104"/>
        </w:rPr>
        <w:t>)</w:t>
      </w:r>
      <w:r w:rsidRPr="00AA478A">
        <w:rPr>
          <w:rFonts w:ascii="Times New Roman" w:hAnsi="Times New Roman"/>
          <w:w w:val="104"/>
        </w:rPr>
        <w:t>；力学研究对象</w:t>
      </w:r>
      <w:r>
        <w:rPr>
          <w:rFonts w:ascii="Times New Roman" w:hAnsi="Times New Roman"/>
          <w:w w:val="104"/>
        </w:rPr>
        <w:t>(</w:t>
      </w:r>
      <w:r w:rsidRPr="00AA478A">
        <w:rPr>
          <w:rFonts w:ascii="Times New Roman" w:hAnsi="Times New Roman"/>
          <w:w w:val="104"/>
        </w:rPr>
        <w:t>气缸、活塞或某系统</w:t>
      </w:r>
      <w:r>
        <w:rPr>
          <w:rFonts w:ascii="Times New Roman" w:hAnsi="Times New Roman"/>
          <w:w w:val="104"/>
        </w:rPr>
        <w:t>)</w:t>
      </w:r>
      <w:r w:rsidRPr="00AA478A">
        <w:rPr>
          <w:rFonts w:ascii="Times New Roman" w:hAnsi="Times New Roman"/>
          <w:w w:val="104"/>
        </w:rPr>
        <w:t>。</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分析物理过程，确定状态参量</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对热学研究对象，分析清楚一定质量的理想气体状态变化过程及对应每一过程初、末状态，写出对应状态的状态参量，依据气体实验定律列出方程。</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分析力学研究对象</w:t>
      </w:r>
      <w:r>
        <w:rPr>
          <w:rFonts w:ascii="Times New Roman" w:hAnsi="Times New Roman"/>
          <w:w w:val="104"/>
        </w:rPr>
        <w:t>(</w:t>
      </w:r>
      <w:r w:rsidRPr="00AA478A">
        <w:rPr>
          <w:rFonts w:ascii="Times New Roman" w:hAnsi="Times New Roman"/>
          <w:w w:val="104"/>
        </w:rPr>
        <w:t>气缸、活塞或某系统</w:t>
      </w:r>
      <w:r>
        <w:rPr>
          <w:rFonts w:ascii="Times New Roman" w:hAnsi="Times New Roman"/>
          <w:w w:val="104"/>
        </w:rPr>
        <w:t>)</w:t>
      </w:r>
      <w:r w:rsidRPr="00AA478A">
        <w:rPr>
          <w:rFonts w:ascii="Times New Roman" w:hAnsi="Times New Roman"/>
          <w:w w:val="104"/>
        </w:rPr>
        <w:t>的受力情况，依据力学规律列出方程求解气体压强。</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挖掘题目的隐含条件，如几何关系等，列出辅助方程。</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多个方程联立求解。注意检验求解结果的合理性。</w:t>
      </w:r>
    </w:p>
    <w:p w:rsidR="00414C99" w:rsidRDefault="00414C99" w:rsidP="00414C99">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44088CBB" wp14:editId="170BC178">
            <wp:extent cx="38100" cy="108585"/>
            <wp:effectExtent l="0" t="0" r="0" b="5715"/>
            <wp:docPr id="1441" name="image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1</w:t>
      </w:r>
      <w:r w:rsidRPr="00AA478A">
        <w:rPr>
          <w:rFonts w:ascii="Times New Roman" w:hAnsi="Times New Roman"/>
          <w:noProof/>
        </w:rPr>
        <w:drawing>
          <wp:inline distT="0" distB="0" distL="0" distR="0" wp14:anchorId="3909E2C6" wp14:editId="4B4D9906">
            <wp:extent cx="38100" cy="108585"/>
            <wp:effectExtent l="0" t="0" r="0" b="5715"/>
            <wp:docPr id="1442" name="image3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广东江门市期末</w:t>
      </w:r>
      <w:r>
        <w:rPr>
          <w:rFonts w:ascii="Times New Roman" w:eastAsia="楷体" w:hAnsi="Times New Roman"/>
          <w:w w:val="104"/>
        </w:rPr>
        <w:t>)</w:t>
      </w:r>
      <w:r w:rsidRPr="00AA478A">
        <w:rPr>
          <w:rFonts w:ascii="Times New Roman" w:hAnsi="Times New Roman"/>
          <w:w w:val="104"/>
        </w:rPr>
        <w:t>如图所示为一温度计的原理图，利用气缸底部高度变化反应温度变化。质量可以忽略的导热气缸内密封一定质量的理想气体，气缸的长度为</w:t>
      </w:r>
      <w:r w:rsidRPr="00AA478A">
        <w:rPr>
          <w:rFonts w:ascii="Times New Roman" w:hAnsi="Times New Roman"/>
          <w:i/>
          <w:w w:val="104"/>
        </w:rPr>
        <w:t>L</w:t>
      </w:r>
      <w:r w:rsidRPr="00AA478A">
        <w:rPr>
          <w:rFonts w:ascii="Times New Roman" w:hAnsi="Times New Roman"/>
          <w:w w:val="104"/>
        </w:rPr>
        <w:t>，</w:t>
      </w:r>
      <w:r w:rsidRPr="00AA478A">
        <w:rPr>
          <w:rFonts w:ascii="Times New Roman" w:hAnsi="Times New Roman"/>
          <w:w w:val="104"/>
        </w:rPr>
        <w:t>A</w:t>
      </w:r>
      <w:r w:rsidRPr="00AA478A">
        <w:rPr>
          <w:rFonts w:ascii="Times New Roman" w:hAnsi="Times New Roman"/>
          <w:w w:val="104"/>
        </w:rPr>
        <w:t>、</w:t>
      </w:r>
      <w:r w:rsidRPr="00AA478A">
        <w:rPr>
          <w:rFonts w:ascii="Times New Roman" w:hAnsi="Times New Roman"/>
          <w:w w:val="104"/>
        </w:rPr>
        <w:t>B</w:t>
      </w:r>
      <w:r w:rsidRPr="00AA478A">
        <w:rPr>
          <w:rFonts w:ascii="Times New Roman" w:hAnsi="Times New Roman"/>
          <w:w w:val="104"/>
        </w:rPr>
        <w:t>、</w:t>
      </w:r>
      <w:r w:rsidRPr="00AA478A">
        <w:rPr>
          <w:rFonts w:ascii="Times New Roman" w:hAnsi="Times New Roman"/>
          <w:w w:val="104"/>
        </w:rPr>
        <w:t>C</w:t>
      </w:r>
      <w:r w:rsidRPr="00AA478A">
        <w:rPr>
          <w:rFonts w:ascii="Times New Roman" w:hAnsi="Times New Roman"/>
          <w:w w:val="104"/>
        </w:rPr>
        <w:t>、</w:t>
      </w:r>
      <w:r w:rsidRPr="00AA478A">
        <w:rPr>
          <w:rFonts w:ascii="Times New Roman" w:hAnsi="Times New Roman"/>
          <w:w w:val="104"/>
        </w:rPr>
        <w:t>D</w:t>
      </w:r>
      <w:r w:rsidRPr="00AA478A">
        <w:rPr>
          <w:rFonts w:ascii="Times New Roman" w:hAnsi="Times New Roman"/>
          <w:w w:val="104"/>
        </w:rPr>
        <w:t>是体积可以忽略的固定挡板，</w:t>
      </w:r>
      <w:r w:rsidRPr="00AA478A">
        <w:rPr>
          <w:rFonts w:ascii="Times New Roman" w:hAnsi="Times New Roman"/>
          <w:w w:val="104"/>
        </w:rPr>
        <w:t>A</w:t>
      </w:r>
      <w:r w:rsidRPr="00AA478A">
        <w:rPr>
          <w:rFonts w:ascii="Times New Roman" w:hAnsi="Times New Roman"/>
          <w:w w:val="104"/>
        </w:rPr>
        <w:t>、</w:t>
      </w:r>
      <w:r w:rsidRPr="00AA478A">
        <w:rPr>
          <w:rFonts w:ascii="Times New Roman" w:hAnsi="Times New Roman"/>
          <w:w w:val="104"/>
        </w:rPr>
        <w:t>B</w:t>
      </w:r>
      <w:r w:rsidRPr="00AA478A">
        <w:rPr>
          <w:rFonts w:ascii="Times New Roman" w:hAnsi="Times New Roman"/>
          <w:w w:val="104"/>
        </w:rPr>
        <w:t>到气缸底部的距离是</w:t>
      </w:r>
      <w:r w:rsidRPr="00AA478A">
        <w:rPr>
          <w:rFonts w:ascii="Times New Roman" w:hAnsi="Times New Roman"/>
          <w:w w:val="104"/>
        </w:rPr>
        <w:t>0</w:t>
      </w:r>
      <w:r w:rsidRPr="00D50237">
        <w:rPr>
          <w:rFonts w:ascii="Times New Roman" w:hAnsi="Times New Roman"/>
          <w:w w:val="104"/>
        </w:rPr>
        <w:t>.</w:t>
      </w:r>
      <w:r w:rsidRPr="00AA478A">
        <w:rPr>
          <w:rFonts w:ascii="Times New Roman" w:hAnsi="Times New Roman"/>
          <w:w w:val="104"/>
        </w:rPr>
        <w:t>25</w:t>
      </w:r>
      <w:r w:rsidRPr="00AA478A">
        <w:rPr>
          <w:rFonts w:ascii="Times New Roman" w:hAnsi="Times New Roman"/>
          <w:i/>
          <w:w w:val="104"/>
        </w:rPr>
        <w:t>L</w:t>
      </w:r>
      <w:r w:rsidRPr="00AA478A">
        <w:rPr>
          <w:rFonts w:ascii="Times New Roman" w:hAnsi="Times New Roman"/>
          <w:w w:val="104"/>
        </w:rPr>
        <w:t>，体积可以忽略的活塞通过竖直杆固定在地面上，活塞与气缸内壁无摩擦且不漏气，气缸壁的厚度忽略不计。环境温度为</w:t>
      </w:r>
      <w:r w:rsidRPr="00AA478A">
        <w:rPr>
          <w:rFonts w:ascii="Times New Roman" w:hAnsi="Times New Roman"/>
          <w:i/>
          <w:w w:val="104"/>
        </w:rPr>
        <w:t>T</w:t>
      </w:r>
      <w:r w:rsidRPr="00AA478A">
        <w:rPr>
          <w:rFonts w:ascii="Times New Roman" w:hAnsi="Times New Roman"/>
          <w:w w:val="104"/>
          <w:vertAlign w:val="subscript"/>
        </w:rPr>
        <w:t>0</w:t>
      </w:r>
      <w:r>
        <w:rPr>
          <w:rFonts w:ascii="Times New Roman" w:hAnsi="Times New Roman"/>
          <w:w w:val="104"/>
        </w:rPr>
        <w:t>(</w:t>
      </w:r>
      <w:r w:rsidRPr="00AA478A">
        <w:rPr>
          <w:rFonts w:ascii="Times New Roman" w:hAnsi="Times New Roman"/>
          <w:w w:val="104"/>
        </w:rPr>
        <w:t>热力学温标</w:t>
      </w:r>
      <w:r>
        <w:rPr>
          <w:rFonts w:ascii="Times New Roman" w:hAnsi="Times New Roman"/>
          <w:w w:val="104"/>
        </w:rPr>
        <w:t>)</w:t>
      </w:r>
      <w:r w:rsidRPr="00AA478A">
        <w:rPr>
          <w:rFonts w:ascii="Times New Roman" w:hAnsi="Times New Roman"/>
          <w:w w:val="104"/>
        </w:rPr>
        <w:t>时，活塞刚好位于气缸正中间，整个装置处于静止状态，大气压强为</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，求：</w:t>
      </w:r>
    </w:p>
    <w:p w:rsidR="00414C99" w:rsidRPr="00AA478A" w:rsidRDefault="00414C99" w:rsidP="00414C9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7AF465E0" wp14:editId="0CF53565">
            <wp:extent cx="1007110" cy="1295400"/>
            <wp:effectExtent l="0" t="0" r="2540" b="0"/>
            <wp:docPr id="1443" name="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7110" cy="1295400"/>
                    </a:xfrm>
                    <a:prstGeom prst="rect">
                      <a:avLst/>
                    </a:prstGeom>
                    <a:noFill/>
                    <a:ln>
                      <a:noFill/>
                    </a:ln>
                  </pic:spPr>
                </pic:pic>
              </a:graphicData>
            </a:graphic>
          </wp:inline>
        </w:drawing>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环境温度为</w:t>
      </w:r>
      <w:r w:rsidRPr="00AA478A">
        <w:rPr>
          <w:rFonts w:ascii="Times New Roman" w:hAnsi="Times New Roman"/>
          <w:i/>
          <w:w w:val="104"/>
        </w:rPr>
        <w:t>T</w:t>
      </w:r>
      <w:r w:rsidRPr="00AA478A">
        <w:rPr>
          <w:rFonts w:ascii="Times New Roman" w:hAnsi="Times New Roman"/>
          <w:w w:val="104"/>
          <w:vertAlign w:val="subscript"/>
        </w:rPr>
        <w:t>0</w:t>
      </w:r>
      <w:r w:rsidRPr="00AA478A">
        <w:rPr>
          <w:rFonts w:ascii="Times New Roman" w:hAnsi="Times New Roman"/>
          <w:w w:val="104"/>
        </w:rPr>
        <w:t>时，缸内气体的压强</w:t>
      </w:r>
      <w:r w:rsidRPr="00AA478A">
        <w:rPr>
          <w:rFonts w:ascii="Times New Roman" w:hAnsi="Times New Roman"/>
          <w:i/>
          <w:w w:val="104"/>
        </w:rPr>
        <w:t>p</w:t>
      </w:r>
      <w:r w:rsidRPr="00AA478A">
        <w:rPr>
          <w:rFonts w:ascii="Times New Roman" w:hAnsi="Times New Roman"/>
          <w:w w:val="104"/>
          <w:vertAlign w:val="subscript"/>
        </w:rPr>
        <w:t>1</w:t>
      </w:r>
      <w:r w:rsidRPr="00AA478A">
        <w:rPr>
          <w:rFonts w:ascii="Times New Roman" w:hAnsi="Times New Roman"/>
          <w:w w:val="104"/>
        </w:rPr>
        <w:t>；</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温度计能测量的最小温度</w:t>
      </w:r>
      <w:r w:rsidRPr="00AA478A">
        <w:rPr>
          <w:rFonts w:ascii="Times New Roman" w:hAnsi="Times New Roman"/>
          <w:i/>
          <w:w w:val="104"/>
        </w:rPr>
        <w:t>T</w:t>
      </w:r>
      <w:r w:rsidRPr="00AA478A">
        <w:rPr>
          <w:rFonts w:ascii="Times New Roman" w:hAnsi="Times New Roman"/>
          <w:w w:val="104"/>
          <w:vertAlign w:val="subscript"/>
        </w:rPr>
        <w:t>min</w:t>
      </w:r>
      <w:r w:rsidRPr="00AA478A">
        <w:rPr>
          <w:rFonts w:ascii="Times New Roman" w:hAnsi="Times New Roman"/>
          <w:w w:val="104"/>
        </w:rPr>
        <w:t>；</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环境温度为</w:t>
      </w:r>
      <w:r w:rsidRPr="00AA478A">
        <w:rPr>
          <w:rFonts w:ascii="Times New Roman" w:hAnsi="Times New Roman"/>
          <w:w w:val="104"/>
        </w:rPr>
        <w:t>0</w:t>
      </w:r>
      <w:r w:rsidRPr="00D50237">
        <w:rPr>
          <w:rFonts w:ascii="Times New Roman" w:hAnsi="Times New Roman"/>
          <w:w w:val="104"/>
        </w:rPr>
        <w:t>.</w:t>
      </w:r>
      <w:r w:rsidRPr="00AA478A">
        <w:rPr>
          <w:rFonts w:ascii="Times New Roman" w:hAnsi="Times New Roman"/>
          <w:w w:val="104"/>
        </w:rPr>
        <w:t>4</w:t>
      </w:r>
      <w:r w:rsidRPr="00AA478A">
        <w:rPr>
          <w:rFonts w:ascii="Times New Roman" w:hAnsi="Times New Roman"/>
          <w:i/>
          <w:w w:val="104"/>
        </w:rPr>
        <w:t>T</w:t>
      </w:r>
      <w:r w:rsidRPr="00AA478A">
        <w:rPr>
          <w:rFonts w:ascii="Times New Roman" w:hAnsi="Times New Roman"/>
          <w:w w:val="104"/>
          <w:vertAlign w:val="subscript"/>
        </w:rPr>
        <w:t>0</w:t>
      </w:r>
      <w:r w:rsidRPr="00AA478A">
        <w:rPr>
          <w:rFonts w:ascii="Times New Roman" w:hAnsi="Times New Roman"/>
          <w:w w:val="104"/>
        </w:rPr>
        <w:t>时，缸内气体的压强</w:t>
      </w:r>
      <w:r w:rsidRPr="00AA478A">
        <w:rPr>
          <w:rFonts w:ascii="Times New Roman" w:hAnsi="Times New Roman"/>
          <w:i/>
          <w:w w:val="104"/>
        </w:rPr>
        <w:t>p</w:t>
      </w:r>
      <w:r w:rsidRPr="00AA478A">
        <w:rPr>
          <w:rFonts w:ascii="Times New Roman" w:hAnsi="Times New Roman"/>
          <w:w w:val="104"/>
          <w:vertAlign w:val="subscript"/>
        </w:rPr>
        <w:t>2</w:t>
      </w:r>
      <w:r w:rsidRPr="00AA478A">
        <w:rPr>
          <w:rFonts w:ascii="Times New Roman" w:hAnsi="Times New Roman"/>
          <w:w w:val="104"/>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0</w:t>
      </w:r>
      <w:r w:rsidRPr="00D50237">
        <w:rPr>
          <w:rFonts w:ascii="Times New Roman" w:hAnsi="Times New Roman"/>
        </w:rPr>
        <w:t>.</w:t>
      </w:r>
      <w:r w:rsidRPr="00AA478A">
        <w:rPr>
          <w:rFonts w:ascii="Times New Roman" w:hAnsi="Times New Roman"/>
        </w:rPr>
        <w:t>5</w:t>
      </w:r>
      <w:r w:rsidRPr="00AA478A">
        <w:rPr>
          <w:rFonts w:ascii="Times New Roman" w:hAnsi="Times New Roman"/>
          <w:i/>
        </w:rPr>
        <w:t>T</w:t>
      </w:r>
      <w:r w:rsidRPr="00AA478A">
        <w:rPr>
          <w:rFonts w:ascii="Times New Roman" w:hAnsi="Times New Roman"/>
          <w:vertAlign w:val="subscript"/>
        </w:rPr>
        <w:t>0</w:t>
      </w:r>
      <w:r w:rsidRPr="00AA478A">
        <w:rPr>
          <w:rFonts w:ascii="Times New Roman" w:hAnsi="Times New Roman"/>
        </w:rPr>
        <w:t xml:space="preserve">　</w:t>
      </w: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0</w:t>
      </w:r>
      <w:r w:rsidRPr="00D50237">
        <w:rPr>
          <w:rFonts w:ascii="Times New Roman" w:hAnsi="Times New Roman"/>
        </w:rPr>
        <w:t>.</w:t>
      </w:r>
      <w:r w:rsidRPr="00AA478A">
        <w:rPr>
          <w:rFonts w:ascii="Times New Roman" w:hAnsi="Times New Roman"/>
        </w:rPr>
        <w:t>8</w:t>
      </w:r>
      <w:r w:rsidRPr="00AA478A">
        <w:rPr>
          <w:rFonts w:ascii="Times New Roman" w:hAnsi="Times New Roman"/>
          <w:i/>
        </w:rPr>
        <w:t>p</w:t>
      </w:r>
      <w:r w:rsidRPr="00AA478A">
        <w:rPr>
          <w:rFonts w:ascii="Times New Roman" w:hAnsi="Times New Roman"/>
          <w:vertAlign w:val="subscript"/>
        </w:rPr>
        <w:t>0</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设气缸底部面积为</w:t>
      </w:r>
      <w:r w:rsidRPr="00AA478A">
        <w:rPr>
          <w:rFonts w:ascii="Times New Roman" w:hAnsi="Times New Roman"/>
          <w:i/>
        </w:rPr>
        <w:t>S</w:t>
      </w:r>
      <w:r w:rsidRPr="00AA478A">
        <w:rPr>
          <w:rFonts w:ascii="Times New Roman" w:eastAsia="楷体" w:hAnsi="Times New Roman"/>
        </w:rPr>
        <w:t>，由于气缸的质量可以忽略不计，可知环境温度为</w:t>
      </w:r>
      <w:r w:rsidRPr="00AA478A">
        <w:rPr>
          <w:rFonts w:ascii="Times New Roman" w:hAnsi="Times New Roman"/>
          <w:i/>
        </w:rPr>
        <w:t>T</w:t>
      </w:r>
      <w:r w:rsidRPr="00AA478A">
        <w:rPr>
          <w:rFonts w:ascii="Times New Roman" w:hAnsi="Times New Roman"/>
          <w:vertAlign w:val="subscript"/>
        </w:rPr>
        <w:t>0</w:t>
      </w:r>
      <w:r w:rsidRPr="00AA478A">
        <w:rPr>
          <w:rFonts w:ascii="Times New Roman" w:eastAsia="楷体" w:hAnsi="Times New Roman"/>
        </w:rPr>
        <w:t>时，对气缸底部受力分析有</w:t>
      </w: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i/>
        </w:rPr>
        <w:t>S</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eastAsia="楷体" w:hAnsi="Times New Roman"/>
        </w:rPr>
        <w:t>，则缸内气体的压强</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eastAsia="楷体" w:hAnsi="Times New Roman"/>
        </w:rPr>
        <w:lastRenderedPageBreak/>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温度最低时，</w:t>
      </w:r>
      <w:r w:rsidRPr="00AA478A">
        <w:rPr>
          <w:rFonts w:ascii="Times New Roman" w:hAnsi="Times New Roman"/>
        </w:rPr>
        <w:t>A</w:t>
      </w:r>
      <w:r w:rsidRPr="00AA478A">
        <w:rPr>
          <w:rFonts w:ascii="Times New Roman" w:eastAsia="楷体" w:hAnsi="Times New Roman"/>
        </w:rPr>
        <w:t>、</w:t>
      </w:r>
      <w:r w:rsidRPr="00AA478A">
        <w:rPr>
          <w:rFonts w:ascii="Times New Roman" w:hAnsi="Times New Roman"/>
        </w:rPr>
        <w:t>B</w:t>
      </w:r>
      <w:r w:rsidRPr="00AA478A">
        <w:rPr>
          <w:rFonts w:ascii="Times New Roman" w:eastAsia="楷体" w:hAnsi="Times New Roman"/>
        </w:rPr>
        <w:t>恰好落到在活塞上，该过程发生的是等压变化，因此</w:t>
      </w:r>
      <m:oMath>
        <m:f>
          <m:fPr>
            <m:ctrlPr>
              <w:rPr>
                <w:rFonts w:ascii="Cambria Math" w:hAnsi="Cambria Math"/>
              </w:rPr>
            </m:ctrlPr>
          </m:fPr>
          <m:num>
            <m:r>
              <m:rPr>
                <m:sty m:val="p"/>
              </m:rPr>
              <w:rPr>
                <w:rFonts w:ascii="Cambria Math" w:hAnsi="Cambria Math"/>
              </w:rPr>
              <m:t>0.5</m:t>
            </m:r>
            <m:r>
              <w:rPr>
                <w:rFonts w:ascii="Cambria Math" w:hAnsi="Cambria Math"/>
              </w:rPr>
              <m:t>LS</m:t>
            </m:r>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0.25</m:t>
            </m:r>
            <m:r>
              <w:rPr>
                <w:rFonts w:ascii="Cambria Math" w:hAnsi="Cambria Math"/>
              </w:rPr>
              <m:t>LS</m:t>
            </m:r>
          </m:num>
          <m:den>
            <m:sSub>
              <m:sSubPr>
                <m:ctrlPr>
                  <w:rPr>
                    <w:rFonts w:ascii="Cambria Math" w:hAnsi="Cambria Math"/>
                  </w:rPr>
                </m:ctrlPr>
              </m:sSubPr>
              <m:e>
                <m:r>
                  <w:rPr>
                    <w:rFonts w:ascii="Cambria Math" w:hAnsi="Cambria Math"/>
                  </w:rPr>
                  <m:t>T</m:t>
                </m:r>
              </m:e>
              <m:sub>
                <m:r>
                  <m:rPr>
                    <m:sty m:val="p"/>
                  </m:rPr>
                  <w:rPr>
                    <w:rFonts w:ascii="Cambria Math" w:hAnsi="Cambria Math"/>
                  </w:rPr>
                  <m:t>min</m:t>
                </m:r>
              </m:sub>
            </m:sSub>
          </m:den>
        </m:f>
      </m:oMath>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可得最低温度</w:t>
      </w:r>
      <w:r w:rsidRPr="00AA478A">
        <w:rPr>
          <w:rFonts w:ascii="Times New Roman" w:hAnsi="Times New Roman"/>
          <w:i/>
        </w:rPr>
        <w:t>T</w:t>
      </w:r>
      <w:r w:rsidRPr="00AA478A">
        <w:rPr>
          <w:rFonts w:ascii="Times New Roman" w:hAnsi="Times New Roman"/>
          <w:vertAlign w:val="subscript"/>
        </w:rPr>
        <w:t>min</w:t>
      </w:r>
      <w:r w:rsidRPr="00AA478A">
        <w:rPr>
          <w:rFonts w:ascii="Times New Roman" w:hAnsi="Times New Roman"/>
        </w:rPr>
        <w:t>=0</w:t>
      </w:r>
      <w:r w:rsidRPr="00D50237">
        <w:rPr>
          <w:rFonts w:ascii="Times New Roman" w:hAnsi="Times New Roman"/>
        </w:rPr>
        <w:t>.</w:t>
      </w:r>
      <w:r w:rsidRPr="00AA478A">
        <w:rPr>
          <w:rFonts w:ascii="Times New Roman" w:hAnsi="Times New Roman"/>
        </w:rPr>
        <w:t>5</w:t>
      </w:r>
      <w:r w:rsidRPr="00AA478A">
        <w:rPr>
          <w:rFonts w:ascii="Times New Roman" w:hAnsi="Times New Roman"/>
          <w:i/>
        </w:rPr>
        <w:t>T</w:t>
      </w:r>
      <w:r w:rsidRPr="00AA478A">
        <w:rPr>
          <w:rFonts w:ascii="Times New Roman" w:hAnsi="Times New Roman"/>
          <w:vertAlign w:val="subscript"/>
        </w:rPr>
        <w:t>0</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3</w:t>
      </w:r>
      <w:r>
        <w:rPr>
          <w:rFonts w:ascii="Times New Roman" w:eastAsia="楷体" w:hAnsi="Times New Roman"/>
        </w:rPr>
        <w:t>)</w:t>
      </w:r>
      <w:r w:rsidRPr="00AA478A">
        <w:rPr>
          <w:rFonts w:ascii="Times New Roman" w:eastAsia="楷体" w:hAnsi="Times New Roman"/>
        </w:rPr>
        <w:t>从</w:t>
      </w:r>
      <w:r w:rsidRPr="00AA478A">
        <w:rPr>
          <w:rFonts w:ascii="Times New Roman" w:hAnsi="Times New Roman"/>
        </w:rPr>
        <w:t>0</w:t>
      </w:r>
      <w:r w:rsidRPr="00D50237">
        <w:rPr>
          <w:rFonts w:ascii="Times New Roman" w:hAnsi="Times New Roman"/>
        </w:rPr>
        <w:t>.</w:t>
      </w:r>
      <w:r w:rsidRPr="00AA478A">
        <w:rPr>
          <w:rFonts w:ascii="Times New Roman" w:hAnsi="Times New Roman"/>
        </w:rPr>
        <w:t>5</w:t>
      </w:r>
      <w:r w:rsidRPr="00AA478A">
        <w:rPr>
          <w:rFonts w:ascii="Times New Roman" w:hAnsi="Times New Roman"/>
          <w:i/>
        </w:rPr>
        <w:t>T</w:t>
      </w:r>
      <w:r w:rsidRPr="00AA478A">
        <w:rPr>
          <w:rFonts w:ascii="Times New Roman" w:hAnsi="Times New Roman"/>
          <w:vertAlign w:val="subscript"/>
        </w:rPr>
        <w:t>0</w:t>
      </w:r>
      <w:r w:rsidRPr="00AA478A">
        <w:rPr>
          <w:rFonts w:ascii="Times New Roman" w:eastAsia="楷体" w:hAnsi="Times New Roman"/>
        </w:rPr>
        <w:t>到</w:t>
      </w:r>
      <w:r w:rsidRPr="00AA478A">
        <w:rPr>
          <w:rFonts w:ascii="Times New Roman" w:hAnsi="Times New Roman"/>
        </w:rPr>
        <w:t>0</w:t>
      </w:r>
      <w:r w:rsidRPr="00D50237">
        <w:rPr>
          <w:rFonts w:ascii="Times New Roman" w:hAnsi="Times New Roman"/>
        </w:rPr>
        <w:t>.</w:t>
      </w:r>
      <w:r w:rsidRPr="00AA478A">
        <w:rPr>
          <w:rFonts w:ascii="Times New Roman" w:hAnsi="Times New Roman"/>
        </w:rPr>
        <w:t>4</w:t>
      </w:r>
      <w:r w:rsidRPr="00AA478A">
        <w:rPr>
          <w:rFonts w:ascii="Times New Roman" w:hAnsi="Times New Roman"/>
          <w:i/>
        </w:rPr>
        <w:t>T</w:t>
      </w:r>
      <w:r w:rsidRPr="00AA478A">
        <w:rPr>
          <w:rFonts w:ascii="Times New Roman" w:hAnsi="Times New Roman"/>
          <w:vertAlign w:val="subscript"/>
        </w:rPr>
        <w:t>0</w:t>
      </w:r>
      <w:r w:rsidRPr="00AA478A">
        <w:rPr>
          <w:rFonts w:ascii="Times New Roman" w:eastAsia="楷体" w:hAnsi="Times New Roman"/>
        </w:rPr>
        <w:t>，气体发生等容变化，</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因此</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num>
          <m:den>
            <m:r>
              <m:rPr>
                <m:sty m:val="p"/>
              </m:rPr>
              <w:rPr>
                <w:rFonts w:ascii="Cambria Math" w:hAnsi="Cambria Math"/>
              </w:rPr>
              <m:t>0.5</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2</m:t>
                </m:r>
              </m:sub>
            </m:sSub>
          </m:num>
          <m:den>
            <m:r>
              <m:rPr>
                <m:sty m:val="p"/>
              </m:rPr>
              <w:rPr>
                <w:rFonts w:ascii="Cambria Math" w:hAnsi="Cambria Math"/>
              </w:rPr>
              <m:t>0.4</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rPr>
        <w:t>=0</w:t>
      </w:r>
      <w:r w:rsidRPr="00D50237">
        <w:rPr>
          <w:rFonts w:ascii="Times New Roman" w:hAnsi="Times New Roman"/>
        </w:rPr>
        <w:t>.</w:t>
      </w:r>
      <w:r w:rsidRPr="00AA478A">
        <w:rPr>
          <w:rFonts w:ascii="Times New Roman" w:hAnsi="Times New Roman"/>
        </w:rPr>
        <w:t>8</w:t>
      </w:r>
      <w:r w:rsidRPr="00AA478A">
        <w:rPr>
          <w:rFonts w:ascii="Times New Roman" w:hAnsi="Times New Roman"/>
          <w:i/>
        </w:rPr>
        <w:t>p</w:t>
      </w:r>
      <w:r w:rsidRPr="00AA478A">
        <w:rPr>
          <w:rFonts w:ascii="Times New Roman" w:hAnsi="Times New Roman"/>
          <w:vertAlign w:val="subscript"/>
        </w:rPr>
        <w:t>0</w:t>
      </w:r>
      <w:r w:rsidRPr="00AA478A">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360E1046" wp14:editId="54932A31">
            <wp:extent cx="38100" cy="108585"/>
            <wp:effectExtent l="0" t="0" r="0" b="5715"/>
            <wp:docPr id="1453" name="image3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2</w:t>
      </w:r>
      <w:r w:rsidRPr="00AA478A">
        <w:rPr>
          <w:rFonts w:ascii="Times New Roman" w:hAnsi="Times New Roman"/>
          <w:noProof/>
        </w:rPr>
        <w:drawing>
          <wp:inline distT="0" distB="0" distL="0" distR="0" wp14:anchorId="2CC66EB2" wp14:editId="539174C9">
            <wp:extent cx="38100" cy="108585"/>
            <wp:effectExtent l="0" t="0" r="0" b="5715"/>
            <wp:docPr id="1454" name="image3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广西卷</w:t>
      </w:r>
      <w:r w:rsidRPr="00AA478A">
        <w:rPr>
          <w:rFonts w:ascii="Times New Roman" w:hAnsi="Times New Roman"/>
          <w:w w:val="104"/>
        </w:rPr>
        <w:t>·14</w:t>
      </w:r>
      <w:r>
        <w:rPr>
          <w:rFonts w:ascii="Times New Roman" w:eastAsia="楷体" w:hAnsi="Times New Roman"/>
          <w:w w:val="104"/>
        </w:rPr>
        <w:t>)</w:t>
      </w:r>
      <w:r w:rsidRPr="00AA478A">
        <w:rPr>
          <w:rFonts w:ascii="Times New Roman" w:hAnsi="Times New Roman"/>
          <w:w w:val="104"/>
        </w:rPr>
        <w:t>如图，圆柱形管内封装一定质量的理想气体，水平固定放置，横截面积</w:t>
      </w:r>
      <w:r w:rsidRPr="00AA478A">
        <w:rPr>
          <w:rFonts w:ascii="Times New Roman" w:hAnsi="Times New Roman"/>
          <w:i/>
          <w:w w:val="104"/>
        </w:rPr>
        <w:t>S</w:t>
      </w:r>
      <w:r w:rsidRPr="00AA478A">
        <w:rPr>
          <w:rFonts w:ascii="Times New Roman" w:hAnsi="Times New Roman"/>
          <w:w w:val="104"/>
        </w:rPr>
        <w:t>=500 mm</w:t>
      </w:r>
      <w:r w:rsidRPr="00AA478A">
        <w:rPr>
          <w:rFonts w:ascii="Times New Roman" w:hAnsi="Times New Roman"/>
          <w:w w:val="104"/>
          <w:vertAlign w:val="superscript"/>
        </w:rPr>
        <w:t>2</w:t>
      </w:r>
      <w:r w:rsidRPr="00AA478A">
        <w:rPr>
          <w:rFonts w:ascii="Times New Roman" w:hAnsi="Times New Roman"/>
          <w:w w:val="104"/>
        </w:rPr>
        <w:t>的活塞与一光滑轻杆相连，活塞与管壁之间无摩擦。静止时活塞位于圆管的</w:t>
      </w:r>
      <w:r w:rsidRPr="00AA478A">
        <w:rPr>
          <w:rFonts w:ascii="Times New Roman" w:hAnsi="Times New Roman"/>
          <w:i/>
          <w:w w:val="104"/>
        </w:rPr>
        <w:t>b</w:t>
      </w:r>
      <w:r w:rsidRPr="00AA478A">
        <w:rPr>
          <w:rFonts w:ascii="Times New Roman" w:hAnsi="Times New Roman"/>
          <w:w w:val="104"/>
        </w:rPr>
        <w:t>处，此时封闭气体的长度</w:t>
      </w:r>
      <w:r w:rsidRPr="00AA478A">
        <w:rPr>
          <w:rFonts w:ascii="Times New Roman" w:hAnsi="Times New Roman"/>
          <w:i/>
          <w:w w:val="104"/>
        </w:rPr>
        <w:t>l</w:t>
      </w:r>
      <w:r w:rsidRPr="00AA478A">
        <w:rPr>
          <w:rFonts w:ascii="Times New Roman" w:hAnsi="Times New Roman"/>
          <w:w w:val="104"/>
          <w:vertAlign w:val="subscript"/>
        </w:rPr>
        <w:t>0</w:t>
      </w:r>
      <w:r w:rsidRPr="00AA478A">
        <w:rPr>
          <w:rFonts w:ascii="Times New Roman" w:hAnsi="Times New Roman"/>
          <w:w w:val="104"/>
        </w:rPr>
        <w:t>=200 mm</w:t>
      </w:r>
      <w:r w:rsidRPr="00AA478A">
        <w:rPr>
          <w:rFonts w:ascii="Times New Roman" w:hAnsi="Times New Roman"/>
          <w:w w:val="104"/>
        </w:rPr>
        <w:t>。推动轻杆先使活塞从</w:t>
      </w:r>
      <w:r w:rsidRPr="00AA478A">
        <w:rPr>
          <w:rFonts w:ascii="Times New Roman" w:hAnsi="Times New Roman"/>
          <w:i/>
          <w:w w:val="104"/>
        </w:rPr>
        <w:t>b</w:t>
      </w:r>
      <w:r w:rsidRPr="00AA478A">
        <w:rPr>
          <w:rFonts w:ascii="Times New Roman" w:hAnsi="Times New Roman"/>
          <w:w w:val="104"/>
        </w:rPr>
        <w:t>处缓慢移动到离圆柱形管最右侧距离为</w:t>
      </w:r>
      <w:r w:rsidRPr="00AA478A">
        <w:rPr>
          <w:rFonts w:ascii="Times New Roman" w:hAnsi="Times New Roman"/>
          <w:w w:val="104"/>
        </w:rPr>
        <w:t>5 mm</w:t>
      </w:r>
      <w:r w:rsidRPr="00AA478A">
        <w:rPr>
          <w:rFonts w:ascii="Times New Roman" w:hAnsi="Times New Roman"/>
          <w:w w:val="104"/>
        </w:rPr>
        <w:t>的</w:t>
      </w:r>
      <w:r w:rsidRPr="00AA478A">
        <w:rPr>
          <w:rFonts w:ascii="Times New Roman" w:hAnsi="Times New Roman"/>
          <w:i/>
          <w:w w:val="104"/>
        </w:rPr>
        <w:t>a</w:t>
      </w:r>
      <w:r w:rsidRPr="00AA478A">
        <w:rPr>
          <w:rFonts w:ascii="Times New Roman" w:hAnsi="Times New Roman"/>
          <w:w w:val="104"/>
        </w:rPr>
        <w:t>处，再使封闭气体缓慢膨胀，直至活塞回到</w:t>
      </w:r>
      <w:r w:rsidRPr="00AA478A">
        <w:rPr>
          <w:rFonts w:ascii="Times New Roman" w:hAnsi="Times New Roman"/>
          <w:i/>
          <w:w w:val="104"/>
        </w:rPr>
        <w:t>b</w:t>
      </w:r>
      <w:r w:rsidRPr="00AA478A">
        <w:rPr>
          <w:rFonts w:ascii="Times New Roman" w:hAnsi="Times New Roman"/>
          <w:w w:val="104"/>
        </w:rPr>
        <w:t>处。设活塞从</w:t>
      </w:r>
      <w:r w:rsidRPr="00AA478A">
        <w:rPr>
          <w:rFonts w:ascii="Times New Roman" w:hAnsi="Times New Roman"/>
          <w:i/>
          <w:w w:val="104"/>
        </w:rPr>
        <w:t>a</w:t>
      </w:r>
      <w:r w:rsidRPr="00AA478A">
        <w:rPr>
          <w:rFonts w:ascii="Times New Roman" w:hAnsi="Times New Roman"/>
          <w:w w:val="104"/>
        </w:rPr>
        <w:t>处向左移动的距离为</w:t>
      </w:r>
      <w:r w:rsidRPr="00AA478A">
        <w:rPr>
          <w:rFonts w:ascii="Times New Roman" w:hAnsi="Times New Roman"/>
          <w:i/>
          <w:w w:val="104"/>
        </w:rPr>
        <w:t>x</w:t>
      </w:r>
      <w:r w:rsidRPr="00AA478A">
        <w:rPr>
          <w:rFonts w:ascii="Times New Roman" w:hAnsi="Times New Roman"/>
          <w:w w:val="104"/>
        </w:rPr>
        <w:t>，封闭气体对活塞的压力大小为</w:t>
      </w:r>
      <w:r w:rsidRPr="00AA478A">
        <w:rPr>
          <w:rFonts w:ascii="Times New Roman" w:hAnsi="Times New Roman"/>
          <w:i/>
          <w:w w:val="104"/>
        </w:rPr>
        <w:t>F</w:t>
      </w:r>
      <w:r w:rsidRPr="00AA478A">
        <w:rPr>
          <w:rFonts w:ascii="Times New Roman" w:hAnsi="Times New Roman"/>
          <w:w w:val="104"/>
        </w:rPr>
        <w:t>，膨胀过程</w:t>
      </w:r>
      <w:r w:rsidRPr="00AA478A">
        <w:rPr>
          <w:rFonts w:ascii="Times New Roman" w:hAnsi="Times New Roman"/>
          <w:i/>
          <w:w w:val="104"/>
        </w:rPr>
        <w:t>F</w:t>
      </w:r>
      <w:r w:rsidRPr="00AA478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r>
              <w:rPr>
                <w:rFonts w:ascii="Cambria Math" w:hAnsi="Cambria Math"/>
              </w:rPr>
              <m:t>x</m:t>
            </m:r>
          </m:den>
        </m:f>
      </m:oMath>
      <w:r w:rsidRPr="00AA478A">
        <w:rPr>
          <w:rFonts w:ascii="Times New Roman" w:hAnsi="Times New Roman"/>
          <w:w w:val="104"/>
        </w:rPr>
        <w:t>曲线如图。大气压强</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=1</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5</w:t>
      </w:r>
      <w:r w:rsidRPr="00AA478A">
        <w:rPr>
          <w:rFonts w:ascii="Times New Roman" w:hAnsi="Times New Roman"/>
          <w:w w:val="104"/>
        </w:rPr>
        <w:t xml:space="preserve"> Pa</w:t>
      </w:r>
      <w:r w:rsidRPr="00AA478A">
        <w:rPr>
          <w:rFonts w:ascii="Times New Roman" w:hAnsi="Times New Roman"/>
          <w:w w:val="104"/>
        </w:rPr>
        <w:t>。</w:t>
      </w:r>
    </w:p>
    <w:p w:rsidR="00414C99" w:rsidRPr="00AA478A" w:rsidRDefault="00414C99" w:rsidP="00414C99">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0E3A1FDC" wp14:editId="66E4F06B">
            <wp:extent cx="2808605" cy="897890"/>
            <wp:effectExtent l="0" t="0" r="0" b="0"/>
            <wp:docPr id="1457" name="image3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8605" cy="897890"/>
                    </a:xfrm>
                    <a:prstGeom prst="rect">
                      <a:avLst/>
                    </a:prstGeom>
                    <a:noFill/>
                    <a:ln>
                      <a:noFill/>
                    </a:ln>
                  </pic:spPr>
                </pic:pic>
              </a:graphicData>
            </a:graphic>
          </wp:inline>
        </w:drawing>
      </w:r>
    </w:p>
    <w:p w:rsidR="00414C99" w:rsidRPr="00AA478A" w:rsidRDefault="00414C99" w:rsidP="00414C99">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77E82D3B" wp14:editId="211C3403">
            <wp:extent cx="1475105" cy="1115695"/>
            <wp:effectExtent l="0" t="0" r="0" b="8255"/>
            <wp:docPr id="1458" name="image3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5105" cy="1115695"/>
                    </a:xfrm>
                    <a:prstGeom prst="rect">
                      <a:avLst/>
                    </a:prstGeom>
                    <a:noFill/>
                    <a:ln>
                      <a:noFill/>
                    </a:ln>
                  </pic:spPr>
                </pic:pic>
              </a:graphicData>
            </a:graphic>
          </wp:inline>
        </w:drawing>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求活塞位于</w:t>
      </w:r>
      <w:r w:rsidRPr="00AA478A">
        <w:rPr>
          <w:rFonts w:ascii="Times New Roman" w:hAnsi="Times New Roman"/>
          <w:i/>
          <w:w w:val="104"/>
        </w:rPr>
        <w:t>b</w:t>
      </w:r>
      <w:r w:rsidRPr="00AA478A">
        <w:rPr>
          <w:rFonts w:ascii="Times New Roman" w:hAnsi="Times New Roman"/>
          <w:w w:val="104"/>
        </w:rPr>
        <w:t>处时，封闭气体对活塞的压力大小；</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推导活塞从</w:t>
      </w:r>
      <w:r w:rsidRPr="00AA478A">
        <w:rPr>
          <w:rFonts w:ascii="Times New Roman" w:hAnsi="Times New Roman"/>
          <w:i/>
          <w:w w:val="104"/>
        </w:rPr>
        <w:t>a</w:t>
      </w:r>
      <w:r w:rsidRPr="00AA478A">
        <w:rPr>
          <w:rFonts w:ascii="Times New Roman" w:hAnsi="Times New Roman"/>
          <w:w w:val="104"/>
        </w:rPr>
        <w:t>处到</w:t>
      </w:r>
      <w:r w:rsidRPr="00AA478A">
        <w:rPr>
          <w:rFonts w:ascii="Times New Roman" w:hAnsi="Times New Roman"/>
          <w:i/>
          <w:w w:val="104"/>
        </w:rPr>
        <w:t>b</w:t>
      </w:r>
      <w:r w:rsidRPr="00AA478A">
        <w:rPr>
          <w:rFonts w:ascii="Times New Roman" w:hAnsi="Times New Roman"/>
          <w:w w:val="104"/>
        </w:rPr>
        <w:t>处封闭气体经历了等温变化；</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画出封闭气体等温变化的</w:t>
      </w:r>
      <w:r w:rsidRPr="00AA478A">
        <w:rPr>
          <w:rFonts w:ascii="Times New Roman" w:hAnsi="Times New Roman"/>
          <w:i/>
          <w:w w:val="104"/>
        </w:rPr>
        <w:t>p</w:t>
      </w:r>
      <w:r w:rsidRPr="00AA478A">
        <w:rPr>
          <w:rFonts w:ascii="Times New Roman" w:hAnsi="Times New Roman"/>
          <w:w w:val="104"/>
        </w:rPr>
        <w:t>-</w:t>
      </w:r>
      <w:r w:rsidRPr="00AA478A">
        <w:rPr>
          <w:rFonts w:ascii="Times New Roman" w:hAnsi="Times New Roman"/>
          <w:i/>
          <w:w w:val="104"/>
        </w:rPr>
        <w:t>V</w:t>
      </w:r>
      <w:r w:rsidRPr="00AA478A">
        <w:rPr>
          <w:rFonts w:ascii="Times New Roman" w:hAnsi="Times New Roman"/>
          <w:w w:val="104"/>
        </w:rPr>
        <w:t>图像，并通过计算标出</w:t>
      </w:r>
      <w:r w:rsidRPr="00AA478A">
        <w:rPr>
          <w:rFonts w:ascii="Times New Roman" w:hAnsi="Times New Roman"/>
          <w:i/>
          <w:w w:val="104"/>
        </w:rPr>
        <w:t>a</w:t>
      </w:r>
      <w:r w:rsidRPr="00AA478A">
        <w:rPr>
          <w:rFonts w:ascii="Times New Roman" w:hAnsi="Times New Roman"/>
          <w:w w:val="104"/>
        </w:rPr>
        <w:t>、</w:t>
      </w:r>
      <w:r w:rsidRPr="00AA478A">
        <w:rPr>
          <w:rFonts w:ascii="Times New Roman" w:hAnsi="Times New Roman"/>
          <w:i/>
          <w:w w:val="104"/>
        </w:rPr>
        <w:t>b</w:t>
      </w:r>
      <w:r w:rsidRPr="00AA478A">
        <w:rPr>
          <w:rFonts w:ascii="Times New Roman" w:hAnsi="Times New Roman"/>
          <w:w w:val="104"/>
        </w:rPr>
        <w:t>处坐标值。</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50 N</w:t>
      </w:r>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 xml:space="preserve">见解析　</w:t>
      </w: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见解析</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活塞位于</w:t>
      </w:r>
      <w:r w:rsidRPr="00AA478A">
        <w:rPr>
          <w:rFonts w:ascii="Times New Roman" w:hAnsi="Times New Roman"/>
          <w:i/>
        </w:rPr>
        <w:t>b</w:t>
      </w:r>
      <w:r w:rsidRPr="00AA478A">
        <w:rPr>
          <w:rFonts w:ascii="Times New Roman" w:eastAsia="楷体" w:hAnsi="Times New Roman"/>
        </w:rPr>
        <w:t>处时，根据平衡条件可知此时气体压强等于大气压强</w:t>
      </w:r>
      <w:r w:rsidRPr="00AA478A">
        <w:rPr>
          <w:rFonts w:ascii="Times New Roman" w:hAnsi="Times New Roman"/>
          <w:i/>
        </w:rPr>
        <w:t>p</w:t>
      </w:r>
      <w:r w:rsidRPr="00AA478A">
        <w:rPr>
          <w:rFonts w:ascii="Times New Roman" w:hAnsi="Times New Roman"/>
          <w:vertAlign w:val="subscript"/>
        </w:rPr>
        <w:t>0</w:t>
      </w:r>
      <w:r w:rsidRPr="00AA478A">
        <w:rPr>
          <w:rFonts w:ascii="Times New Roman" w:eastAsia="楷体" w:hAnsi="Times New Roman"/>
        </w:rPr>
        <w:t>，故此时封闭气体对活塞的压力大小为</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i/>
        </w:rPr>
        <w:t>F</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hAnsi="Times New Roman"/>
        </w:rPr>
        <w:t>=1</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5</w:t>
      </w:r>
      <w:r w:rsidRPr="0004381C">
        <w:rPr>
          <w:rFonts w:asciiTheme="majorEastAsia" w:eastAsiaTheme="majorEastAsia" w:hAnsiTheme="majorEastAsia"/>
        </w:rPr>
        <w:t>×</w:t>
      </w:r>
      <w:r w:rsidRPr="00AA478A">
        <w:rPr>
          <w:rFonts w:ascii="Times New Roman" w:hAnsi="Times New Roman"/>
        </w:rPr>
        <w:t>500</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-6</w:t>
      </w:r>
      <w:r w:rsidRPr="00AA478A">
        <w:rPr>
          <w:rFonts w:ascii="Times New Roman" w:eastAsia="楷体" w:hAnsi="Times New Roman"/>
        </w:rPr>
        <w:t xml:space="preserve"> </w:t>
      </w:r>
      <w:r w:rsidRPr="00AA478A">
        <w:rPr>
          <w:rFonts w:ascii="Times New Roman" w:hAnsi="Times New Roman"/>
        </w:rPr>
        <w:t>N=50</w:t>
      </w:r>
      <w:r w:rsidRPr="00AA478A">
        <w:rPr>
          <w:rFonts w:ascii="Times New Roman" w:eastAsia="楷体" w:hAnsi="Times New Roman"/>
        </w:rPr>
        <w:t xml:space="preserve"> </w:t>
      </w:r>
      <w:r w:rsidRPr="00AA478A">
        <w:rPr>
          <w:rFonts w:ascii="Times New Roman" w:hAnsi="Times New Roman"/>
        </w:rPr>
        <w:t>N</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根据题意可知</w:t>
      </w:r>
      <w:r w:rsidRPr="00AA478A">
        <w:rPr>
          <w:rFonts w:ascii="Times New Roman" w:hAnsi="Times New Roman"/>
          <w:i/>
        </w:rPr>
        <w:t>F</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r>
              <w:rPr>
                <w:rFonts w:ascii="Cambria Math" w:hAnsi="Cambria Math"/>
              </w:rPr>
              <m:t>x</m:t>
            </m:r>
          </m:den>
        </m:f>
      </m:oMath>
      <w:r w:rsidRPr="00AA478A">
        <w:rPr>
          <w:rFonts w:ascii="Times New Roman" w:eastAsia="楷体" w:hAnsi="Times New Roman"/>
        </w:rPr>
        <w:t>图线为一条过原点的直线，设斜率为</w:t>
      </w:r>
      <w:r w:rsidRPr="00AA478A">
        <w:rPr>
          <w:rFonts w:ascii="Times New Roman" w:hAnsi="Times New Roman"/>
          <w:i/>
        </w:rPr>
        <w:t>k</w:t>
      </w:r>
      <w:r w:rsidRPr="00AA478A">
        <w:rPr>
          <w:rFonts w:ascii="Times New Roman" w:eastAsia="楷体" w:hAnsi="Times New Roman"/>
        </w:rPr>
        <w:t>，可得</w:t>
      </w:r>
      <w:r w:rsidRPr="00AA478A">
        <w:rPr>
          <w:rFonts w:ascii="Times New Roman" w:hAnsi="Times New Roman"/>
          <w:i/>
        </w:rPr>
        <w:t>F</w:t>
      </w:r>
      <w:r w:rsidRPr="00AA478A">
        <w:rPr>
          <w:rFonts w:ascii="Times New Roman" w:hAnsi="Times New Roman"/>
        </w:rPr>
        <w:t>=</w:t>
      </w:r>
      <w:r w:rsidRPr="00AA478A">
        <w:rPr>
          <w:rFonts w:ascii="Times New Roman" w:hAnsi="Times New Roman"/>
          <w:i/>
        </w:rPr>
        <w:t>k</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r>
              <w:rPr>
                <w:rFonts w:ascii="Cambria Math" w:hAnsi="Cambria Math"/>
              </w:rPr>
              <m:t>x</m:t>
            </m:r>
          </m:den>
        </m:f>
      </m:oMath>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根据</w:t>
      </w:r>
      <w:r w:rsidRPr="00AA478A">
        <w:rPr>
          <w:rFonts w:ascii="Times New Roman" w:hAnsi="Times New Roman"/>
          <w:i/>
        </w:rPr>
        <w:t>F</w:t>
      </w:r>
      <w:r w:rsidRPr="00AA478A">
        <w:rPr>
          <w:rFonts w:ascii="Times New Roman" w:hAnsi="Times New Roman"/>
        </w:rPr>
        <w:t>=</w:t>
      </w:r>
      <w:r w:rsidRPr="00AA478A">
        <w:rPr>
          <w:rFonts w:ascii="Times New Roman" w:hAnsi="Times New Roman"/>
          <w:i/>
        </w:rPr>
        <w:t>pS</w:t>
      </w:r>
      <w:r w:rsidRPr="00AA478A">
        <w:rPr>
          <w:rFonts w:ascii="Times New Roman" w:eastAsia="楷体" w:hAnsi="Times New Roman"/>
        </w:rPr>
        <w:t>可得气体压强为</w:t>
      </w:r>
      <w:r w:rsidRPr="00AA478A">
        <w:rPr>
          <w:rFonts w:ascii="Times New Roman" w:hAnsi="Times New Roman"/>
          <w:i/>
        </w:rPr>
        <w:t>p</w:t>
      </w:r>
      <w:r w:rsidRPr="00AA478A">
        <w:rPr>
          <w:rFonts w:ascii="Times New Roman" w:hAnsi="Times New Roman"/>
        </w:rPr>
        <w:t>=</w:t>
      </w:r>
      <m:oMath>
        <m:f>
          <m:fPr>
            <m:ctrlPr>
              <w:rPr>
                <w:rFonts w:ascii="Cambria Math" w:hAnsi="Cambria Math"/>
              </w:rPr>
            </m:ctrlPr>
          </m:fPr>
          <m:num>
            <m:r>
              <w:rPr>
                <w:rFonts w:ascii="Cambria Math" w:hAnsi="Cambria Math"/>
              </w:rPr>
              <m:t>k</m:t>
            </m:r>
          </m:num>
          <m:den>
            <m:r>
              <m:rPr>
                <m:sty m:val="p"/>
              </m:rPr>
              <w:rPr>
                <w:rFonts w:ascii="Cambria Math" w:hAnsi="Cambria Math"/>
              </w:rPr>
              <m:t>(5+</m:t>
            </m:r>
            <m:r>
              <w:rPr>
                <w:rFonts w:ascii="Cambria Math" w:hAnsi="Cambria Math"/>
              </w:rPr>
              <m:t>x</m:t>
            </m:r>
            <m:r>
              <m:rPr>
                <m:sty m:val="p"/>
              </m:rPr>
              <w:rPr>
                <w:rFonts w:ascii="Cambria Math" w:hAnsi="Cambria Math"/>
              </w:rPr>
              <m:t>)</m:t>
            </m:r>
            <m:r>
              <w:rPr>
                <w:rFonts w:ascii="Cambria Math" w:hAnsi="Cambria Math"/>
              </w:rPr>
              <m:t>S</m:t>
            </m:r>
          </m:den>
        </m:f>
      </m:oMath>
      <w:r>
        <w:rPr>
          <w:rFonts w:ascii="Times New Roman" w:eastAsia="楷体" w:hAnsi="Times New Roman"/>
        </w:rPr>
        <w:t>(</w:t>
      </w:r>
      <w:r w:rsidRPr="00AA478A">
        <w:rPr>
          <w:rFonts w:ascii="Times New Roman" w:hAnsi="Times New Roman"/>
        </w:rPr>
        <w:t>SI</w:t>
      </w:r>
      <w:r>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故可知活塞从</w:t>
      </w:r>
      <w:r w:rsidRPr="00AA478A">
        <w:rPr>
          <w:rFonts w:ascii="Times New Roman" w:hAnsi="Times New Roman"/>
          <w:i/>
        </w:rPr>
        <w:t>a</w:t>
      </w:r>
      <w:r w:rsidRPr="00AA478A">
        <w:rPr>
          <w:rFonts w:ascii="Times New Roman" w:eastAsia="楷体" w:hAnsi="Times New Roman"/>
        </w:rPr>
        <w:t>处到</w:t>
      </w:r>
      <w:r w:rsidRPr="00AA478A">
        <w:rPr>
          <w:rFonts w:ascii="Times New Roman" w:hAnsi="Times New Roman"/>
          <w:i/>
        </w:rPr>
        <w:t>b</w:t>
      </w:r>
      <w:r w:rsidRPr="00AA478A">
        <w:rPr>
          <w:rFonts w:ascii="Times New Roman" w:eastAsia="楷体" w:hAnsi="Times New Roman"/>
        </w:rPr>
        <w:t>处对封闭气体得</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i/>
        </w:rPr>
        <w:t>pV</w:t>
      </w:r>
      <w:r w:rsidRPr="00AA478A">
        <w:rPr>
          <w:rFonts w:ascii="Times New Roman" w:hAnsi="Times New Roman"/>
        </w:rPr>
        <w:t>=</w:t>
      </w:r>
      <m:oMath>
        <m:f>
          <m:fPr>
            <m:ctrlPr>
              <w:rPr>
                <w:rFonts w:ascii="Cambria Math" w:hAnsi="Cambria Math"/>
              </w:rPr>
            </m:ctrlPr>
          </m:fPr>
          <m:num>
            <m:r>
              <w:rPr>
                <w:rFonts w:ascii="Cambria Math" w:hAnsi="Cambria Math"/>
              </w:rPr>
              <m:t>k</m:t>
            </m:r>
          </m:num>
          <m:den>
            <m:r>
              <m:rPr>
                <m:sty m:val="p"/>
              </m:rPr>
              <w:rPr>
                <w:rFonts w:ascii="Cambria Math" w:hAnsi="Cambria Math"/>
              </w:rPr>
              <m:t>(5+</m:t>
            </m:r>
            <m:r>
              <w:rPr>
                <w:rFonts w:ascii="Cambria Math" w:hAnsi="Cambria Math"/>
              </w:rPr>
              <m:t>x</m:t>
            </m:r>
            <m:r>
              <m:rPr>
                <m:sty m:val="p"/>
              </m:rPr>
              <w:rPr>
                <w:rFonts w:ascii="Cambria Math" w:hAnsi="Cambria Math"/>
              </w:rPr>
              <m:t>)</m:t>
            </m:r>
            <m:r>
              <w:rPr>
                <w:rFonts w:ascii="Cambria Math" w:hAnsi="Cambria Math"/>
              </w:rPr>
              <m:t>S</m:t>
            </m:r>
          </m:den>
        </m:f>
      </m:oMath>
      <w:r w:rsidRPr="00AA478A">
        <w:rPr>
          <w:rFonts w:ascii="Times New Roman" w:hAnsi="Times New Roman"/>
        </w:rPr>
        <w:t>·</w:t>
      </w:r>
      <w:r w:rsidRPr="00AA478A">
        <w:rPr>
          <w:rFonts w:ascii="Times New Roman" w:hAnsi="Times New Roman"/>
          <w:i/>
        </w:rPr>
        <w:t>S</w:t>
      </w:r>
      <w:r w:rsidRPr="00AA478A">
        <w:rPr>
          <w:rFonts w:ascii="Times New Roman" w:hAnsi="Times New Roman"/>
        </w:rPr>
        <w:t>·</w:t>
      </w:r>
      <w:r>
        <w:rPr>
          <w:rFonts w:ascii="Times New Roman" w:eastAsia="楷体" w:hAnsi="Times New Roman"/>
        </w:rPr>
        <w:t>(</w:t>
      </w:r>
      <w:r w:rsidRPr="00AA478A">
        <w:rPr>
          <w:rFonts w:ascii="Times New Roman" w:hAnsi="Times New Roman"/>
          <w:i/>
        </w:rPr>
        <w:t>x</w:t>
      </w:r>
      <w:r w:rsidRPr="00AA478A">
        <w:rPr>
          <w:rFonts w:ascii="Times New Roman" w:hAnsi="Times New Roman"/>
        </w:rPr>
        <w:t>+5</w:t>
      </w:r>
      <w:r>
        <w:rPr>
          <w:rFonts w:ascii="Times New Roman" w:eastAsia="楷体" w:hAnsi="Times New Roman"/>
        </w:rPr>
        <w:t>)</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-3</w:t>
      </w:r>
      <w:r>
        <w:rPr>
          <w:rFonts w:ascii="Times New Roman" w:eastAsia="楷体" w:hAnsi="Times New Roman"/>
        </w:rPr>
        <w:t>(</w:t>
      </w:r>
      <w:r w:rsidRPr="00AA478A">
        <w:rPr>
          <w:rFonts w:ascii="Times New Roman" w:hAnsi="Times New Roman"/>
        </w:rPr>
        <w:t>SI</w:t>
      </w:r>
      <w:r>
        <w:rPr>
          <w:rFonts w:ascii="Times New Roman" w:eastAsia="楷体" w:hAnsi="Times New Roman"/>
        </w:rPr>
        <w:t>)</w:t>
      </w:r>
      <w:r w:rsidRPr="00AA478A">
        <w:rPr>
          <w:rFonts w:ascii="Times New Roman" w:hAnsi="Times New Roman"/>
        </w:rPr>
        <w:t>=</w:t>
      </w:r>
      <w:r w:rsidRPr="00AA478A">
        <w:rPr>
          <w:rFonts w:ascii="Times New Roman" w:hAnsi="Times New Roman"/>
          <w:i/>
        </w:rPr>
        <w:t>k</w:t>
      </w:r>
      <w:r w:rsidRPr="00AA478A">
        <w:rPr>
          <w:rFonts w:ascii="Times New Roman" w:hAnsi="Times New Roman"/>
        </w:rPr>
        <w:t>·10</w:t>
      </w:r>
      <w:r w:rsidRPr="00AA478A">
        <w:rPr>
          <w:rFonts w:ascii="Times New Roman" w:hAnsi="Times New Roman"/>
          <w:vertAlign w:val="superscript"/>
        </w:rPr>
        <w:t>-3</w:t>
      </w:r>
      <w:r>
        <w:rPr>
          <w:rFonts w:ascii="Times New Roman" w:eastAsia="楷体" w:hAnsi="Times New Roman"/>
        </w:rPr>
        <w:t>(</w:t>
      </w:r>
      <w:r w:rsidRPr="00AA478A">
        <w:rPr>
          <w:rFonts w:ascii="Times New Roman" w:hAnsi="Times New Roman"/>
        </w:rPr>
        <w:t>SI</w:t>
      </w:r>
      <w:r>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故可知该过程中封闭气体的</w:t>
      </w:r>
      <w:r w:rsidRPr="00AA478A">
        <w:rPr>
          <w:rFonts w:ascii="Times New Roman" w:hAnsi="Times New Roman"/>
          <w:i/>
        </w:rPr>
        <w:t>pV</w:t>
      </w:r>
      <w:r w:rsidRPr="00AA478A">
        <w:rPr>
          <w:rFonts w:ascii="Times New Roman" w:eastAsia="楷体" w:hAnsi="Times New Roman"/>
        </w:rPr>
        <w:t>值恒定不变，故可知做等温变化。</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3</w:t>
      </w:r>
      <w:r>
        <w:rPr>
          <w:rFonts w:ascii="Times New Roman" w:eastAsia="楷体" w:hAnsi="Times New Roman"/>
        </w:rPr>
        <w:t>)</w:t>
      </w:r>
      <w:r w:rsidRPr="00AA478A">
        <w:rPr>
          <w:rFonts w:ascii="Times New Roman" w:eastAsia="楷体" w:hAnsi="Times New Roman"/>
        </w:rPr>
        <w:t>分析可知全过程中气体做等温变化，</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由</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知</w:t>
      </w:r>
      <w:r w:rsidRPr="00AA478A">
        <w:rPr>
          <w:rFonts w:ascii="Times New Roman" w:hAnsi="Times New Roman"/>
          <w:i/>
        </w:rPr>
        <w:t>p</w:t>
      </w:r>
      <w:r w:rsidRPr="00AA478A">
        <w:rPr>
          <w:rFonts w:ascii="Times New Roman" w:hAnsi="Times New Roman"/>
          <w:i/>
          <w:vertAlign w:val="subscript"/>
        </w:rPr>
        <w:t>b</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在</w:t>
      </w:r>
      <w:r w:rsidRPr="00AA478A">
        <w:rPr>
          <w:rFonts w:ascii="Times New Roman" w:hAnsi="Times New Roman"/>
          <w:i/>
        </w:rPr>
        <w:t>b</w:t>
      </w:r>
      <w:r w:rsidRPr="00AA478A">
        <w:rPr>
          <w:rFonts w:ascii="Times New Roman" w:eastAsia="楷体" w:hAnsi="Times New Roman"/>
        </w:rPr>
        <w:t>处时气体体积为</w:t>
      </w:r>
      <w:r w:rsidRPr="00AA478A">
        <w:rPr>
          <w:rFonts w:ascii="Times New Roman" w:hAnsi="Times New Roman"/>
          <w:i/>
        </w:rPr>
        <w:t>V</w:t>
      </w:r>
      <w:r w:rsidRPr="00AA478A">
        <w:rPr>
          <w:rFonts w:ascii="Times New Roman" w:hAnsi="Times New Roman"/>
          <w:i/>
          <w:vertAlign w:val="subscript"/>
        </w:rPr>
        <w:t>b</w:t>
      </w:r>
      <w:r w:rsidRPr="00AA478A">
        <w:rPr>
          <w:rFonts w:ascii="Times New Roman" w:hAnsi="Times New Roman"/>
        </w:rPr>
        <w:t>=</w:t>
      </w:r>
      <w:r w:rsidRPr="00AA478A">
        <w:rPr>
          <w:rFonts w:ascii="Times New Roman" w:hAnsi="Times New Roman"/>
          <w:i/>
        </w:rPr>
        <w:t>Sl</w:t>
      </w:r>
      <w:r w:rsidRPr="00AA478A">
        <w:rPr>
          <w:rFonts w:ascii="Times New Roman" w:hAnsi="Times New Roman"/>
          <w:vertAlign w:val="subscript"/>
        </w:rPr>
        <w:t>0</w:t>
      </w:r>
      <w:r w:rsidRPr="00AA478A">
        <w:rPr>
          <w:rFonts w:ascii="Times New Roman" w:hAnsi="Times New Roman"/>
        </w:rPr>
        <w:t>=10</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-5</w:t>
      </w:r>
      <w:r w:rsidRPr="00AA478A">
        <w:rPr>
          <w:rFonts w:ascii="Times New Roman" w:eastAsia="楷体" w:hAnsi="Times New Roman"/>
        </w:rPr>
        <w:t xml:space="preserve"> </w:t>
      </w:r>
      <w:r w:rsidRPr="00AA478A">
        <w:rPr>
          <w:rFonts w:ascii="Times New Roman" w:hAnsi="Times New Roman"/>
        </w:rPr>
        <w:t>m</w:t>
      </w:r>
      <w:r w:rsidRPr="00AA478A">
        <w:rPr>
          <w:rFonts w:ascii="Times New Roman" w:hAnsi="Times New Roman"/>
          <w:vertAlign w:val="superscript"/>
        </w:rPr>
        <w:t>3</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在</w:t>
      </w:r>
      <w:r w:rsidRPr="00AA478A">
        <w:rPr>
          <w:rFonts w:ascii="Times New Roman" w:hAnsi="Times New Roman"/>
          <w:i/>
        </w:rPr>
        <w:t>a</w:t>
      </w:r>
      <w:r w:rsidRPr="00AA478A">
        <w:rPr>
          <w:rFonts w:ascii="Times New Roman" w:eastAsia="楷体" w:hAnsi="Times New Roman"/>
        </w:rPr>
        <w:t>处时气体体积为</w:t>
      </w:r>
      <w:r w:rsidRPr="00AA478A">
        <w:rPr>
          <w:rFonts w:ascii="Times New Roman" w:hAnsi="Times New Roman"/>
          <w:i/>
        </w:rPr>
        <w:t>V</w:t>
      </w:r>
      <w:r w:rsidRPr="00AA478A">
        <w:rPr>
          <w:rFonts w:ascii="Times New Roman" w:hAnsi="Times New Roman"/>
          <w:i/>
          <w:vertAlign w:val="subscript"/>
        </w:rPr>
        <w:t>a</w:t>
      </w:r>
      <w:r w:rsidRPr="00AA478A">
        <w:rPr>
          <w:rFonts w:ascii="Times New Roman" w:hAnsi="Times New Roman"/>
        </w:rPr>
        <w:t>=</w:t>
      </w:r>
      <w:r w:rsidRPr="00AA478A">
        <w:rPr>
          <w:rFonts w:ascii="Times New Roman" w:hAnsi="Times New Roman"/>
          <w:i/>
        </w:rPr>
        <w:t>Sl</w:t>
      </w:r>
      <w:r w:rsidRPr="00AA478A">
        <w:rPr>
          <w:rFonts w:ascii="Times New Roman" w:hAnsi="Times New Roman"/>
          <w:i/>
          <w:vertAlign w:val="subscript"/>
        </w:rPr>
        <w:t>a</w:t>
      </w:r>
      <w:r w:rsidRPr="00AA478A">
        <w:rPr>
          <w:rFonts w:ascii="Times New Roman" w:hAnsi="Times New Roman"/>
        </w:rPr>
        <w:t>=0</w:t>
      </w:r>
      <w:r w:rsidRPr="00D50237">
        <w:rPr>
          <w:rFonts w:ascii="Times New Roman" w:hAnsi="Times New Roman"/>
        </w:rPr>
        <w:t>.</w:t>
      </w:r>
      <w:r w:rsidRPr="00AA478A">
        <w:rPr>
          <w:rFonts w:ascii="Times New Roman" w:hAnsi="Times New Roman"/>
        </w:rPr>
        <w:t>25</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-5</w:t>
      </w:r>
      <w:r w:rsidRPr="00AA478A">
        <w:rPr>
          <w:rFonts w:ascii="Times New Roman" w:eastAsia="楷体" w:hAnsi="Times New Roman"/>
        </w:rPr>
        <w:t xml:space="preserve"> </w:t>
      </w:r>
      <w:r w:rsidRPr="00AA478A">
        <w:rPr>
          <w:rFonts w:ascii="Times New Roman" w:hAnsi="Times New Roman"/>
        </w:rPr>
        <w:t>m</w:t>
      </w:r>
      <w:r w:rsidRPr="00AA478A">
        <w:rPr>
          <w:rFonts w:ascii="Times New Roman" w:hAnsi="Times New Roman"/>
          <w:vertAlign w:val="superscript"/>
        </w:rPr>
        <w:t>3</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根据玻意耳定律</w:t>
      </w:r>
      <w:r w:rsidRPr="00AA478A">
        <w:rPr>
          <w:rFonts w:ascii="Times New Roman" w:hAnsi="Times New Roman"/>
          <w:i/>
        </w:rPr>
        <w:t>p</w:t>
      </w:r>
      <w:r w:rsidRPr="00AA478A">
        <w:rPr>
          <w:rFonts w:ascii="Times New Roman" w:hAnsi="Times New Roman"/>
          <w:i/>
          <w:vertAlign w:val="subscript"/>
        </w:rPr>
        <w:t>a</w:t>
      </w:r>
      <w:r w:rsidRPr="00AA478A">
        <w:rPr>
          <w:rFonts w:ascii="Times New Roman" w:hAnsi="Times New Roman"/>
          <w:i/>
        </w:rPr>
        <w:t>V</w:t>
      </w:r>
      <w:r w:rsidRPr="00AA478A">
        <w:rPr>
          <w:rFonts w:ascii="Times New Roman" w:hAnsi="Times New Roman"/>
          <w:i/>
          <w:vertAlign w:val="subscript"/>
        </w:rPr>
        <w:t>a</w:t>
      </w:r>
      <w:r w:rsidRPr="00AA478A">
        <w:rPr>
          <w:rFonts w:ascii="Times New Roman" w:hAnsi="Times New Roman"/>
        </w:rPr>
        <w:t>=</w:t>
      </w:r>
      <w:r w:rsidRPr="00AA478A">
        <w:rPr>
          <w:rFonts w:ascii="Times New Roman" w:hAnsi="Times New Roman"/>
          <w:i/>
        </w:rPr>
        <w:t>p</w:t>
      </w:r>
      <w:r w:rsidRPr="00AA478A">
        <w:rPr>
          <w:rFonts w:ascii="Times New Roman" w:hAnsi="Times New Roman"/>
          <w:i/>
          <w:vertAlign w:val="subscript"/>
        </w:rPr>
        <w:t>b</w:t>
      </w:r>
      <w:r w:rsidRPr="00AA478A">
        <w:rPr>
          <w:rFonts w:ascii="Times New Roman" w:hAnsi="Times New Roman"/>
          <w:i/>
        </w:rPr>
        <w:t>V</w:t>
      </w:r>
      <w:r w:rsidRPr="00AA478A">
        <w:rPr>
          <w:rFonts w:ascii="Times New Roman" w:hAnsi="Times New Roman"/>
          <w:i/>
          <w:vertAlign w:val="subscript"/>
        </w:rPr>
        <w:t>b</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p</w:t>
      </w:r>
      <w:r w:rsidRPr="00AA478A">
        <w:rPr>
          <w:rFonts w:ascii="Times New Roman" w:hAnsi="Times New Roman"/>
          <w:i/>
          <w:vertAlign w:val="subscript"/>
        </w:rPr>
        <w:t>a</w:t>
      </w:r>
      <w:r w:rsidRPr="00AA478A">
        <w:rPr>
          <w:rFonts w:ascii="Times New Roman" w:hAnsi="Times New Roman"/>
        </w:rPr>
        <w:t>=40</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5</w:t>
      </w:r>
      <w:r w:rsidRPr="00AA478A">
        <w:rPr>
          <w:rFonts w:ascii="Times New Roman" w:eastAsia="楷体" w:hAnsi="Times New Roman"/>
        </w:rPr>
        <w:t xml:space="preserve"> </w:t>
      </w:r>
      <w:r w:rsidRPr="00AA478A">
        <w:rPr>
          <w:rFonts w:ascii="Times New Roman" w:hAnsi="Times New Roman"/>
        </w:rPr>
        <w:t>Pa</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故封闭气体等温变化的</w:t>
      </w:r>
      <w:r w:rsidRPr="00AA478A">
        <w:rPr>
          <w:rFonts w:ascii="Times New Roman" w:hAnsi="Times New Roman"/>
          <w:i/>
        </w:rPr>
        <w:t>p</w:t>
      </w:r>
      <w:r w:rsidRPr="00AA478A">
        <w:rPr>
          <w:rFonts w:ascii="Times New Roman" w:hAnsi="Times New Roman"/>
        </w:rPr>
        <w:t>-</w:t>
      </w:r>
      <w:r w:rsidRPr="00AA478A">
        <w:rPr>
          <w:rFonts w:ascii="Times New Roman" w:hAnsi="Times New Roman"/>
          <w:i/>
        </w:rPr>
        <w:t>V</w:t>
      </w:r>
      <w:r w:rsidRPr="00AA478A">
        <w:rPr>
          <w:rFonts w:ascii="Times New Roman" w:eastAsia="楷体" w:hAnsi="Times New Roman"/>
        </w:rPr>
        <w:t>图像如图所示。</w:t>
      </w:r>
    </w:p>
    <w:p w:rsidR="00414C99" w:rsidRPr="00AA478A" w:rsidRDefault="00414C99" w:rsidP="00414C9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52040911" wp14:editId="7FDCB0EE">
            <wp:extent cx="1654810" cy="1007110"/>
            <wp:effectExtent l="0" t="0" r="2540" b="2540"/>
            <wp:docPr id="1467" name="image3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4810" cy="1007110"/>
                    </a:xfrm>
                    <a:prstGeom prst="rect">
                      <a:avLst/>
                    </a:prstGeom>
                    <a:noFill/>
                    <a:ln>
                      <a:noFill/>
                    </a:ln>
                  </pic:spPr>
                </pic:pic>
              </a:graphicData>
            </a:graphic>
          </wp:inline>
        </w:drawing>
      </w:r>
    </w:p>
    <w:p w:rsidR="00414C99" w:rsidRPr="00AA478A" w:rsidRDefault="00414C99" w:rsidP="00414C99">
      <w:pPr>
        <w:pStyle w:val="3"/>
      </w:pPr>
      <w:r w:rsidRPr="00AA478A">
        <w:t>考点二　变质量气体模型</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充气问题</w:t>
      </w:r>
    </w:p>
    <w:p w:rsidR="00414C99" w:rsidRPr="00AA478A" w:rsidRDefault="00414C99" w:rsidP="00414C99">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选择原有气体和即将充入的气体整体作为研究对象，就可把充气过程中气体质量变化问题转化为定质量气体问题。</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抽气问题</w:t>
      </w:r>
    </w:p>
    <w:p w:rsidR="00414C99" w:rsidRPr="00AA478A" w:rsidRDefault="00414C99" w:rsidP="00414C99">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选择每次抽气过程中抽出的气体和剩余气体整体作为研究对象，抽气过程可以看成质量不变气体的等温膨胀过程。</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灌气分装</w:t>
      </w:r>
    </w:p>
    <w:p w:rsidR="00414C99" w:rsidRPr="00AA478A" w:rsidRDefault="00414C99" w:rsidP="00414C99">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把大容器中的剩余气体和多个小容器中的气体整体作为研究对象，可将变质量问题转化为定质量问题。</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4</w:t>
      </w:r>
      <w:r w:rsidRPr="00D50237">
        <w:rPr>
          <w:rFonts w:ascii="Times New Roman" w:hAnsi="Times New Roman"/>
          <w:w w:val="104"/>
        </w:rPr>
        <w:t>.</w:t>
      </w:r>
      <w:r w:rsidRPr="00AA478A">
        <w:rPr>
          <w:rFonts w:ascii="Times New Roman" w:hAnsi="Times New Roman"/>
          <w:w w:val="104"/>
        </w:rPr>
        <w:t>漏气问题</w:t>
      </w:r>
    </w:p>
    <w:p w:rsidR="00414C99" w:rsidRPr="00AA478A" w:rsidRDefault="00414C99" w:rsidP="00414C99">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选容器内剩余气体和漏出气体整体作为研究对象，便可使漏气过程中气体质量变化问题转化为定质量气体问题。</w:t>
      </w:r>
    </w:p>
    <w:p w:rsidR="00414C99" w:rsidRDefault="00414C99" w:rsidP="00414C99">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507C9FE8" wp14:editId="580F7473">
            <wp:extent cx="38100" cy="108585"/>
            <wp:effectExtent l="0" t="0" r="0" b="5715"/>
            <wp:docPr id="1469" name="image3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3</w:t>
      </w:r>
      <w:r w:rsidRPr="00AA478A">
        <w:rPr>
          <w:rFonts w:ascii="Times New Roman" w:hAnsi="Times New Roman"/>
          <w:noProof/>
        </w:rPr>
        <w:drawing>
          <wp:inline distT="0" distB="0" distL="0" distR="0" wp14:anchorId="63F35291" wp14:editId="08B36902">
            <wp:extent cx="38100" cy="108585"/>
            <wp:effectExtent l="0" t="0" r="0" b="5715"/>
            <wp:docPr id="1470" name="image3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广东省深圳外国语学校模拟</w:t>
      </w:r>
      <w:r>
        <w:rPr>
          <w:rFonts w:ascii="Times New Roman" w:eastAsia="楷体" w:hAnsi="Times New Roman"/>
          <w:w w:val="104"/>
        </w:rPr>
        <w:t>)</w:t>
      </w:r>
      <w:r w:rsidRPr="00AA478A">
        <w:rPr>
          <w:rFonts w:ascii="Times New Roman" w:hAnsi="Times New Roman"/>
          <w:w w:val="104"/>
        </w:rPr>
        <w:t>房间内温度升高空气外溢的过程可以抽象为如图所示的气缸模型。气缸内活塞可以无摩擦自由滑动，室内温度升高空气外溢，可视为空气膨胀推动活塞向外滑动。室内体积为</w:t>
      </w:r>
      <w:r w:rsidRPr="00AA478A">
        <w:rPr>
          <w:rFonts w:ascii="Times New Roman" w:hAnsi="Times New Roman"/>
          <w:i/>
          <w:w w:val="104"/>
        </w:rPr>
        <w:t>V</w:t>
      </w:r>
      <w:r w:rsidRPr="00AA478A">
        <w:rPr>
          <w:rFonts w:ascii="Times New Roman" w:hAnsi="Times New Roman"/>
          <w:w w:val="104"/>
          <w:vertAlign w:val="subscript"/>
        </w:rPr>
        <w:t>0</w:t>
      </w:r>
      <w:r w:rsidRPr="00AA478A">
        <w:rPr>
          <w:rFonts w:ascii="Times New Roman" w:hAnsi="Times New Roman"/>
          <w:w w:val="104"/>
        </w:rPr>
        <w:t>，初始温度为</w:t>
      </w:r>
      <w:r w:rsidRPr="00AA478A">
        <w:rPr>
          <w:rFonts w:ascii="Times New Roman" w:hAnsi="Times New Roman"/>
          <w:i/>
          <w:w w:val="104"/>
        </w:rPr>
        <w:t>T</w:t>
      </w:r>
      <w:r w:rsidRPr="00AA478A">
        <w:rPr>
          <w:rFonts w:ascii="Times New Roman" w:hAnsi="Times New Roman"/>
          <w:w w:val="104"/>
          <w:vertAlign w:val="subscript"/>
        </w:rPr>
        <w:t>0</w:t>
      </w:r>
      <w:r w:rsidRPr="00AA478A">
        <w:rPr>
          <w:rFonts w:ascii="Times New Roman" w:hAnsi="Times New Roman"/>
          <w:w w:val="104"/>
        </w:rPr>
        <w:t>。室内温度升高到</w:t>
      </w:r>
      <w:r w:rsidRPr="00AA478A">
        <w:rPr>
          <w:rFonts w:ascii="Times New Roman" w:hAnsi="Times New Roman"/>
          <w:i/>
          <w:w w:val="104"/>
        </w:rPr>
        <w:t>T</w:t>
      </w:r>
      <w:r w:rsidRPr="00AA478A">
        <w:rPr>
          <w:rFonts w:ascii="Times New Roman" w:hAnsi="Times New Roman"/>
          <w:w w:val="104"/>
        </w:rPr>
        <w:t>的过程中，活塞向外缓慢移至虚线位置。室内外气压始终恒定且相等，空气可视为理想气体。求：</w:t>
      </w:r>
    </w:p>
    <w:p w:rsidR="00414C99" w:rsidRPr="00AA478A" w:rsidRDefault="00414C99" w:rsidP="00414C9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65D02D84" wp14:editId="7E6F1F34">
            <wp:extent cx="1295400" cy="827405"/>
            <wp:effectExtent l="0" t="0" r="0" b="0"/>
            <wp:docPr id="1471" name="image3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0" cy="827405"/>
                    </a:xfrm>
                    <a:prstGeom prst="rect">
                      <a:avLst/>
                    </a:prstGeom>
                    <a:noFill/>
                    <a:ln>
                      <a:noFill/>
                    </a:ln>
                  </pic:spPr>
                </pic:pic>
              </a:graphicData>
            </a:graphic>
          </wp:inline>
        </w:drawing>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气缸内空气升温膨胀后的总体积</w:t>
      </w:r>
      <w:r w:rsidRPr="00AA478A">
        <w:rPr>
          <w:rFonts w:ascii="Times New Roman" w:hAnsi="Times New Roman"/>
          <w:i/>
          <w:w w:val="104"/>
        </w:rPr>
        <w:t>V</w:t>
      </w:r>
      <w:r w:rsidRPr="00AA478A">
        <w:rPr>
          <w:rFonts w:ascii="Times New Roman" w:hAnsi="Times New Roman"/>
          <w:w w:val="104"/>
        </w:rPr>
        <w:t>；</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升温前后室内空气质量之比。</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m:oMath>
        <m:f>
          <m:fPr>
            <m:ctrlPr>
              <w:rPr>
                <w:rFonts w:ascii="Cambria Math" w:hAnsi="Cambria Math"/>
              </w:rPr>
            </m:ctrlPr>
          </m:fPr>
          <m:num>
            <m:r>
              <w:rPr>
                <w:rFonts w:ascii="Cambria Math" w:hAnsi="Cambria Math"/>
              </w:rPr>
              <m:t>T</m:t>
            </m:r>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m:oMath>
        <m:f>
          <m:fPr>
            <m:ctrlPr>
              <w:rPr>
                <w:rFonts w:ascii="Cambria Math" w:hAnsi="Cambria Math"/>
              </w:rPr>
            </m:ctrlPr>
          </m:fPr>
          <m:num>
            <m:r>
              <w:rPr>
                <w:rFonts w:ascii="Cambria Math" w:hAnsi="Cambria Math"/>
              </w:rPr>
              <m:t>T</m:t>
            </m:r>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由题知室内外气压始终恒定且相等，则由盖</w:t>
      </w:r>
      <w:r w:rsidRPr="00AA478A">
        <w:rPr>
          <w:rFonts w:ascii="Times New Roman" w:eastAsia="楷体" w:hAnsi="Times New Roman"/>
        </w:rPr>
        <w:t>—</w:t>
      </w:r>
      <w:r w:rsidRPr="00AA478A">
        <w:rPr>
          <w:rFonts w:ascii="Times New Roman" w:eastAsia="楷体" w:hAnsi="Times New Roman"/>
        </w:rPr>
        <w:t>吕萨克定律有</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AA478A">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T</m:t>
            </m:r>
          </m:den>
        </m:f>
      </m:oMath>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V</w:t>
      </w:r>
      <w:r w:rsidRPr="00AA478A">
        <w:rPr>
          <w:rFonts w:ascii="Times New Roman" w:hAnsi="Times New Roman"/>
        </w:rPr>
        <w:t>=</w:t>
      </w:r>
      <m:oMath>
        <m:f>
          <m:fPr>
            <m:ctrlPr>
              <w:rPr>
                <w:rFonts w:ascii="Cambria Math" w:hAnsi="Cambria Math"/>
              </w:rPr>
            </m:ctrlPr>
          </m:fPr>
          <m:num>
            <m:r>
              <w:rPr>
                <w:rFonts w:ascii="Cambria Math" w:hAnsi="Cambria Math"/>
              </w:rPr>
              <m:t>T</m:t>
            </m:r>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AA478A">
        <w:rPr>
          <w:rFonts w:ascii="Times New Roman" w:hAnsi="Times New Roman"/>
          <w:i/>
        </w:rPr>
        <w:t>V</w:t>
      </w:r>
      <w:r w:rsidRPr="00AA478A">
        <w:rPr>
          <w:rFonts w:ascii="Times New Roman" w:hAnsi="Times New Roman"/>
          <w:vertAlign w:val="subscript"/>
        </w:rPr>
        <w:t>0</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根据气体变化前后质量相等有</w:t>
      </w:r>
      <w:r w:rsidRPr="00AA478A">
        <w:rPr>
          <w:rFonts w:ascii="Times New Roman" w:hAnsi="Times New Roman"/>
          <w:i/>
        </w:rPr>
        <w:t>ρ</w:t>
      </w:r>
      <w:r w:rsidRPr="00AA478A">
        <w:rPr>
          <w:rFonts w:ascii="Times New Roman" w:hAnsi="Times New Roman"/>
          <w:vertAlign w:val="subscript"/>
        </w:rPr>
        <w:t>0</w:t>
      </w:r>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ρV</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ρ</w:t>
      </w:r>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0</m:t>
                </m:r>
              </m:sub>
            </m:sSub>
          </m:num>
          <m:den>
            <m:r>
              <w:rPr>
                <w:rFonts w:ascii="Cambria Math" w:hAnsi="Cambria Math"/>
              </w:rPr>
              <m:t>T</m:t>
            </m:r>
          </m:den>
        </m:f>
      </m:oMath>
      <w:r w:rsidRPr="00AA478A">
        <w:rPr>
          <w:rFonts w:ascii="Times New Roman" w:hAnsi="Times New Roman"/>
          <w:i/>
        </w:rPr>
        <w:t>ρ</w:t>
      </w:r>
      <w:r w:rsidRPr="00AA478A">
        <w:rPr>
          <w:rFonts w:ascii="Times New Roman" w:hAnsi="Times New Roman"/>
          <w:vertAlign w:val="subscript"/>
        </w:rPr>
        <w:t>0</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则升温前后室内空气质量之比为</w:t>
      </w:r>
      <m:oMath>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0</m:t>
                </m:r>
              </m:sub>
            </m:sSub>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ρ</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AA478A">
        <w:rPr>
          <w:rFonts w:ascii="Times New Roman" w:hAnsi="Times New Roman"/>
        </w:rPr>
        <w:t>=</w:t>
      </w:r>
      <m:oMath>
        <m:f>
          <m:fPr>
            <m:ctrlPr>
              <w:rPr>
                <w:rFonts w:ascii="Cambria Math" w:hAnsi="Cambria Math"/>
              </w:rPr>
            </m:ctrlPr>
          </m:fPr>
          <m:num>
            <m:r>
              <w:rPr>
                <w:rFonts w:ascii="Cambria Math" w:hAnsi="Cambria Math"/>
              </w:rPr>
              <m:t>T</m:t>
            </m:r>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AA478A">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080D1092" wp14:editId="78415C1F">
            <wp:extent cx="38100" cy="108585"/>
            <wp:effectExtent l="0" t="0" r="0" b="5715"/>
            <wp:docPr id="1488" name="image3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4</w:t>
      </w:r>
      <w:r w:rsidRPr="00AA478A">
        <w:rPr>
          <w:rFonts w:ascii="Times New Roman" w:hAnsi="Times New Roman"/>
          <w:noProof/>
        </w:rPr>
        <w:drawing>
          <wp:inline distT="0" distB="0" distL="0" distR="0" wp14:anchorId="7E77FC1B" wp14:editId="5C0F98E9">
            <wp:extent cx="38100" cy="108585"/>
            <wp:effectExtent l="0" t="0" r="0" b="5715"/>
            <wp:docPr id="1489" name="image3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广东中山市模拟</w:t>
      </w:r>
      <w:r>
        <w:rPr>
          <w:rFonts w:ascii="Times New Roman" w:eastAsia="楷体" w:hAnsi="Times New Roman"/>
          <w:w w:val="104"/>
        </w:rPr>
        <w:t>)</w:t>
      </w:r>
      <w:r w:rsidRPr="00AA478A">
        <w:rPr>
          <w:rFonts w:ascii="Times New Roman" w:hAnsi="Times New Roman"/>
          <w:w w:val="104"/>
        </w:rPr>
        <w:t>现有一辆气罐车，车上气罐能承受的最大压强是</w:t>
      </w:r>
      <w:r w:rsidRPr="00AA478A">
        <w:rPr>
          <w:rFonts w:ascii="Times New Roman" w:hAnsi="Times New Roman"/>
          <w:w w:val="104"/>
        </w:rPr>
        <w:t>33</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，某次在温度为</w:t>
      </w:r>
      <w:r w:rsidRPr="00AA478A">
        <w:rPr>
          <w:rFonts w:ascii="Times New Roman" w:hAnsi="Times New Roman"/>
          <w:w w:val="104"/>
        </w:rPr>
        <w:t xml:space="preserve">7 </w:t>
      </w:r>
      <w:r w:rsidRPr="00AA478A">
        <w:rPr>
          <w:rFonts w:ascii="宋体" w:hAnsi="宋体" w:cs="宋体" w:hint="eastAsia"/>
          <w:w w:val="104"/>
        </w:rPr>
        <w:t>℃</w:t>
      </w:r>
      <w:r w:rsidRPr="00AA478A">
        <w:rPr>
          <w:rFonts w:ascii="Times New Roman" w:hAnsi="Times New Roman"/>
          <w:w w:val="104"/>
        </w:rPr>
        <w:t>时，该气罐内部气体的压强为</w:t>
      </w:r>
      <w:r w:rsidRPr="00AA478A">
        <w:rPr>
          <w:rFonts w:ascii="Times New Roman" w:hAnsi="Times New Roman"/>
          <w:w w:val="104"/>
        </w:rPr>
        <w:t>21</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，已知该气罐的容积为</w:t>
      </w:r>
      <w:r w:rsidRPr="00AA478A">
        <w:rPr>
          <w:rFonts w:ascii="Times New Roman" w:hAnsi="Times New Roman"/>
          <w:i/>
          <w:w w:val="104"/>
        </w:rPr>
        <w:t>V</w:t>
      </w:r>
      <w:r w:rsidRPr="00AA478A">
        <w:rPr>
          <w:rFonts w:ascii="Times New Roman" w:hAnsi="Times New Roman"/>
          <w:w w:val="104"/>
        </w:rPr>
        <w:t>，</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为大气压强，且</w:t>
      </w:r>
      <w:r w:rsidRPr="00AA478A">
        <w:rPr>
          <w:rFonts w:ascii="Times New Roman" w:hAnsi="Times New Roman"/>
          <w:i/>
          <w:w w:val="104"/>
        </w:rPr>
        <w:t>T</w:t>
      </w:r>
      <w:r w:rsidRPr="00AA478A">
        <w:rPr>
          <w:rFonts w:ascii="Times New Roman" w:hAnsi="Times New Roman"/>
          <w:w w:val="104"/>
        </w:rPr>
        <w:t>=</w:t>
      </w:r>
      <w:r>
        <w:rPr>
          <w:rFonts w:ascii="Times New Roman" w:hAnsi="Times New Roman"/>
          <w:w w:val="104"/>
        </w:rPr>
        <w:t>(</w:t>
      </w:r>
      <w:r w:rsidRPr="00AA478A">
        <w:rPr>
          <w:rFonts w:ascii="Times New Roman" w:hAnsi="Times New Roman"/>
          <w:w w:val="104"/>
        </w:rPr>
        <w:t>273+</w:t>
      </w:r>
      <w:r w:rsidRPr="00AA478A">
        <w:rPr>
          <w:rFonts w:ascii="Times New Roman" w:hAnsi="Times New Roman"/>
          <w:i/>
          <w:w w:val="104"/>
        </w:rPr>
        <w:t>t</w:t>
      </w:r>
      <w:r>
        <w:rPr>
          <w:rFonts w:ascii="Times New Roman" w:hAnsi="Times New Roman"/>
          <w:w w:val="104"/>
        </w:rPr>
        <w:t>)</w:t>
      </w:r>
      <w:r w:rsidRPr="00AA478A">
        <w:rPr>
          <w:rFonts w:ascii="Times New Roman" w:hAnsi="Times New Roman"/>
          <w:w w:val="104"/>
        </w:rPr>
        <w:t xml:space="preserve"> K</w:t>
      </w:r>
      <w:r w:rsidRPr="00AA478A">
        <w:rPr>
          <w:rFonts w:ascii="Times New Roman" w:hAnsi="Times New Roman"/>
          <w:w w:val="104"/>
        </w:rPr>
        <w:t>，求：</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该气罐能够承受的最大温度；</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用该气罐给体积为</w:t>
      </w:r>
      <w:r w:rsidRPr="00AA478A">
        <w:rPr>
          <w:rFonts w:ascii="Times New Roman" w:hAnsi="Times New Roman"/>
          <w:w w:val="104"/>
        </w:rPr>
        <w:t>0</w:t>
      </w:r>
      <w:r w:rsidRPr="00D50237">
        <w:rPr>
          <w:rFonts w:ascii="Times New Roman" w:hAnsi="Times New Roman"/>
          <w:w w:val="104"/>
        </w:rPr>
        <w:t>.</w:t>
      </w:r>
      <w:r w:rsidRPr="00AA478A">
        <w:rPr>
          <w:rFonts w:ascii="Times New Roman" w:hAnsi="Times New Roman"/>
          <w:w w:val="104"/>
        </w:rPr>
        <w:t>01</w:t>
      </w:r>
      <w:r w:rsidRPr="00AA478A">
        <w:rPr>
          <w:rFonts w:ascii="Times New Roman" w:hAnsi="Times New Roman"/>
          <w:i/>
          <w:w w:val="104"/>
        </w:rPr>
        <w:t>V</w:t>
      </w:r>
      <w:r w:rsidRPr="00AA478A">
        <w:rPr>
          <w:rFonts w:ascii="Times New Roman" w:hAnsi="Times New Roman"/>
          <w:w w:val="104"/>
        </w:rPr>
        <w:t>的真空气瓶充气，充好气后气瓶的压强为</w:t>
      </w:r>
      <w:r w:rsidRPr="00AA478A">
        <w:rPr>
          <w:rFonts w:ascii="Times New Roman" w:hAnsi="Times New Roman"/>
          <w:w w:val="104"/>
        </w:rPr>
        <w:t>10</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，充气过程温度不变，能充多少瓶气。</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 xml:space="preserve">167 </w:t>
      </w:r>
      <w:r w:rsidRPr="00AA478A">
        <w:rPr>
          <w:rFonts w:ascii="宋体" w:hAnsi="宋体" w:cs="宋体" w:hint="eastAsia"/>
        </w:rPr>
        <w:t>℃</w:t>
      </w:r>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110</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由查理定律得</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其中</w:t>
      </w: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rPr>
        <w:t>=21</w:t>
      </w:r>
      <w:r w:rsidRPr="00AA478A">
        <w:rPr>
          <w:rFonts w:ascii="Times New Roman" w:hAnsi="Times New Roman"/>
          <w:i/>
        </w:rPr>
        <w:t>p</w:t>
      </w:r>
      <w:r w:rsidRPr="00AA478A">
        <w:rPr>
          <w:rFonts w:ascii="Times New Roman" w:hAnsi="Times New Roman"/>
          <w:vertAlign w:val="subscript"/>
        </w:rPr>
        <w:t>0</w:t>
      </w:r>
      <w:r w:rsidRPr="00AA478A">
        <w:rPr>
          <w:rFonts w:ascii="Times New Roman" w:eastAsia="楷体" w:hAnsi="Times New Roman"/>
        </w:rPr>
        <w:t>，</w:t>
      </w:r>
      <w:r w:rsidRPr="00AA478A">
        <w:rPr>
          <w:rFonts w:ascii="Times New Roman" w:hAnsi="Times New Roman"/>
          <w:i/>
        </w:rPr>
        <w:t>T</w:t>
      </w:r>
      <w:r w:rsidRPr="00AA478A">
        <w:rPr>
          <w:rFonts w:ascii="Times New Roman" w:hAnsi="Times New Roman"/>
          <w:vertAlign w:val="subscript"/>
        </w:rPr>
        <w:t>1</w:t>
      </w:r>
      <w:r w:rsidRPr="00AA478A">
        <w:rPr>
          <w:rFonts w:ascii="Times New Roman" w:hAnsi="Times New Roman"/>
        </w:rPr>
        <w:t>=</w:t>
      </w:r>
      <w:r>
        <w:rPr>
          <w:rFonts w:ascii="Times New Roman" w:eastAsia="楷体" w:hAnsi="Times New Roman"/>
        </w:rPr>
        <w:t>(</w:t>
      </w:r>
      <w:r w:rsidRPr="00AA478A">
        <w:rPr>
          <w:rFonts w:ascii="Times New Roman" w:hAnsi="Times New Roman"/>
        </w:rPr>
        <w:t>273+7</w:t>
      </w:r>
      <w:r>
        <w:rPr>
          <w:rFonts w:ascii="Times New Roman" w:eastAsia="楷体" w:hAnsi="Times New Roman"/>
        </w:rPr>
        <w:t>)</w:t>
      </w:r>
      <w:r w:rsidRPr="00AA478A">
        <w:rPr>
          <w:rFonts w:ascii="Times New Roman" w:eastAsia="楷体" w:hAnsi="Times New Roman"/>
        </w:rPr>
        <w:t xml:space="preserve"> </w:t>
      </w:r>
      <w:r w:rsidRPr="00AA478A">
        <w:rPr>
          <w:rFonts w:ascii="Times New Roman" w:hAnsi="Times New Roman"/>
        </w:rPr>
        <w:t>K=280</w:t>
      </w:r>
      <w:r w:rsidRPr="00AA478A">
        <w:rPr>
          <w:rFonts w:ascii="Times New Roman" w:eastAsia="楷体" w:hAnsi="Times New Roman"/>
        </w:rPr>
        <w:t xml:space="preserve"> </w:t>
      </w:r>
      <w:r w:rsidRPr="00AA478A">
        <w:rPr>
          <w:rFonts w:ascii="Times New Roman" w:hAnsi="Times New Roman"/>
        </w:rPr>
        <w:t>K</w:t>
      </w:r>
      <w:r w:rsidRPr="00AA478A">
        <w:rPr>
          <w:rFonts w:ascii="Times New Roman" w:eastAsia="楷体" w:hAnsi="Times New Roman"/>
        </w:rPr>
        <w:t>，</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rPr>
        <w:t>=33</w:t>
      </w:r>
      <w:r w:rsidRPr="00AA478A">
        <w:rPr>
          <w:rFonts w:ascii="Times New Roman" w:hAnsi="Times New Roman"/>
          <w:i/>
        </w:rPr>
        <w:t>p</w:t>
      </w:r>
      <w:r w:rsidRPr="00AA478A">
        <w:rPr>
          <w:rFonts w:ascii="Times New Roman" w:hAnsi="Times New Roman"/>
          <w:vertAlign w:val="subscript"/>
        </w:rPr>
        <w:t>0</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联立解得</w:t>
      </w:r>
      <w:r w:rsidRPr="00AA478A">
        <w:rPr>
          <w:rFonts w:ascii="Times New Roman" w:hAnsi="Times New Roman"/>
          <w:i/>
        </w:rPr>
        <w:t>T</w:t>
      </w:r>
      <w:r w:rsidRPr="00AA478A">
        <w:rPr>
          <w:rFonts w:ascii="Times New Roman" w:hAnsi="Times New Roman"/>
          <w:vertAlign w:val="subscript"/>
        </w:rPr>
        <w:t>2</w:t>
      </w:r>
      <w:r w:rsidRPr="00AA478A">
        <w:rPr>
          <w:rFonts w:ascii="Times New Roman" w:hAnsi="Times New Roman"/>
        </w:rPr>
        <w:t>=440</w:t>
      </w:r>
      <w:r w:rsidRPr="00AA478A">
        <w:rPr>
          <w:rFonts w:ascii="Times New Roman" w:eastAsia="楷体" w:hAnsi="Times New Roman"/>
        </w:rPr>
        <w:t xml:space="preserve"> </w:t>
      </w:r>
      <w:r w:rsidRPr="00AA478A">
        <w:rPr>
          <w:rFonts w:ascii="Times New Roman" w:hAnsi="Times New Roman"/>
        </w:rPr>
        <w:t>K</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根据</w:t>
      </w:r>
      <w:r w:rsidRPr="00AA478A">
        <w:rPr>
          <w:rFonts w:ascii="Times New Roman" w:hAnsi="Times New Roman"/>
          <w:i/>
        </w:rPr>
        <w:t>T</w:t>
      </w:r>
      <w:r w:rsidRPr="00AA478A">
        <w:rPr>
          <w:rFonts w:ascii="Times New Roman" w:hAnsi="Times New Roman"/>
          <w:vertAlign w:val="subscript"/>
        </w:rPr>
        <w:t>2</w:t>
      </w:r>
      <w:r w:rsidRPr="00AA478A">
        <w:rPr>
          <w:rFonts w:ascii="Times New Roman" w:hAnsi="Times New Roman"/>
        </w:rPr>
        <w:t>=</w:t>
      </w:r>
      <w:r>
        <w:rPr>
          <w:rFonts w:ascii="Times New Roman" w:eastAsia="楷体" w:hAnsi="Times New Roman"/>
        </w:rPr>
        <w:t>(</w:t>
      </w:r>
      <w:r w:rsidRPr="00AA478A">
        <w:rPr>
          <w:rFonts w:ascii="Times New Roman" w:hAnsi="Times New Roman"/>
        </w:rPr>
        <w:t>273+</w:t>
      </w:r>
      <w:r w:rsidRPr="00AA478A">
        <w:rPr>
          <w:rFonts w:ascii="Times New Roman" w:hAnsi="Times New Roman"/>
          <w:i/>
        </w:rPr>
        <w:t>t</w:t>
      </w:r>
      <w:r w:rsidRPr="00AA478A">
        <w:rPr>
          <w:rFonts w:ascii="Times New Roman" w:hAnsi="Times New Roman"/>
          <w:vertAlign w:val="subscript"/>
        </w:rPr>
        <w:t>2</w:t>
      </w:r>
      <w:r>
        <w:rPr>
          <w:rFonts w:ascii="Times New Roman" w:eastAsia="楷体" w:hAnsi="Times New Roman"/>
        </w:rPr>
        <w:t>)</w:t>
      </w:r>
      <w:r w:rsidRPr="00AA478A">
        <w:rPr>
          <w:rFonts w:ascii="Times New Roman" w:eastAsia="楷体" w:hAnsi="Times New Roman"/>
        </w:rPr>
        <w:t xml:space="preserve"> </w:t>
      </w:r>
      <w:r w:rsidRPr="00AA478A">
        <w:rPr>
          <w:rFonts w:ascii="Times New Roman" w:hAnsi="Times New Roman"/>
        </w:rPr>
        <w:t>K</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可得该气罐能够承受的最大温度为</w:t>
      </w:r>
      <w:r w:rsidRPr="00AA478A">
        <w:rPr>
          <w:rFonts w:ascii="Times New Roman" w:hAnsi="Times New Roman"/>
          <w:i/>
        </w:rPr>
        <w:t>t</w:t>
      </w:r>
      <w:r w:rsidRPr="00AA478A">
        <w:rPr>
          <w:rFonts w:ascii="Times New Roman" w:hAnsi="Times New Roman"/>
          <w:vertAlign w:val="subscript"/>
        </w:rPr>
        <w:t>2</w:t>
      </w:r>
      <w:r w:rsidRPr="00AA478A">
        <w:rPr>
          <w:rFonts w:ascii="Times New Roman" w:hAnsi="Times New Roman"/>
        </w:rPr>
        <w:t>=167</w:t>
      </w:r>
      <w:r w:rsidRPr="00AA478A">
        <w:rPr>
          <w:rFonts w:ascii="Times New Roman" w:eastAsia="楷体" w:hAnsi="Times New Roman"/>
        </w:rPr>
        <w:t xml:space="preserve"> </w:t>
      </w:r>
      <w:r w:rsidRPr="00AA478A">
        <w:rPr>
          <w:rFonts w:ascii="宋体" w:hAnsi="宋体" w:cs="宋体" w:hint="eastAsia"/>
        </w:rPr>
        <w:t>℃</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充气过程温度不变，设能充</w:t>
      </w:r>
      <w:r w:rsidRPr="00AA478A">
        <w:rPr>
          <w:rFonts w:ascii="Times New Roman" w:hAnsi="Times New Roman"/>
          <w:i/>
        </w:rPr>
        <w:t>n</w:t>
      </w:r>
      <w:r w:rsidRPr="00AA478A">
        <w:rPr>
          <w:rFonts w:ascii="Times New Roman" w:eastAsia="楷体" w:hAnsi="Times New Roman"/>
        </w:rPr>
        <w:t>瓶气，将气罐内部所有气体作为研究对象，由玻意耳定律可知</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i/>
        </w:rPr>
        <w:t>V</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3</w:t>
      </w:r>
      <w:r>
        <w:rPr>
          <w:rFonts w:ascii="Times New Roman" w:eastAsia="楷体" w:hAnsi="Times New Roman"/>
        </w:rPr>
        <w:t>(</w:t>
      </w:r>
      <w:r w:rsidRPr="00AA478A">
        <w:rPr>
          <w:rFonts w:ascii="Times New Roman" w:hAnsi="Times New Roman"/>
          <w:i/>
        </w:rPr>
        <w:t>V</w:t>
      </w:r>
      <w:r w:rsidRPr="00AA478A">
        <w:rPr>
          <w:rFonts w:ascii="Times New Roman" w:hAnsi="Times New Roman"/>
        </w:rPr>
        <w:t>+</w:t>
      </w:r>
      <w:r w:rsidRPr="00AA478A">
        <w:rPr>
          <w:rFonts w:ascii="Times New Roman" w:hAnsi="Times New Roman"/>
          <w:i/>
        </w:rPr>
        <w:t>nV'</w:t>
      </w:r>
      <w:r>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其中</w:t>
      </w:r>
      <w:r w:rsidRPr="00AA478A">
        <w:rPr>
          <w:rFonts w:ascii="Times New Roman" w:hAnsi="Times New Roman"/>
          <w:i/>
        </w:rPr>
        <w:t>p</w:t>
      </w:r>
      <w:r w:rsidRPr="00AA478A">
        <w:rPr>
          <w:rFonts w:ascii="Times New Roman" w:hAnsi="Times New Roman"/>
          <w:vertAlign w:val="subscript"/>
        </w:rPr>
        <w:t>3</w:t>
      </w:r>
      <w:r w:rsidRPr="00AA478A">
        <w:rPr>
          <w:rFonts w:ascii="Times New Roman" w:hAnsi="Times New Roman"/>
        </w:rPr>
        <w:t>=10</w:t>
      </w:r>
      <w:r w:rsidRPr="00AA478A">
        <w:rPr>
          <w:rFonts w:ascii="Times New Roman" w:hAnsi="Times New Roman"/>
          <w:i/>
        </w:rPr>
        <w:t>p</w:t>
      </w:r>
      <w:r w:rsidRPr="00AA478A">
        <w:rPr>
          <w:rFonts w:ascii="Times New Roman" w:hAnsi="Times New Roman"/>
          <w:vertAlign w:val="subscript"/>
        </w:rPr>
        <w:t>0</w:t>
      </w:r>
      <w:r w:rsidRPr="00AA478A">
        <w:rPr>
          <w:rFonts w:ascii="Times New Roman" w:eastAsia="楷体" w:hAnsi="Times New Roman"/>
        </w:rPr>
        <w:t>，</w:t>
      </w:r>
      <w:r w:rsidRPr="00AA478A">
        <w:rPr>
          <w:rFonts w:ascii="Times New Roman" w:hAnsi="Times New Roman"/>
          <w:i/>
        </w:rPr>
        <w:t>V'</w:t>
      </w:r>
      <w:r w:rsidRPr="00AA478A">
        <w:rPr>
          <w:rFonts w:ascii="Times New Roman" w:hAnsi="Times New Roman"/>
        </w:rPr>
        <w:t>=0</w:t>
      </w:r>
      <w:r w:rsidRPr="00D50237">
        <w:rPr>
          <w:rFonts w:ascii="Times New Roman" w:hAnsi="Times New Roman"/>
        </w:rPr>
        <w:t>.</w:t>
      </w:r>
      <w:r w:rsidRPr="00AA478A">
        <w:rPr>
          <w:rFonts w:ascii="Times New Roman" w:hAnsi="Times New Roman"/>
        </w:rPr>
        <w:t>01</w:t>
      </w:r>
      <w:r w:rsidRPr="00AA478A">
        <w:rPr>
          <w:rFonts w:ascii="Times New Roman" w:hAnsi="Times New Roman"/>
          <w:i/>
        </w:rPr>
        <w:t>V</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联立解得</w:t>
      </w:r>
      <w:r w:rsidRPr="00AA478A">
        <w:rPr>
          <w:rFonts w:ascii="Times New Roman" w:hAnsi="Times New Roman"/>
          <w:i/>
        </w:rPr>
        <w:t>n</w:t>
      </w:r>
      <w:r w:rsidRPr="00AA478A">
        <w:rPr>
          <w:rFonts w:ascii="Times New Roman" w:hAnsi="Times New Roman"/>
        </w:rPr>
        <w:t>=110</w:t>
      </w:r>
      <w:r w:rsidRPr="00AA478A">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5D69FB49" wp14:editId="45D9F4CA">
            <wp:extent cx="38100" cy="108585"/>
            <wp:effectExtent l="0" t="0" r="0" b="5715"/>
            <wp:docPr id="1494" name="image3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5</w:t>
      </w:r>
      <w:r w:rsidRPr="00AA478A">
        <w:rPr>
          <w:rFonts w:ascii="Times New Roman" w:hAnsi="Times New Roman"/>
          <w:noProof/>
        </w:rPr>
        <w:drawing>
          <wp:inline distT="0" distB="0" distL="0" distR="0" wp14:anchorId="5590B7FB" wp14:editId="2BEF06C8">
            <wp:extent cx="38100" cy="108585"/>
            <wp:effectExtent l="0" t="0" r="0" b="5715"/>
            <wp:docPr id="1495" name="image3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来自粤教教材</w:t>
      </w:r>
      <w:r>
        <w:rPr>
          <w:rFonts w:ascii="Times New Roman" w:eastAsia="楷体" w:hAnsi="Times New Roman"/>
          <w:w w:val="104"/>
        </w:rPr>
        <w:t>)</w:t>
      </w:r>
      <w:r w:rsidRPr="00AA478A">
        <w:rPr>
          <w:rFonts w:ascii="Times New Roman" w:hAnsi="Times New Roman"/>
          <w:w w:val="104"/>
        </w:rPr>
        <w:t>某种喷雾器贮液筒的总容积为</w:t>
      </w:r>
      <w:r w:rsidRPr="00AA478A">
        <w:rPr>
          <w:rFonts w:ascii="Times New Roman" w:hAnsi="Times New Roman"/>
          <w:w w:val="104"/>
        </w:rPr>
        <w:t>6 L</w:t>
      </w:r>
      <w:r w:rsidRPr="00AA478A">
        <w:rPr>
          <w:rFonts w:ascii="Times New Roman" w:hAnsi="Times New Roman"/>
          <w:w w:val="104"/>
        </w:rPr>
        <w:t>，若装入</w:t>
      </w:r>
      <w:r w:rsidRPr="00AA478A">
        <w:rPr>
          <w:rFonts w:ascii="Times New Roman" w:hAnsi="Times New Roman"/>
          <w:w w:val="104"/>
        </w:rPr>
        <w:t>5 L</w:t>
      </w:r>
      <w:r w:rsidRPr="00AA478A">
        <w:rPr>
          <w:rFonts w:ascii="Times New Roman" w:hAnsi="Times New Roman"/>
          <w:w w:val="104"/>
        </w:rPr>
        <w:t>的药液后将加水口密封盖盖好，如图所示。拉压一次与贮液筒相连的活塞式打气筒，可以把</w:t>
      </w:r>
      <w:r w:rsidRPr="00AA478A">
        <w:rPr>
          <w:rFonts w:ascii="Times New Roman" w:hAnsi="Times New Roman"/>
          <w:w w:val="104"/>
        </w:rPr>
        <w:t>0</w:t>
      </w:r>
      <w:r w:rsidRPr="00D50237">
        <w:rPr>
          <w:rFonts w:ascii="Times New Roman" w:hAnsi="Times New Roman"/>
          <w:w w:val="104"/>
        </w:rPr>
        <w:t>.</w:t>
      </w:r>
      <w:r w:rsidRPr="00AA478A">
        <w:rPr>
          <w:rFonts w:ascii="Times New Roman" w:hAnsi="Times New Roman"/>
          <w:w w:val="104"/>
        </w:rPr>
        <w:t>2 L</w:t>
      </w:r>
      <w:r w:rsidRPr="00AA478A">
        <w:rPr>
          <w:rFonts w:ascii="Times New Roman" w:hAnsi="Times New Roman"/>
          <w:w w:val="104"/>
        </w:rPr>
        <w:t>压强为</w:t>
      </w:r>
      <w:r w:rsidRPr="00AA478A">
        <w:rPr>
          <w:rFonts w:ascii="Times New Roman" w:hAnsi="Times New Roman"/>
          <w:w w:val="104"/>
        </w:rPr>
        <w:t>1 atm</w:t>
      </w:r>
      <w:r w:rsidRPr="00AA478A">
        <w:rPr>
          <w:rFonts w:ascii="Times New Roman" w:hAnsi="Times New Roman"/>
          <w:w w:val="104"/>
        </w:rPr>
        <w:t>的空气打进贮液筒。设打气过程气体温度不变，则：</w:t>
      </w:r>
    </w:p>
    <w:p w:rsidR="00414C99" w:rsidRPr="00AA478A" w:rsidRDefault="00414C99" w:rsidP="00414C99">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0BE3DE08" wp14:editId="3FC9954C">
            <wp:extent cx="1801495" cy="1153795"/>
            <wp:effectExtent l="0" t="0" r="8255" b="8255"/>
            <wp:docPr id="1496" name="image3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1495" cy="1153795"/>
                    </a:xfrm>
                    <a:prstGeom prst="rect">
                      <a:avLst/>
                    </a:prstGeom>
                    <a:noFill/>
                    <a:ln>
                      <a:noFill/>
                    </a:ln>
                  </pic:spPr>
                </pic:pic>
              </a:graphicData>
            </a:graphic>
          </wp:inline>
        </w:drawing>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关闭阀门，用打气筒向贮液筒内再打气两次，当液面上方气体温度与外界温度相等时，气体压强为多大？并从微观上解释气体压强变化的原因。</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要使贮液筒中液面上方的空气压强达到</w:t>
      </w:r>
      <w:r w:rsidRPr="00AA478A">
        <w:rPr>
          <w:rFonts w:ascii="Times New Roman" w:hAnsi="Times New Roman"/>
          <w:w w:val="104"/>
        </w:rPr>
        <w:t>4 atm</w:t>
      </w:r>
      <w:r w:rsidRPr="00AA478A">
        <w:rPr>
          <w:rFonts w:ascii="Times New Roman" w:hAnsi="Times New Roman"/>
          <w:w w:val="104"/>
        </w:rPr>
        <w:t>，打气筒要拉压多少次？</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在贮气筒内气体压强达</w:t>
      </w:r>
      <w:r w:rsidRPr="00AA478A">
        <w:rPr>
          <w:rFonts w:ascii="Times New Roman" w:hAnsi="Times New Roman"/>
          <w:w w:val="104"/>
        </w:rPr>
        <w:t>4 atm</w:t>
      </w:r>
      <w:r w:rsidRPr="00AA478A">
        <w:rPr>
          <w:rFonts w:ascii="Times New Roman" w:hAnsi="Times New Roman"/>
          <w:w w:val="104"/>
        </w:rPr>
        <w:t>时停止打气，打开喷雾阀门使其喷雾，直至内外气体压强相等，这时筒内还剩多少药液？</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为了保证打气后，即使打开喷雾阀门不再打气也能把药液喷光，那么至少要拉压多少次打气筒？</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 xml:space="preserve">见解析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15</w:t>
      </w:r>
      <w:r w:rsidRPr="00AA478A">
        <w:rPr>
          <w:rFonts w:ascii="Times New Roman" w:hAnsi="Times New Roman"/>
        </w:rPr>
        <w:t xml:space="preserve">次　</w:t>
      </w: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2 L</w:t>
      </w:r>
      <w:r w:rsidRPr="00AA478A">
        <w:rPr>
          <w:rFonts w:ascii="Times New Roman" w:hAnsi="Times New Roman"/>
        </w:rPr>
        <w:t xml:space="preserve">　</w:t>
      </w:r>
      <w:r>
        <w:rPr>
          <w:rFonts w:ascii="Times New Roman" w:hAnsi="Times New Roman"/>
        </w:rPr>
        <w:t>(</w:t>
      </w:r>
      <w:r w:rsidRPr="00AA478A">
        <w:rPr>
          <w:rFonts w:ascii="Times New Roman" w:hAnsi="Times New Roman"/>
        </w:rPr>
        <w:t>4</w:t>
      </w:r>
      <w:r>
        <w:rPr>
          <w:rFonts w:ascii="Times New Roman" w:hAnsi="Times New Roman"/>
        </w:rPr>
        <w:t>)</w:t>
      </w:r>
      <w:r w:rsidRPr="00AA478A">
        <w:rPr>
          <w:rFonts w:ascii="Times New Roman" w:hAnsi="Times New Roman"/>
        </w:rPr>
        <w:t>25</w:t>
      </w:r>
      <w:r w:rsidRPr="00AA478A">
        <w:rPr>
          <w:rFonts w:ascii="Times New Roman" w:hAnsi="Times New Roman"/>
        </w:rPr>
        <w:t>次</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设每打一次气，贮液筒增加的压强为</w:t>
      </w:r>
      <w:r w:rsidRPr="00AA478A">
        <w:rPr>
          <w:rFonts w:ascii="Times New Roman" w:hAnsi="Times New Roman"/>
          <w:i/>
        </w:rPr>
        <w:t>p</w:t>
      </w:r>
      <w:r w:rsidRPr="00AA478A">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由玻意耳定律，有</w:t>
      </w:r>
      <w:r w:rsidRPr="00AA478A">
        <w:rPr>
          <w:rFonts w:ascii="Times New Roman" w:hAnsi="Times New Roman"/>
        </w:rPr>
        <w:t>1</w:t>
      </w:r>
      <w:r w:rsidRPr="00AA478A">
        <w:rPr>
          <w:rFonts w:ascii="Times New Roman" w:eastAsia="楷体" w:hAnsi="Times New Roman"/>
        </w:rPr>
        <w:t xml:space="preserve"> </w:t>
      </w:r>
      <w:r w:rsidRPr="00AA478A">
        <w:rPr>
          <w:rFonts w:ascii="Times New Roman" w:hAnsi="Times New Roman"/>
        </w:rPr>
        <w:t>atm</w:t>
      </w:r>
      <w:r w:rsidRPr="0004381C">
        <w:rPr>
          <w:rFonts w:asciiTheme="majorEastAsia" w:eastAsiaTheme="majorEastAsia" w:hAnsiTheme="majorEastAsia"/>
        </w:rPr>
        <w:t>×</w:t>
      </w:r>
      <w:r w:rsidRPr="00AA478A">
        <w:rPr>
          <w:rFonts w:ascii="Times New Roman" w:hAnsi="Times New Roman"/>
        </w:rPr>
        <w:t>0</w:t>
      </w:r>
      <w:r w:rsidRPr="00D50237">
        <w:rPr>
          <w:rFonts w:ascii="Times New Roman" w:hAnsi="Times New Roman"/>
        </w:rPr>
        <w:t>.</w:t>
      </w:r>
      <w:r w:rsidRPr="00AA478A">
        <w:rPr>
          <w:rFonts w:ascii="Times New Roman" w:hAnsi="Times New Roman"/>
        </w:rPr>
        <w:t>2</w:t>
      </w:r>
      <w:r w:rsidRPr="00AA478A">
        <w:rPr>
          <w:rFonts w:ascii="Times New Roman" w:eastAsia="楷体" w:hAnsi="Times New Roman"/>
        </w:rPr>
        <w:t xml:space="preserve"> </w:t>
      </w:r>
      <w:r w:rsidRPr="00AA478A">
        <w:rPr>
          <w:rFonts w:ascii="Times New Roman" w:hAnsi="Times New Roman"/>
        </w:rPr>
        <w:t>L=</w:t>
      </w:r>
      <w:r w:rsidRPr="00AA478A">
        <w:rPr>
          <w:rFonts w:ascii="Times New Roman" w:hAnsi="Times New Roman"/>
          <w:i/>
        </w:rPr>
        <w:t>p</w:t>
      </w:r>
      <w:r w:rsidRPr="0004381C">
        <w:rPr>
          <w:rFonts w:asciiTheme="majorEastAsia" w:eastAsiaTheme="majorEastAsia" w:hAnsiTheme="majorEastAsia"/>
        </w:rPr>
        <w:t>×</w:t>
      </w:r>
      <w:r>
        <w:rPr>
          <w:rFonts w:ascii="Times New Roman" w:eastAsia="楷体" w:hAnsi="Times New Roman"/>
        </w:rPr>
        <w:t>(</w:t>
      </w:r>
      <w:r w:rsidRPr="00AA478A">
        <w:rPr>
          <w:rFonts w:ascii="Times New Roman" w:hAnsi="Times New Roman"/>
        </w:rPr>
        <w:t>6-5</w:t>
      </w:r>
      <w:r>
        <w:rPr>
          <w:rFonts w:ascii="Times New Roman" w:eastAsia="楷体" w:hAnsi="Times New Roman"/>
        </w:rPr>
        <w:t>)</w:t>
      </w:r>
      <w:r w:rsidRPr="00AA478A">
        <w:rPr>
          <w:rFonts w:ascii="Times New Roman" w:eastAsia="楷体" w:hAnsi="Times New Roman"/>
        </w:rPr>
        <w:t xml:space="preserve"> </w:t>
      </w:r>
      <w:r w:rsidRPr="00AA478A">
        <w:rPr>
          <w:rFonts w:ascii="Times New Roman" w:hAnsi="Times New Roman"/>
        </w:rPr>
        <w:t>L</w:t>
      </w:r>
      <w:r w:rsidRPr="00AA478A">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p</w:t>
      </w:r>
      <w:r w:rsidRPr="00AA478A">
        <w:rPr>
          <w:rFonts w:ascii="Times New Roman" w:hAnsi="Times New Roman"/>
        </w:rPr>
        <w:t>=0</w:t>
      </w:r>
      <w:r w:rsidRPr="00D50237">
        <w:rPr>
          <w:rFonts w:ascii="Times New Roman" w:hAnsi="Times New Roman"/>
        </w:rPr>
        <w:t>.</w:t>
      </w:r>
      <w:r w:rsidRPr="00AA478A">
        <w:rPr>
          <w:rFonts w:ascii="Times New Roman" w:hAnsi="Times New Roman"/>
        </w:rPr>
        <w:t>2</w:t>
      </w:r>
      <w:r w:rsidRPr="00AA478A">
        <w:rPr>
          <w:rFonts w:ascii="Times New Roman" w:eastAsia="楷体" w:hAnsi="Times New Roman"/>
        </w:rPr>
        <w:t xml:space="preserve"> </w:t>
      </w:r>
      <w:r w:rsidRPr="00AA478A">
        <w:rPr>
          <w:rFonts w:ascii="Times New Roman" w:hAnsi="Times New Roman"/>
        </w:rPr>
        <w:t>atm</w:t>
      </w:r>
      <w:r w:rsidRPr="00AA478A">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当打气两次后，筒内部气压</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rPr>
        <w:t>=</w:t>
      </w:r>
      <w:r>
        <w:rPr>
          <w:rFonts w:ascii="Times New Roman" w:eastAsia="楷体" w:hAnsi="Times New Roman"/>
        </w:rPr>
        <w:t>(</w:t>
      </w:r>
      <w:r w:rsidRPr="00AA478A">
        <w:rPr>
          <w:rFonts w:ascii="Times New Roman" w:hAnsi="Times New Roman"/>
        </w:rPr>
        <w:t>0</w:t>
      </w:r>
      <w:r w:rsidRPr="00D50237">
        <w:rPr>
          <w:rFonts w:ascii="Times New Roman" w:hAnsi="Times New Roman"/>
        </w:rPr>
        <w:t>.</w:t>
      </w:r>
      <w:r w:rsidRPr="00AA478A">
        <w:rPr>
          <w:rFonts w:ascii="Times New Roman" w:hAnsi="Times New Roman"/>
        </w:rPr>
        <w:t>2</w:t>
      </w:r>
      <w:r w:rsidRPr="0004381C">
        <w:rPr>
          <w:rFonts w:asciiTheme="majorEastAsia" w:eastAsiaTheme="majorEastAsia" w:hAnsiTheme="majorEastAsia"/>
        </w:rPr>
        <w:t>×</w:t>
      </w:r>
      <w:r w:rsidRPr="00AA478A">
        <w:rPr>
          <w:rFonts w:ascii="Times New Roman" w:hAnsi="Times New Roman"/>
        </w:rPr>
        <w:t>2+1</w:t>
      </w:r>
      <w:r>
        <w:rPr>
          <w:rFonts w:ascii="Times New Roman" w:eastAsia="楷体" w:hAnsi="Times New Roman"/>
        </w:rPr>
        <w:t>)</w:t>
      </w:r>
      <w:r w:rsidRPr="00AA478A">
        <w:rPr>
          <w:rFonts w:ascii="Times New Roman" w:eastAsia="楷体" w:hAnsi="Times New Roman"/>
        </w:rPr>
        <w:t xml:space="preserve"> </w:t>
      </w:r>
      <w:r w:rsidRPr="00AA478A">
        <w:rPr>
          <w:rFonts w:ascii="Times New Roman" w:hAnsi="Times New Roman"/>
        </w:rPr>
        <w:t>atm=1</w:t>
      </w:r>
      <w:r w:rsidRPr="00D50237">
        <w:rPr>
          <w:rFonts w:ascii="Times New Roman" w:hAnsi="Times New Roman"/>
        </w:rPr>
        <w:t>.</w:t>
      </w:r>
      <w:r w:rsidRPr="00AA478A">
        <w:rPr>
          <w:rFonts w:ascii="Times New Roman" w:hAnsi="Times New Roman"/>
        </w:rPr>
        <w:t>4</w:t>
      </w:r>
      <w:r w:rsidRPr="00AA478A">
        <w:rPr>
          <w:rFonts w:ascii="Times New Roman" w:eastAsia="楷体" w:hAnsi="Times New Roman"/>
        </w:rPr>
        <w:t xml:space="preserve"> </w:t>
      </w:r>
      <w:r w:rsidRPr="00AA478A">
        <w:rPr>
          <w:rFonts w:ascii="Times New Roman" w:hAnsi="Times New Roman"/>
        </w:rPr>
        <w:t>atm</w:t>
      </w:r>
      <w:r w:rsidRPr="00AA478A">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打入贮液筒的气体变多，气体分子总数增加，在体积相同条件下，气体对器壁的碰撞次数增加，气体压强增大。</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由</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得，每次打气可使气压增加</w:t>
      </w:r>
      <w:r w:rsidRPr="00AA478A">
        <w:rPr>
          <w:rFonts w:ascii="Times New Roman" w:hAnsi="Times New Roman"/>
        </w:rPr>
        <w:t>0</w:t>
      </w:r>
      <w:r w:rsidRPr="00D50237">
        <w:rPr>
          <w:rFonts w:ascii="Times New Roman" w:hAnsi="Times New Roman"/>
        </w:rPr>
        <w:t>.</w:t>
      </w:r>
      <w:r w:rsidRPr="00AA478A">
        <w:rPr>
          <w:rFonts w:ascii="Times New Roman" w:hAnsi="Times New Roman"/>
        </w:rPr>
        <w:t>2</w:t>
      </w:r>
      <w:r w:rsidRPr="00AA478A">
        <w:rPr>
          <w:rFonts w:ascii="Times New Roman" w:eastAsia="楷体" w:hAnsi="Times New Roman"/>
        </w:rPr>
        <w:t xml:space="preserve"> </w:t>
      </w:r>
      <w:r w:rsidRPr="00AA478A">
        <w:rPr>
          <w:rFonts w:ascii="Times New Roman" w:hAnsi="Times New Roman"/>
        </w:rPr>
        <w:t>atm</w:t>
      </w:r>
      <w:r w:rsidRPr="00AA478A">
        <w:rPr>
          <w:rFonts w:ascii="Times New Roman" w:eastAsia="楷体" w:hAnsi="Times New Roman"/>
        </w:rPr>
        <w:t>，故需要打气次数为</w:t>
      </w:r>
      <w:r w:rsidRPr="00AA478A">
        <w:rPr>
          <w:rFonts w:ascii="Times New Roman" w:hAnsi="Times New Roman"/>
          <w:i/>
        </w:rPr>
        <w:t>n</w:t>
      </w:r>
      <w:r w:rsidRPr="00AA478A">
        <w:rPr>
          <w:rFonts w:ascii="Times New Roman" w:hAnsi="Times New Roman"/>
        </w:rPr>
        <w:t>=</w:t>
      </w:r>
      <m:oMath>
        <m:f>
          <m:fPr>
            <m:ctrlPr>
              <w:rPr>
                <w:rFonts w:ascii="Cambria Math" w:hAnsi="Cambria Math"/>
              </w:rPr>
            </m:ctrlPr>
          </m:fPr>
          <m:num>
            <m:r>
              <m:rPr>
                <m:sty m:val="p"/>
              </m:rPr>
              <w:rPr>
                <w:rFonts w:ascii="Cambria Math" w:hAnsi="Cambria Math"/>
              </w:rPr>
              <m:t>4-1</m:t>
            </m:r>
          </m:num>
          <m:den>
            <m:r>
              <m:rPr>
                <m:sty m:val="p"/>
              </m:rPr>
              <w:rPr>
                <w:rFonts w:ascii="Cambria Math" w:hAnsi="Cambria Math"/>
              </w:rPr>
              <m:t>0.2</m:t>
            </m:r>
          </m:den>
        </m:f>
      </m:oMath>
      <w:r w:rsidRPr="00AA478A">
        <w:rPr>
          <w:rFonts w:ascii="Times New Roman" w:eastAsia="楷体" w:hAnsi="Times New Roman"/>
        </w:rPr>
        <w:t xml:space="preserve"> </w:t>
      </w:r>
      <w:r w:rsidRPr="00AA478A">
        <w:rPr>
          <w:rFonts w:ascii="Times New Roman" w:eastAsia="楷体" w:hAnsi="Times New Roman"/>
        </w:rPr>
        <w:t>次</w:t>
      </w:r>
      <w:r w:rsidRPr="00AA478A">
        <w:rPr>
          <w:rFonts w:ascii="Times New Roman" w:hAnsi="Times New Roman"/>
        </w:rPr>
        <w:t>=15</w:t>
      </w:r>
      <w:r w:rsidRPr="00AA478A">
        <w:rPr>
          <w:rFonts w:ascii="Times New Roman" w:eastAsia="楷体" w:hAnsi="Times New Roman"/>
        </w:rPr>
        <w:t>次。</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3</w:t>
      </w:r>
      <w:r>
        <w:rPr>
          <w:rFonts w:ascii="Times New Roman" w:eastAsia="楷体" w:hAnsi="Times New Roman"/>
        </w:rPr>
        <w:t>)</w:t>
      </w:r>
      <w:r w:rsidRPr="00AA478A">
        <w:rPr>
          <w:rFonts w:ascii="Times New Roman" w:eastAsia="楷体" w:hAnsi="Times New Roman"/>
        </w:rPr>
        <w:t>设停止喷雾时贮液筒内气体体积为</w:t>
      </w:r>
      <w:r w:rsidRPr="00AA478A">
        <w:rPr>
          <w:rFonts w:ascii="Times New Roman" w:hAnsi="Times New Roman"/>
          <w:i/>
        </w:rPr>
        <w:t>V</w:t>
      </w:r>
      <w:r w:rsidRPr="00AA478A">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则由玻意耳定律，有</w:t>
      </w:r>
      <w:r w:rsidRPr="00AA478A">
        <w:rPr>
          <w:rFonts w:ascii="Times New Roman" w:hAnsi="Times New Roman"/>
        </w:rPr>
        <w:t>4</w:t>
      </w:r>
      <w:r w:rsidRPr="00AA478A">
        <w:rPr>
          <w:rFonts w:ascii="Times New Roman" w:eastAsia="楷体" w:hAnsi="Times New Roman"/>
        </w:rPr>
        <w:t xml:space="preserve"> </w:t>
      </w:r>
      <w:r w:rsidRPr="00AA478A">
        <w:rPr>
          <w:rFonts w:ascii="Times New Roman" w:hAnsi="Times New Roman"/>
        </w:rPr>
        <w:t>atm</w:t>
      </w:r>
      <w:r w:rsidRPr="0004381C">
        <w:rPr>
          <w:rFonts w:asciiTheme="majorEastAsia" w:eastAsiaTheme="majorEastAsia" w:hAnsiTheme="majorEastAsia"/>
        </w:rPr>
        <w:t>×</w:t>
      </w:r>
      <w:r w:rsidRPr="00AA478A">
        <w:rPr>
          <w:rFonts w:ascii="Times New Roman" w:hAnsi="Times New Roman"/>
        </w:rPr>
        <w:t>1</w:t>
      </w:r>
      <w:r w:rsidRPr="00AA478A">
        <w:rPr>
          <w:rFonts w:ascii="Times New Roman" w:eastAsia="楷体" w:hAnsi="Times New Roman"/>
        </w:rPr>
        <w:t xml:space="preserve"> </w:t>
      </w:r>
      <w:r w:rsidRPr="00AA478A">
        <w:rPr>
          <w:rFonts w:ascii="Times New Roman" w:hAnsi="Times New Roman"/>
        </w:rPr>
        <w:t>L=1</w:t>
      </w:r>
      <w:r w:rsidRPr="00AA478A">
        <w:rPr>
          <w:rFonts w:ascii="Times New Roman" w:eastAsia="楷体" w:hAnsi="Times New Roman"/>
        </w:rPr>
        <w:t xml:space="preserve"> </w:t>
      </w:r>
      <w:r w:rsidRPr="00AA478A">
        <w:rPr>
          <w:rFonts w:ascii="Times New Roman" w:hAnsi="Times New Roman"/>
        </w:rPr>
        <w:t>atm</w:t>
      </w:r>
      <w:r w:rsidRPr="0004381C">
        <w:rPr>
          <w:rFonts w:asciiTheme="majorEastAsia" w:eastAsiaTheme="majorEastAsia" w:hAnsiTheme="majorEastAsia"/>
        </w:rPr>
        <w:t>×</w:t>
      </w:r>
      <w:r w:rsidRPr="00AA478A">
        <w:rPr>
          <w:rFonts w:ascii="Times New Roman" w:hAnsi="Times New Roman"/>
          <w:i/>
        </w:rPr>
        <w:t>V</w:t>
      </w:r>
      <w:r w:rsidRPr="00AA478A">
        <w:rPr>
          <w:rFonts w:ascii="Times New Roman" w:eastAsia="楷体" w:hAnsi="Times New Roman"/>
        </w:rPr>
        <w:t>，解得</w:t>
      </w:r>
      <w:r w:rsidRPr="00AA478A">
        <w:rPr>
          <w:rFonts w:ascii="Times New Roman" w:hAnsi="Times New Roman"/>
          <w:i/>
        </w:rPr>
        <w:t>V</w:t>
      </w:r>
      <w:r w:rsidRPr="00AA478A">
        <w:rPr>
          <w:rFonts w:ascii="Times New Roman" w:hAnsi="Times New Roman"/>
        </w:rPr>
        <w:t>=4</w:t>
      </w:r>
      <w:r w:rsidRPr="00AA478A">
        <w:rPr>
          <w:rFonts w:ascii="Times New Roman" w:eastAsia="楷体" w:hAnsi="Times New Roman"/>
        </w:rPr>
        <w:t xml:space="preserve"> </w:t>
      </w:r>
      <w:r w:rsidRPr="00AA478A">
        <w:rPr>
          <w:rFonts w:ascii="Times New Roman" w:hAnsi="Times New Roman"/>
        </w:rPr>
        <w:t>L</w:t>
      </w:r>
      <w:r w:rsidRPr="00AA478A">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故还剩药液</w:t>
      </w:r>
      <w:r w:rsidRPr="00AA478A">
        <w:rPr>
          <w:rFonts w:ascii="Times New Roman" w:hAnsi="Times New Roman"/>
        </w:rPr>
        <w:t>6</w:t>
      </w:r>
      <w:r w:rsidRPr="00AA478A">
        <w:rPr>
          <w:rFonts w:ascii="Times New Roman" w:eastAsia="楷体" w:hAnsi="Times New Roman"/>
        </w:rPr>
        <w:t xml:space="preserve"> </w:t>
      </w:r>
      <w:r w:rsidRPr="00AA478A">
        <w:rPr>
          <w:rFonts w:ascii="Times New Roman" w:hAnsi="Times New Roman"/>
        </w:rPr>
        <w:t>L-4</w:t>
      </w:r>
      <w:r w:rsidRPr="00AA478A">
        <w:rPr>
          <w:rFonts w:ascii="Times New Roman" w:eastAsia="楷体" w:hAnsi="Times New Roman"/>
        </w:rPr>
        <w:t xml:space="preserve"> </w:t>
      </w:r>
      <w:r w:rsidRPr="00AA478A">
        <w:rPr>
          <w:rFonts w:ascii="Times New Roman" w:hAnsi="Times New Roman"/>
        </w:rPr>
        <w:t>L=2</w:t>
      </w:r>
      <w:r w:rsidRPr="00AA478A">
        <w:rPr>
          <w:rFonts w:ascii="Times New Roman" w:eastAsia="楷体" w:hAnsi="Times New Roman"/>
        </w:rPr>
        <w:t xml:space="preserve"> </w:t>
      </w:r>
      <w:r w:rsidRPr="00AA478A">
        <w:rPr>
          <w:rFonts w:ascii="Times New Roman" w:hAnsi="Times New Roman"/>
        </w:rPr>
        <w:t>L</w:t>
      </w:r>
      <w:r w:rsidRPr="00AA478A">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4</w:t>
      </w:r>
      <w:r>
        <w:rPr>
          <w:rFonts w:ascii="Times New Roman" w:eastAsia="楷体" w:hAnsi="Times New Roman"/>
        </w:rPr>
        <w:t>)</w:t>
      </w:r>
      <w:r w:rsidRPr="00AA478A">
        <w:rPr>
          <w:rFonts w:ascii="Times New Roman" w:eastAsia="楷体" w:hAnsi="Times New Roman"/>
        </w:rPr>
        <w:t>若要把</w:t>
      </w:r>
      <w:r w:rsidRPr="00AA478A">
        <w:rPr>
          <w:rFonts w:ascii="Times New Roman" w:hAnsi="Times New Roman"/>
        </w:rPr>
        <w:t>5</w:t>
      </w:r>
      <w:r w:rsidRPr="00AA478A">
        <w:rPr>
          <w:rFonts w:ascii="Times New Roman" w:eastAsia="楷体" w:hAnsi="Times New Roman"/>
        </w:rPr>
        <w:t xml:space="preserve"> </w:t>
      </w:r>
      <w:r w:rsidRPr="00AA478A">
        <w:rPr>
          <w:rFonts w:ascii="Times New Roman" w:hAnsi="Times New Roman"/>
        </w:rPr>
        <w:t>L</w:t>
      </w:r>
      <w:r w:rsidRPr="00AA478A">
        <w:rPr>
          <w:rFonts w:ascii="Times New Roman" w:eastAsia="楷体" w:hAnsi="Times New Roman"/>
        </w:rPr>
        <w:t>药液全部喷出，设打气后筒内的气体压强为</w:t>
      </w:r>
      <w:r w:rsidRPr="00AA478A">
        <w:rPr>
          <w:rFonts w:ascii="Times New Roman" w:hAnsi="Times New Roman"/>
          <w:i/>
        </w:rPr>
        <w:t>p</w:t>
      </w:r>
      <w:r w:rsidRPr="00AA478A">
        <w:rPr>
          <w:rFonts w:ascii="Times New Roman" w:hAnsi="Times New Roman"/>
          <w:vertAlign w:val="subscript"/>
        </w:rPr>
        <w:t>2</w:t>
      </w:r>
      <w:r w:rsidRPr="00AA478A">
        <w:rPr>
          <w:rFonts w:ascii="Times New Roman" w:eastAsia="楷体" w:hAnsi="Times New Roman"/>
        </w:rPr>
        <w:t>，则有</w:t>
      </w:r>
      <w:r w:rsidRPr="00AA478A">
        <w:rPr>
          <w:rFonts w:ascii="Times New Roman" w:hAnsi="Times New Roman"/>
          <w:i/>
        </w:rPr>
        <w:t>p</w:t>
      </w:r>
      <w:r w:rsidRPr="00AA478A">
        <w:rPr>
          <w:rFonts w:ascii="Times New Roman" w:hAnsi="Times New Roman"/>
          <w:vertAlign w:val="subscript"/>
        </w:rPr>
        <w:t>2</w:t>
      </w:r>
      <w:r w:rsidRPr="0004381C">
        <w:rPr>
          <w:rFonts w:asciiTheme="majorEastAsia" w:eastAsiaTheme="majorEastAsia" w:hAnsiTheme="majorEastAsia"/>
        </w:rPr>
        <w:t>×</w:t>
      </w:r>
      <w:r w:rsidRPr="00AA478A">
        <w:rPr>
          <w:rFonts w:ascii="Times New Roman" w:hAnsi="Times New Roman"/>
        </w:rPr>
        <w:t>1</w:t>
      </w:r>
      <w:r w:rsidRPr="00AA478A">
        <w:rPr>
          <w:rFonts w:ascii="Times New Roman" w:eastAsia="楷体" w:hAnsi="Times New Roman"/>
        </w:rPr>
        <w:t xml:space="preserve"> </w:t>
      </w:r>
      <w:r w:rsidRPr="00AA478A">
        <w:rPr>
          <w:rFonts w:ascii="Times New Roman" w:hAnsi="Times New Roman"/>
        </w:rPr>
        <w:t>L=1</w:t>
      </w:r>
      <w:r w:rsidRPr="00AA478A">
        <w:rPr>
          <w:rFonts w:ascii="Times New Roman" w:eastAsia="楷体" w:hAnsi="Times New Roman"/>
        </w:rPr>
        <w:t xml:space="preserve"> </w:t>
      </w:r>
      <w:r w:rsidRPr="00AA478A">
        <w:rPr>
          <w:rFonts w:ascii="Times New Roman" w:hAnsi="Times New Roman"/>
        </w:rPr>
        <w:t>atm</w:t>
      </w:r>
      <w:r w:rsidRPr="0004381C">
        <w:rPr>
          <w:rFonts w:asciiTheme="majorEastAsia" w:eastAsiaTheme="majorEastAsia" w:hAnsiTheme="majorEastAsia"/>
        </w:rPr>
        <w:t>×</w:t>
      </w:r>
      <w:r w:rsidRPr="00AA478A">
        <w:rPr>
          <w:rFonts w:ascii="Times New Roman" w:hAnsi="Times New Roman"/>
        </w:rPr>
        <w:t>6</w:t>
      </w:r>
      <w:r w:rsidRPr="00AA478A">
        <w:rPr>
          <w:rFonts w:ascii="Times New Roman" w:eastAsia="楷体" w:hAnsi="Times New Roman"/>
        </w:rPr>
        <w:t xml:space="preserve"> </w:t>
      </w:r>
      <w:r w:rsidRPr="00AA478A">
        <w:rPr>
          <w:rFonts w:ascii="Times New Roman" w:hAnsi="Times New Roman"/>
        </w:rPr>
        <w:t>L</w:t>
      </w:r>
      <w:r w:rsidRPr="00AA478A">
        <w:rPr>
          <w:rFonts w:ascii="Times New Roman" w:eastAsia="楷体" w:hAnsi="Times New Roman"/>
        </w:rPr>
        <w:t>，解得</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rPr>
        <w:t>=6</w:t>
      </w:r>
      <w:r w:rsidRPr="00AA478A">
        <w:rPr>
          <w:rFonts w:ascii="Times New Roman" w:eastAsia="楷体" w:hAnsi="Times New Roman"/>
        </w:rPr>
        <w:t xml:space="preserve"> </w:t>
      </w:r>
      <w:r w:rsidRPr="00AA478A">
        <w:rPr>
          <w:rFonts w:ascii="Times New Roman" w:hAnsi="Times New Roman"/>
        </w:rPr>
        <w:t>atm</w:t>
      </w:r>
      <w:r w:rsidRPr="00AA478A">
        <w:rPr>
          <w:rFonts w:ascii="Times New Roman" w:eastAsia="楷体" w:hAnsi="Times New Roman"/>
        </w:rPr>
        <w:t>，则打气次数至少要</w:t>
      </w:r>
      <w:r w:rsidRPr="00AA478A">
        <w:rPr>
          <w:rFonts w:ascii="Times New Roman" w:hAnsi="Times New Roman"/>
          <w:i/>
        </w:rPr>
        <w:t>n'</w:t>
      </w:r>
      <w:r w:rsidRPr="00AA478A">
        <w:rPr>
          <w:rFonts w:ascii="Times New Roman" w:hAnsi="Times New Roman"/>
        </w:rPr>
        <w:t>=</w:t>
      </w:r>
      <m:oMath>
        <m:f>
          <m:fPr>
            <m:ctrlPr>
              <w:rPr>
                <w:rFonts w:ascii="Cambria Math" w:hAnsi="Cambria Math"/>
              </w:rPr>
            </m:ctrlPr>
          </m:fPr>
          <m:num>
            <m:r>
              <m:rPr>
                <m:sty m:val="p"/>
              </m:rPr>
              <w:rPr>
                <w:rFonts w:ascii="Cambria Math" w:hAnsi="Cambria Math"/>
              </w:rPr>
              <m:t>6-1</m:t>
            </m:r>
          </m:num>
          <m:den>
            <m:r>
              <m:rPr>
                <m:sty m:val="p"/>
              </m:rPr>
              <w:rPr>
                <w:rFonts w:ascii="Cambria Math" w:hAnsi="Cambria Math"/>
              </w:rPr>
              <m:t>0.2</m:t>
            </m:r>
          </m:den>
        </m:f>
      </m:oMath>
      <w:r w:rsidRPr="00AA478A">
        <w:rPr>
          <w:rFonts w:ascii="Times New Roman" w:eastAsia="楷体" w:hAnsi="Times New Roman"/>
        </w:rPr>
        <w:t xml:space="preserve"> </w:t>
      </w:r>
      <w:r w:rsidRPr="00AA478A">
        <w:rPr>
          <w:rFonts w:ascii="Times New Roman" w:eastAsia="楷体" w:hAnsi="Times New Roman"/>
        </w:rPr>
        <w:t>次</w:t>
      </w:r>
      <w:r w:rsidRPr="00AA478A">
        <w:rPr>
          <w:rFonts w:ascii="Times New Roman" w:hAnsi="Times New Roman"/>
        </w:rPr>
        <w:t>=25</w:t>
      </w:r>
      <w:r w:rsidRPr="00AA478A">
        <w:rPr>
          <w:rFonts w:ascii="Times New Roman" w:eastAsia="楷体" w:hAnsi="Times New Roman"/>
        </w:rPr>
        <w:t>次。</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33716DE2" wp14:editId="219158CF">
            <wp:extent cx="38100" cy="108585"/>
            <wp:effectExtent l="0" t="0" r="0" b="5715"/>
            <wp:docPr id="1502" name="image3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6</w:t>
      </w:r>
      <w:r w:rsidRPr="00AA478A">
        <w:rPr>
          <w:rFonts w:ascii="Times New Roman" w:hAnsi="Times New Roman"/>
          <w:noProof/>
        </w:rPr>
        <w:drawing>
          <wp:inline distT="0" distB="0" distL="0" distR="0" wp14:anchorId="6008D1A4" wp14:editId="4D5F759E">
            <wp:extent cx="38100" cy="108585"/>
            <wp:effectExtent l="0" t="0" r="0" b="5715"/>
            <wp:docPr id="1503" name="image3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2023·</w:t>
      </w:r>
      <w:r w:rsidRPr="00AA478A">
        <w:rPr>
          <w:rFonts w:ascii="Times New Roman" w:eastAsia="楷体" w:hAnsi="Times New Roman"/>
          <w:w w:val="104"/>
        </w:rPr>
        <w:t>湖南卷</w:t>
      </w:r>
      <w:r w:rsidRPr="00AA478A">
        <w:rPr>
          <w:rFonts w:ascii="Times New Roman" w:hAnsi="Times New Roman"/>
          <w:w w:val="104"/>
        </w:rPr>
        <w:t>·13</w:t>
      </w:r>
      <w:r>
        <w:rPr>
          <w:rFonts w:ascii="Times New Roman" w:eastAsia="楷体" w:hAnsi="Times New Roman"/>
          <w:w w:val="104"/>
        </w:rPr>
        <w:t>)</w:t>
      </w:r>
      <w:r w:rsidRPr="00AA478A">
        <w:rPr>
          <w:rFonts w:ascii="Times New Roman" w:hAnsi="Times New Roman"/>
          <w:w w:val="104"/>
        </w:rPr>
        <w:t>汽车刹车助力装置能有效为驾驶员踩刹车省力。如图，刹车助力装置可简化为助力气室和抽气气室等部分构成，连杆</w:t>
      </w:r>
      <w:r w:rsidRPr="00AA478A">
        <w:rPr>
          <w:rFonts w:ascii="Times New Roman" w:hAnsi="Times New Roman"/>
          <w:i/>
          <w:w w:val="104"/>
        </w:rPr>
        <w:t>AB</w:t>
      </w:r>
      <w:r w:rsidRPr="00AA478A">
        <w:rPr>
          <w:rFonts w:ascii="Times New Roman" w:hAnsi="Times New Roman"/>
          <w:w w:val="104"/>
        </w:rPr>
        <w:t>与助力活塞固定为一体，驾驶员踩刹车时，在连杆</w:t>
      </w:r>
      <w:r w:rsidRPr="00AA478A">
        <w:rPr>
          <w:rFonts w:ascii="Times New Roman" w:hAnsi="Times New Roman"/>
          <w:i/>
          <w:w w:val="104"/>
        </w:rPr>
        <w:t>AB</w:t>
      </w:r>
      <w:r w:rsidRPr="00AA478A">
        <w:rPr>
          <w:rFonts w:ascii="Times New Roman" w:hAnsi="Times New Roman"/>
          <w:w w:val="104"/>
        </w:rPr>
        <w:t>上施加水平力推动液压泵实现刹车。助力气室与抽气气室用细管连接，通过抽气降低助力气室压强，利用大气压与助力气室的压强差实现刹车助力。每次抽气时，</w:t>
      </w:r>
      <w:r w:rsidRPr="00AA478A">
        <w:rPr>
          <w:rFonts w:ascii="Times New Roman" w:hAnsi="Times New Roman"/>
          <w:w w:val="104"/>
        </w:rPr>
        <w:t>K</w:t>
      </w:r>
      <w:r w:rsidRPr="00AA478A">
        <w:rPr>
          <w:rFonts w:ascii="Times New Roman" w:hAnsi="Times New Roman"/>
          <w:w w:val="104"/>
          <w:vertAlign w:val="subscript"/>
        </w:rPr>
        <w:t>1</w:t>
      </w:r>
      <w:r w:rsidRPr="00AA478A">
        <w:rPr>
          <w:rFonts w:ascii="Times New Roman" w:hAnsi="Times New Roman"/>
          <w:w w:val="104"/>
        </w:rPr>
        <w:t>打开，</w:t>
      </w:r>
      <w:r w:rsidRPr="00AA478A">
        <w:rPr>
          <w:rFonts w:ascii="Times New Roman" w:hAnsi="Times New Roman"/>
          <w:w w:val="104"/>
        </w:rPr>
        <w:t>K</w:t>
      </w:r>
      <w:r w:rsidRPr="00AA478A">
        <w:rPr>
          <w:rFonts w:ascii="Times New Roman" w:hAnsi="Times New Roman"/>
          <w:w w:val="104"/>
          <w:vertAlign w:val="subscript"/>
        </w:rPr>
        <w:t>2</w:t>
      </w:r>
      <w:r w:rsidRPr="00AA478A">
        <w:rPr>
          <w:rFonts w:ascii="Times New Roman" w:hAnsi="Times New Roman"/>
          <w:w w:val="104"/>
        </w:rPr>
        <w:t>闭合，抽气活塞在外力作用下从抽气气室最下端向上运动，助力气室中的气体充满抽气气室，达到两气室压强相等；然后，</w:t>
      </w:r>
      <w:r w:rsidRPr="00AA478A">
        <w:rPr>
          <w:rFonts w:ascii="Times New Roman" w:hAnsi="Times New Roman"/>
          <w:w w:val="104"/>
        </w:rPr>
        <w:t>K</w:t>
      </w:r>
      <w:r w:rsidRPr="00AA478A">
        <w:rPr>
          <w:rFonts w:ascii="Times New Roman" w:hAnsi="Times New Roman"/>
          <w:w w:val="104"/>
          <w:vertAlign w:val="subscript"/>
        </w:rPr>
        <w:t>1</w:t>
      </w:r>
      <w:r w:rsidRPr="00AA478A">
        <w:rPr>
          <w:rFonts w:ascii="Times New Roman" w:hAnsi="Times New Roman"/>
          <w:w w:val="104"/>
        </w:rPr>
        <w:t>闭合，</w:t>
      </w:r>
      <w:r w:rsidRPr="00AA478A">
        <w:rPr>
          <w:rFonts w:ascii="Times New Roman" w:hAnsi="Times New Roman"/>
          <w:w w:val="104"/>
        </w:rPr>
        <w:t>K</w:t>
      </w:r>
      <w:r w:rsidRPr="00AA478A">
        <w:rPr>
          <w:rFonts w:ascii="Times New Roman" w:hAnsi="Times New Roman"/>
          <w:w w:val="104"/>
          <w:vertAlign w:val="subscript"/>
        </w:rPr>
        <w:t>2</w:t>
      </w:r>
      <w:r w:rsidRPr="00AA478A">
        <w:rPr>
          <w:rFonts w:ascii="Times New Roman" w:hAnsi="Times New Roman"/>
          <w:w w:val="104"/>
        </w:rPr>
        <w:t>打开，抽气活塞向下运动，抽气气室中的全部气体从</w:t>
      </w:r>
      <w:r w:rsidRPr="00AA478A">
        <w:rPr>
          <w:rFonts w:ascii="Times New Roman" w:hAnsi="Times New Roman"/>
          <w:w w:val="104"/>
        </w:rPr>
        <w:t>K</w:t>
      </w:r>
      <w:r w:rsidRPr="00AA478A">
        <w:rPr>
          <w:rFonts w:ascii="Times New Roman" w:hAnsi="Times New Roman"/>
          <w:w w:val="104"/>
          <w:vertAlign w:val="subscript"/>
        </w:rPr>
        <w:t>2</w:t>
      </w:r>
      <w:r w:rsidRPr="00AA478A">
        <w:rPr>
          <w:rFonts w:ascii="Times New Roman" w:hAnsi="Times New Roman"/>
          <w:w w:val="104"/>
        </w:rPr>
        <w:t>排出，完成一次抽气过程。已知助力气室容积为</w:t>
      </w:r>
      <w:r w:rsidRPr="00AA478A">
        <w:rPr>
          <w:rFonts w:ascii="Times New Roman" w:hAnsi="Times New Roman"/>
          <w:i/>
          <w:w w:val="104"/>
        </w:rPr>
        <w:t>V</w:t>
      </w:r>
      <w:r w:rsidRPr="00AA478A">
        <w:rPr>
          <w:rFonts w:ascii="Times New Roman" w:hAnsi="Times New Roman"/>
          <w:w w:val="104"/>
          <w:vertAlign w:val="subscript"/>
        </w:rPr>
        <w:t>0</w:t>
      </w:r>
      <w:r w:rsidRPr="00AA478A">
        <w:rPr>
          <w:rFonts w:ascii="Times New Roman" w:hAnsi="Times New Roman"/>
          <w:w w:val="104"/>
        </w:rPr>
        <w:t>，初始压强等于外部大气压强</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，助力活塞横截面积为</w:t>
      </w:r>
      <w:r w:rsidRPr="00AA478A">
        <w:rPr>
          <w:rFonts w:ascii="Times New Roman" w:hAnsi="Times New Roman"/>
          <w:i/>
          <w:w w:val="104"/>
        </w:rPr>
        <w:t>S</w:t>
      </w:r>
      <w:r w:rsidRPr="00AA478A">
        <w:rPr>
          <w:rFonts w:ascii="Times New Roman" w:hAnsi="Times New Roman"/>
          <w:w w:val="104"/>
        </w:rPr>
        <w:t>，抽气气室的容积为</w:t>
      </w:r>
      <w:r w:rsidRPr="00AA478A">
        <w:rPr>
          <w:rFonts w:ascii="Times New Roman" w:hAnsi="Times New Roman"/>
          <w:i/>
          <w:w w:val="104"/>
        </w:rPr>
        <w:t>V</w:t>
      </w:r>
      <w:r w:rsidRPr="00AA478A">
        <w:rPr>
          <w:rFonts w:ascii="Times New Roman" w:hAnsi="Times New Roman"/>
          <w:w w:val="104"/>
          <w:vertAlign w:val="subscript"/>
        </w:rPr>
        <w:t>1</w:t>
      </w:r>
      <w:r w:rsidRPr="00AA478A">
        <w:rPr>
          <w:rFonts w:ascii="Times New Roman" w:hAnsi="Times New Roman"/>
          <w:w w:val="104"/>
        </w:rPr>
        <w:t>。假设抽气过程中，助力活塞保持不动，气体可视为理想气体，温度保持不变。</w:t>
      </w:r>
    </w:p>
    <w:p w:rsidR="00414C99" w:rsidRPr="00AA478A" w:rsidRDefault="00414C99" w:rsidP="00414C99">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622FFD99" wp14:editId="6620B032">
            <wp:extent cx="2340610" cy="1007110"/>
            <wp:effectExtent l="0" t="0" r="2540" b="2540"/>
            <wp:docPr id="1504" name="image3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0610" cy="1007110"/>
                    </a:xfrm>
                    <a:prstGeom prst="rect">
                      <a:avLst/>
                    </a:prstGeom>
                    <a:noFill/>
                    <a:ln>
                      <a:noFill/>
                    </a:ln>
                  </pic:spPr>
                </pic:pic>
              </a:graphicData>
            </a:graphic>
          </wp:inline>
        </w:drawing>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求第</w:t>
      </w:r>
      <w:r w:rsidRPr="00AA478A">
        <w:rPr>
          <w:rFonts w:ascii="Times New Roman" w:hAnsi="Times New Roman"/>
          <w:w w:val="104"/>
        </w:rPr>
        <w:t>1</w:t>
      </w:r>
      <w:r w:rsidRPr="00AA478A">
        <w:rPr>
          <w:rFonts w:ascii="Times New Roman" w:hAnsi="Times New Roman"/>
          <w:w w:val="104"/>
        </w:rPr>
        <w:t>次抽气之后助力气室内的压强</w:t>
      </w:r>
      <w:r w:rsidRPr="00AA478A">
        <w:rPr>
          <w:rFonts w:ascii="Times New Roman" w:hAnsi="Times New Roman"/>
          <w:i/>
          <w:w w:val="104"/>
        </w:rPr>
        <w:t>p</w:t>
      </w:r>
      <w:r w:rsidRPr="00AA478A">
        <w:rPr>
          <w:rFonts w:ascii="Times New Roman" w:hAnsi="Times New Roman"/>
          <w:w w:val="104"/>
          <w:vertAlign w:val="subscript"/>
        </w:rPr>
        <w:t>1</w:t>
      </w:r>
      <w:r w:rsidRPr="00AA478A">
        <w:rPr>
          <w:rFonts w:ascii="Times New Roman" w:hAnsi="Times New Roman"/>
          <w:w w:val="104"/>
        </w:rPr>
        <w:t>；</w:t>
      </w:r>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第</w:t>
      </w:r>
      <w:r w:rsidRPr="00AA478A">
        <w:rPr>
          <w:rFonts w:ascii="Times New Roman" w:hAnsi="Times New Roman"/>
          <w:i/>
          <w:w w:val="104"/>
        </w:rPr>
        <w:t>n</w:t>
      </w:r>
      <w:r w:rsidRPr="00AA478A">
        <w:rPr>
          <w:rFonts w:ascii="Times New Roman" w:hAnsi="Times New Roman"/>
          <w:w w:val="104"/>
        </w:rPr>
        <w:t>次抽气后，求该刹车助力装置为驾驶员省力的大小</w:t>
      </w:r>
      <w:r w:rsidRPr="00AA478A">
        <w:rPr>
          <w:rFonts w:ascii="Times New Roman" w:hAnsi="Times New Roman"/>
          <w:w w:val="104"/>
        </w:rPr>
        <w:t>Δ</w:t>
      </w:r>
      <w:r w:rsidRPr="00AA478A">
        <w:rPr>
          <w:rFonts w:ascii="Times New Roman" w:hAnsi="Times New Roman"/>
          <w:i/>
          <w:w w:val="104"/>
        </w:rPr>
        <w:t>F</w:t>
      </w:r>
      <w:r w:rsidRPr="00AA478A">
        <w:rPr>
          <w:rFonts w:ascii="Times New Roman" w:hAnsi="Times New Roman"/>
          <w:w w:val="104"/>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den>
        </m:f>
      </m:oMath>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1-</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den>
        </m:f>
      </m:oMath>
      <w:r>
        <w:rPr>
          <w:rFonts w:ascii="Times New Roman" w:hAnsi="Times New Roman"/>
        </w:rPr>
        <w:t>)</w:t>
      </w:r>
      <w:r w:rsidRPr="00AA478A">
        <w:rPr>
          <w:rFonts w:ascii="Times New Roman" w:hAnsi="Times New Roman"/>
          <w:i/>
          <w:vertAlign w:val="superscript"/>
        </w:rPr>
        <w:t>n</w:t>
      </w:r>
      <w:r>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以助力气室内的气体为研究对象，则初态压强</w:t>
      </w:r>
      <w:r w:rsidRPr="00AA478A">
        <w:rPr>
          <w:rFonts w:ascii="Times New Roman" w:hAnsi="Times New Roman"/>
          <w:i/>
        </w:rPr>
        <w:t>p</w:t>
      </w:r>
      <w:r w:rsidRPr="00AA478A">
        <w:rPr>
          <w:rFonts w:ascii="Times New Roman" w:hAnsi="Times New Roman"/>
          <w:vertAlign w:val="subscript"/>
        </w:rPr>
        <w:t>0</w:t>
      </w:r>
      <w:r w:rsidRPr="00AA478A">
        <w:rPr>
          <w:rFonts w:ascii="Times New Roman" w:eastAsia="楷体" w:hAnsi="Times New Roman"/>
        </w:rPr>
        <w:t>、体积</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第一次抽气后，压强</w:t>
      </w:r>
      <w:r w:rsidRPr="00AA478A">
        <w:rPr>
          <w:rFonts w:ascii="Times New Roman" w:hAnsi="Times New Roman"/>
          <w:i/>
        </w:rPr>
        <w:t>p</w:t>
      </w:r>
      <w:r w:rsidRPr="00AA478A">
        <w:rPr>
          <w:rFonts w:ascii="Times New Roman" w:hAnsi="Times New Roman"/>
          <w:vertAlign w:val="subscript"/>
        </w:rPr>
        <w:t>1</w:t>
      </w:r>
      <w:r w:rsidRPr="00AA478A">
        <w:rPr>
          <w:rFonts w:ascii="Times New Roman" w:eastAsia="楷体" w:hAnsi="Times New Roman"/>
        </w:rPr>
        <w:t>、气体体积</w:t>
      </w:r>
      <w:r w:rsidRPr="00AA478A">
        <w:rPr>
          <w:rFonts w:ascii="Times New Roman" w:hAnsi="Times New Roman"/>
          <w:i/>
        </w:rPr>
        <w:t>V</w:t>
      </w:r>
      <w:r w:rsidRPr="00AA478A">
        <w:rPr>
          <w:rFonts w:ascii="Times New Roman" w:hAnsi="Times New Roman"/>
        </w:rPr>
        <w:t>=</w:t>
      </w:r>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V</w:t>
      </w:r>
      <w:r w:rsidRPr="00AA478A">
        <w:rPr>
          <w:rFonts w:ascii="Times New Roman" w:hAnsi="Times New Roman"/>
          <w:vertAlign w:val="subscript"/>
        </w:rPr>
        <w:t>1</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根据玻意耳定律</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i/>
        </w:rPr>
        <w:t>V</w:t>
      </w:r>
      <w:r w:rsidRPr="00AA478A">
        <w:rPr>
          <w:rFonts w:ascii="Times New Roman" w:eastAsia="楷体" w:hAnsi="Times New Roman"/>
        </w:rPr>
        <w:t>，解得</w:t>
      </w: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den>
        </m:f>
      </m:oMath>
    </w:p>
    <w:p w:rsidR="00414C99" w:rsidRPr="00AA478A" w:rsidRDefault="00414C99" w:rsidP="00414C99">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同理第二次抽气</w:t>
      </w: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i/>
        </w:rPr>
        <w:t>V</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den>
        </m:f>
      </m:oMath>
      <w:r w:rsidRPr="00AA478A">
        <w:rPr>
          <w:rFonts w:ascii="Times New Roman" w:hAnsi="Times New Roman"/>
        </w:rPr>
        <w:t>=</w:t>
      </w:r>
      <w:r>
        <w:rPr>
          <w:rFonts w:ascii="Times New Roman" w:eastAsia="楷体"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den>
        </m:f>
      </m:oMath>
      <w:r>
        <w:rPr>
          <w:rFonts w:ascii="Times New Roman" w:eastAsia="楷体" w:hAnsi="Times New Roman"/>
        </w:rPr>
        <w:t>)</w:t>
      </w:r>
      <w:r w:rsidRPr="00AA478A">
        <w:rPr>
          <w:rFonts w:ascii="Times New Roman" w:hAnsi="Times New Roman"/>
          <w:vertAlign w:val="superscript"/>
        </w:rPr>
        <w:t>2</w:t>
      </w:r>
      <w:r w:rsidRPr="00AA478A">
        <w:rPr>
          <w:rFonts w:ascii="Times New Roman" w:hAnsi="Times New Roman"/>
          <w:i/>
        </w:rPr>
        <w:t>p</w:t>
      </w:r>
      <w:r w:rsidRPr="00AA478A">
        <w:rPr>
          <w:rFonts w:ascii="Times New Roman" w:hAnsi="Times New Roman"/>
          <w:vertAlign w:val="subscript"/>
        </w:rPr>
        <w:t>0</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以此类推</w:t>
      </w:r>
      <w:r w:rsidRPr="0004381C">
        <w:rPr>
          <w:rFonts w:asciiTheme="majorEastAsia" w:eastAsiaTheme="majorEastAsia" w:hAnsiTheme="majorEastAsia"/>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则当</w:t>
      </w:r>
      <w:r w:rsidRPr="00AA478A">
        <w:rPr>
          <w:rFonts w:ascii="Times New Roman" w:hAnsi="Times New Roman"/>
          <w:i/>
        </w:rPr>
        <w:t>n</w:t>
      </w:r>
      <w:r w:rsidRPr="00AA478A">
        <w:rPr>
          <w:rFonts w:ascii="Times New Roman" w:eastAsia="楷体" w:hAnsi="Times New Roman"/>
        </w:rPr>
        <w:t>次抽气后助力气室内的气体压强</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i/>
        </w:rPr>
        <w:t>p</w:t>
      </w:r>
      <w:r w:rsidRPr="00AA478A">
        <w:rPr>
          <w:rFonts w:ascii="Times New Roman" w:hAnsi="Times New Roman"/>
          <w:i/>
          <w:vertAlign w:val="subscript"/>
        </w:rPr>
        <w:t>n</w:t>
      </w:r>
      <w:r w:rsidRPr="00AA478A">
        <w:rPr>
          <w:rFonts w:ascii="Times New Roman" w:hAnsi="Times New Roman"/>
        </w:rPr>
        <w:t>=</w:t>
      </w:r>
      <w:r>
        <w:rPr>
          <w:rFonts w:ascii="Times New Roman" w:eastAsia="楷体"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den>
        </m:f>
      </m:oMath>
      <w:r>
        <w:rPr>
          <w:rFonts w:ascii="Times New Roman" w:eastAsia="楷体" w:hAnsi="Times New Roman"/>
        </w:rPr>
        <w:t>)</w:t>
      </w:r>
      <w:r w:rsidRPr="00AA478A">
        <w:rPr>
          <w:rFonts w:ascii="Times New Roman" w:hAnsi="Times New Roman"/>
          <w:i/>
          <w:vertAlign w:val="superscript"/>
        </w:rPr>
        <w:t>n</w:t>
      </w:r>
      <w:r w:rsidRPr="00AA478A">
        <w:rPr>
          <w:rFonts w:ascii="Times New Roman" w:hAnsi="Times New Roman"/>
          <w:i/>
        </w:rPr>
        <w:t>p</w:t>
      </w:r>
      <w:r w:rsidRPr="00AA478A">
        <w:rPr>
          <w:rFonts w:ascii="Times New Roman" w:hAnsi="Times New Roman"/>
          <w:vertAlign w:val="subscript"/>
        </w:rPr>
        <w:t>0</w:t>
      </w:r>
    </w:p>
    <w:p w:rsidR="00414C99" w:rsidRPr="00AA478A" w:rsidRDefault="00414C99" w:rsidP="00414C99">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则刹车助力系统为驾驶员省力大小</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rPr>
        <w:t>Δ</w:t>
      </w:r>
      <w:r w:rsidRPr="00AA478A">
        <w:rPr>
          <w:rFonts w:ascii="Times New Roman" w:hAnsi="Times New Roman"/>
          <w:i/>
        </w:rPr>
        <w:t>F</w:t>
      </w:r>
      <w:r w:rsidRPr="00AA478A">
        <w:rPr>
          <w:rFonts w:ascii="Times New Roman" w:hAnsi="Times New Roman"/>
        </w:rPr>
        <w:t>=</w:t>
      </w:r>
      <w:r>
        <w:rPr>
          <w:rFonts w:ascii="Times New Roman" w:eastAsia="楷体"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p</w:t>
      </w:r>
      <w:r w:rsidRPr="00AA478A">
        <w:rPr>
          <w:rFonts w:ascii="Times New Roman" w:hAnsi="Times New Roman"/>
          <w:i/>
          <w:vertAlign w:val="subscript"/>
        </w:rPr>
        <w:t>n</w:t>
      </w:r>
      <w:r>
        <w:rPr>
          <w:rFonts w:ascii="Times New Roman" w:eastAsia="楷体" w:hAnsi="Times New Roman"/>
        </w:rPr>
        <w:t>)</w:t>
      </w:r>
      <w:r w:rsidRPr="00AA478A">
        <w:rPr>
          <w:rFonts w:ascii="Times New Roman" w:hAnsi="Times New Roman"/>
          <w:i/>
        </w:rPr>
        <w:t>S</w:t>
      </w:r>
      <w:r w:rsidRPr="00AA478A">
        <w:rPr>
          <w:rFonts w:ascii="Times New Roman" w:hAnsi="Times New Roman"/>
        </w:rPr>
        <w:t>=</w:t>
      </w:r>
      <w:r>
        <w:rPr>
          <w:rFonts w:ascii="Times New Roman" w:eastAsia="楷体" w:hAnsi="Times New Roman"/>
        </w:rPr>
        <w:t>[</w:t>
      </w:r>
      <w:r w:rsidRPr="00AA478A">
        <w:rPr>
          <w:rFonts w:ascii="Times New Roman" w:hAnsi="Times New Roman"/>
        </w:rPr>
        <w:t>1-</w:t>
      </w:r>
      <w:r>
        <w:rPr>
          <w:rFonts w:ascii="Times New Roman" w:eastAsia="楷体"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den>
        </m:f>
      </m:oMath>
      <w:r>
        <w:rPr>
          <w:rFonts w:ascii="Times New Roman" w:eastAsia="楷体" w:hAnsi="Times New Roman"/>
        </w:rPr>
        <w:t>)</w:t>
      </w:r>
      <w:r w:rsidRPr="00AA478A">
        <w:rPr>
          <w:rFonts w:ascii="Times New Roman" w:hAnsi="Times New Roman"/>
          <w:i/>
          <w:vertAlign w:val="superscript"/>
        </w:rPr>
        <w:t>n</w:t>
      </w:r>
      <w:r>
        <w:rPr>
          <w:rFonts w:ascii="Times New Roman" w:eastAsia="楷体"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eastAsia="楷体" w:hAnsi="Times New Roman"/>
        </w:rPr>
        <w:t>。</w:t>
      </w:r>
    </w:p>
    <w:p w:rsidR="00414C99" w:rsidRPr="00AA478A" w:rsidRDefault="00414C99" w:rsidP="00414C99">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0F14514C" wp14:editId="197F9000">
            <wp:extent cx="718185" cy="321310"/>
            <wp:effectExtent l="0" t="0" r="5715" b="2540"/>
            <wp:docPr id="1519" name="image3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414C99" w:rsidRDefault="00414C99" w:rsidP="00414C99">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充入气体或排出气体属于变质量问题，一般选充入后或排出前所有气体为研究对象，把变质量转化为一定质量的理想气体进行研究，从而直接应用气体实验定律列方程求解。求充入或排出气体的质量与总质量之比，也就是求充入或排出气体的体积与总体积之比。</w:t>
      </w:r>
    </w:p>
    <w:p w:rsidR="00414C99" w:rsidRPr="00BF1BE9" w:rsidRDefault="00414C99" w:rsidP="00414C99">
      <w:pPr>
        <w:keepNext/>
        <w:keepLines/>
        <w:spacing w:before="260" w:after="260" w:line="416" w:lineRule="auto"/>
        <w:jc w:val="center"/>
        <w:outlineLvl w:val="1"/>
        <w:rPr>
          <w:rFonts w:ascii="Times New Roman" w:eastAsiaTheme="majorEastAsia" w:hAnsi="Times New Roman" w:cstheme="majorBidi"/>
          <w:b/>
          <w:bCs/>
          <w:sz w:val="32"/>
          <w:szCs w:val="32"/>
        </w:rPr>
      </w:pPr>
      <w:r w:rsidRPr="00BF1BE9">
        <w:rPr>
          <w:rFonts w:ascii="Times New Roman" w:eastAsiaTheme="majorEastAsia" w:hAnsi="Times New Roman" w:cstheme="majorBidi"/>
          <w:b/>
          <w:bCs/>
          <w:sz w:val="32"/>
          <w:szCs w:val="32"/>
        </w:rPr>
        <w:t>课时精练</w:t>
      </w:r>
    </w:p>
    <w:p w:rsidR="00414C99" w:rsidRPr="00BF1BE9" w:rsidRDefault="00414C99" w:rsidP="00414C99">
      <w:pPr>
        <w:tabs>
          <w:tab w:val="left" w:pos="2268"/>
          <w:tab w:val="left" w:pos="4395"/>
          <w:tab w:val="left" w:pos="6663"/>
        </w:tabs>
        <w:spacing w:line="360" w:lineRule="auto"/>
        <w:jc w:val="center"/>
        <w:rPr>
          <w:rFonts w:ascii="Times New Roman" w:hAnsi="Times New Roman"/>
        </w:rPr>
      </w:pPr>
      <w:r w:rsidRPr="00BF1BE9">
        <w:rPr>
          <w:rFonts w:ascii="Times New Roman" w:eastAsia="楷体" w:hAnsi="Times New Roman"/>
        </w:rPr>
        <w:t>[</w:t>
      </w:r>
      <w:r w:rsidRPr="00BF1BE9">
        <w:rPr>
          <w:rFonts w:ascii="Times New Roman" w:eastAsia="楷体" w:hAnsi="Times New Roman"/>
        </w:rPr>
        <w:t>分值：</w:t>
      </w:r>
      <w:r w:rsidRPr="00BF1BE9">
        <w:rPr>
          <w:rFonts w:ascii="Times New Roman" w:hAnsi="Times New Roman"/>
        </w:rPr>
        <w:t>56</w:t>
      </w:r>
      <w:r w:rsidRPr="00BF1BE9">
        <w:rPr>
          <w:rFonts w:ascii="Times New Roman" w:eastAsia="楷体" w:hAnsi="Times New Roman"/>
        </w:rPr>
        <w:t>分</w:t>
      </w:r>
      <w:r w:rsidRPr="00BF1BE9">
        <w:rPr>
          <w:rFonts w:ascii="Times New Roman" w:eastAsia="楷体" w:hAnsi="Times New Roman"/>
        </w:rPr>
        <w:t>]</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1</w:t>
      </w:r>
      <w:r w:rsidRPr="00D50237">
        <w:rPr>
          <w:rFonts w:ascii="Times New Roman" w:hAnsi="Times New Roman"/>
        </w:rPr>
        <w:t>.</w:t>
      </w:r>
      <w:r w:rsidRPr="00BF1BE9">
        <w:rPr>
          <w:rFonts w:ascii="Times New Roman" w:hAnsi="Times New Roman"/>
        </w:rPr>
        <w:t>(10</w:t>
      </w:r>
      <w:r w:rsidRPr="00BF1BE9">
        <w:rPr>
          <w:rFonts w:ascii="Times New Roman" w:hAnsi="Times New Roman"/>
        </w:rPr>
        <w:t>分</w:t>
      </w:r>
      <w:r w:rsidRPr="00BF1BE9">
        <w:rPr>
          <w:rFonts w:ascii="Times New Roman" w:hAnsi="Times New Roman"/>
        </w:rPr>
        <w:t>)</w:t>
      </w:r>
      <w:r w:rsidRPr="00BF1BE9">
        <w:rPr>
          <w:rFonts w:ascii="Times New Roman" w:eastAsia="楷体" w:hAnsi="Times New Roman"/>
        </w:rPr>
        <w:t>(</w:t>
      </w:r>
      <w:r w:rsidRPr="00BF1BE9">
        <w:rPr>
          <w:rFonts w:ascii="Times New Roman" w:hAnsi="Times New Roman"/>
        </w:rPr>
        <w:t>2024·</w:t>
      </w:r>
      <w:r w:rsidRPr="00BF1BE9">
        <w:rPr>
          <w:rFonts w:ascii="Times New Roman" w:eastAsia="楷体" w:hAnsi="Times New Roman"/>
        </w:rPr>
        <w:t>安徽卷</w:t>
      </w:r>
      <w:r w:rsidRPr="00BF1BE9">
        <w:rPr>
          <w:rFonts w:ascii="Times New Roman" w:hAnsi="Times New Roman"/>
        </w:rPr>
        <w:t>·13</w:t>
      </w:r>
      <w:r w:rsidRPr="00BF1BE9">
        <w:rPr>
          <w:rFonts w:ascii="Times New Roman" w:eastAsia="楷体" w:hAnsi="Times New Roman"/>
        </w:rPr>
        <w:t>)</w:t>
      </w:r>
      <w:r w:rsidRPr="00BF1BE9">
        <w:rPr>
          <w:rFonts w:ascii="Times New Roman" w:hAnsi="Times New Roman"/>
        </w:rPr>
        <w:t>某人驾驶汽车，从北京到哈尔滨，在哈尔滨发现汽车的某个轮胎内气体的压强有所下降</w:t>
      </w:r>
      <w:r w:rsidRPr="00BF1BE9">
        <w:rPr>
          <w:rFonts w:ascii="Times New Roman" w:hAnsi="Times New Roman"/>
        </w:rPr>
        <w:t>(</w:t>
      </w:r>
      <w:r w:rsidRPr="00BF1BE9">
        <w:rPr>
          <w:rFonts w:ascii="Times New Roman" w:hAnsi="Times New Roman"/>
        </w:rPr>
        <w:t>假设轮胎内气体的体积不变，且没有漏气，可视为理想气体</w:t>
      </w:r>
      <w:r w:rsidRPr="00BF1BE9">
        <w:rPr>
          <w:rFonts w:ascii="Times New Roman" w:hAnsi="Times New Roman"/>
        </w:rPr>
        <w:t>)</w:t>
      </w:r>
      <w:r w:rsidRPr="00BF1BE9">
        <w:rPr>
          <w:rFonts w:ascii="Times New Roman" w:hAnsi="Times New Roman"/>
        </w:rPr>
        <w:t>。于是在哈尔滨给该轮胎充入压强与大气压相同的空气，使其内部气体的压强恢复到出发时的压强</w:t>
      </w:r>
      <w:r w:rsidRPr="00BF1BE9">
        <w:rPr>
          <w:rFonts w:ascii="Times New Roman" w:hAnsi="Times New Roman"/>
        </w:rPr>
        <w:t>(</w:t>
      </w:r>
      <w:r w:rsidRPr="00BF1BE9">
        <w:rPr>
          <w:rFonts w:ascii="Times New Roman" w:hAnsi="Times New Roman"/>
        </w:rPr>
        <w:t>假设充气过程中，轮胎内气体的温度与环境相同，且保持不变</w:t>
      </w:r>
      <w:r w:rsidRPr="00BF1BE9">
        <w:rPr>
          <w:rFonts w:ascii="Times New Roman" w:hAnsi="Times New Roman"/>
        </w:rPr>
        <w:t>)</w:t>
      </w:r>
      <w:r w:rsidRPr="00BF1BE9">
        <w:rPr>
          <w:rFonts w:ascii="Times New Roman" w:hAnsi="Times New Roman"/>
        </w:rPr>
        <w:t>。已知该轮胎内气体的体积</w:t>
      </w:r>
      <w:r w:rsidRPr="00BF1BE9">
        <w:rPr>
          <w:rFonts w:ascii="Times New Roman" w:hAnsi="Times New Roman"/>
          <w:i/>
        </w:rPr>
        <w:t>V</w:t>
      </w:r>
      <w:r w:rsidRPr="00BF1BE9">
        <w:rPr>
          <w:rFonts w:ascii="Times New Roman" w:hAnsi="Times New Roman"/>
          <w:vertAlign w:val="subscript"/>
        </w:rPr>
        <w:t>0</w:t>
      </w:r>
      <w:r w:rsidRPr="00BF1BE9">
        <w:rPr>
          <w:rFonts w:ascii="Times New Roman" w:hAnsi="Times New Roman"/>
        </w:rPr>
        <w:t>=30 L</w:t>
      </w:r>
      <w:r w:rsidRPr="00BF1BE9">
        <w:rPr>
          <w:rFonts w:ascii="Times New Roman" w:hAnsi="Times New Roman"/>
        </w:rPr>
        <w:t>，从北京出发时，该轮胎气体的温度</w:t>
      </w:r>
      <w:r w:rsidRPr="00BF1BE9">
        <w:rPr>
          <w:rFonts w:ascii="Times New Roman" w:hAnsi="Times New Roman"/>
          <w:i/>
        </w:rPr>
        <w:t>t</w:t>
      </w:r>
      <w:r w:rsidRPr="00BF1BE9">
        <w:rPr>
          <w:rFonts w:ascii="Times New Roman" w:hAnsi="Times New Roman"/>
          <w:vertAlign w:val="subscript"/>
        </w:rPr>
        <w:t>1</w:t>
      </w:r>
      <w:r w:rsidRPr="00BF1BE9">
        <w:rPr>
          <w:rFonts w:ascii="Times New Roman" w:hAnsi="Times New Roman"/>
        </w:rPr>
        <w:t xml:space="preserve">=-3 </w:t>
      </w:r>
      <w:r w:rsidRPr="00BF1BE9">
        <w:rPr>
          <w:rFonts w:ascii="宋体" w:hAnsi="宋体" w:cs="宋体" w:hint="eastAsia"/>
        </w:rPr>
        <w:t>℃</w:t>
      </w:r>
      <w:r w:rsidRPr="00BF1BE9">
        <w:rPr>
          <w:rFonts w:ascii="Times New Roman" w:hAnsi="Times New Roman"/>
        </w:rPr>
        <w:t>，压强</w:t>
      </w:r>
      <w:r w:rsidRPr="00BF1BE9">
        <w:rPr>
          <w:rFonts w:ascii="Times New Roman" w:hAnsi="Times New Roman"/>
          <w:i/>
        </w:rPr>
        <w:t>p</w:t>
      </w:r>
      <w:r w:rsidRPr="00BF1BE9">
        <w:rPr>
          <w:rFonts w:ascii="Times New Roman" w:hAnsi="Times New Roman"/>
          <w:vertAlign w:val="subscript"/>
        </w:rPr>
        <w:t>1</w:t>
      </w:r>
      <w:r w:rsidRPr="00BF1BE9">
        <w:rPr>
          <w:rFonts w:ascii="Times New Roman" w:hAnsi="Times New Roman"/>
        </w:rPr>
        <w:t>=2</w:t>
      </w:r>
      <w:r w:rsidRPr="00D50237">
        <w:rPr>
          <w:rFonts w:ascii="Times New Roman" w:hAnsi="Times New Roman"/>
        </w:rPr>
        <w:t>.</w:t>
      </w:r>
      <w:r w:rsidRPr="00BF1BE9">
        <w:rPr>
          <w:rFonts w:ascii="Times New Roman" w:hAnsi="Times New Roman"/>
        </w:rPr>
        <w:t>7</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5</w:t>
      </w:r>
      <w:r w:rsidRPr="00BF1BE9">
        <w:rPr>
          <w:rFonts w:ascii="Times New Roman" w:hAnsi="Times New Roman"/>
        </w:rPr>
        <w:t xml:space="preserve"> Pa</w:t>
      </w:r>
      <w:r w:rsidRPr="00BF1BE9">
        <w:rPr>
          <w:rFonts w:ascii="Times New Roman" w:hAnsi="Times New Roman"/>
        </w:rPr>
        <w:t>。哈尔滨的环境温度</w:t>
      </w:r>
      <w:r w:rsidRPr="00BF1BE9">
        <w:rPr>
          <w:rFonts w:ascii="Times New Roman" w:hAnsi="Times New Roman"/>
          <w:i/>
        </w:rPr>
        <w:t>t</w:t>
      </w:r>
      <w:r w:rsidRPr="00BF1BE9">
        <w:rPr>
          <w:rFonts w:ascii="Times New Roman" w:hAnsi="Times New Roman"/>
          <w:vertAlign w:val="subscript"/>
        </w:rPr>
        <w:t>2</w:t>
      </w:r>
      <w:r w:rsidRPr="00BF1BE9">
        <w:rPr>
          <w:rFonts w:ascii="Times New Roman" w:hAnsi="Times New Roman"/>
        </w:rPr>
        <w:t xml:space="preserve">=-23 </w:t>
      </w:r>
      <w:r w:rsidRPr="00BF1BE9">
        <w:rPr>
          <w:rFonts w:ascii="宋体" w:hAnsi="宋体" w:cs="宋体" w:hint="eastAsia"/>
        </w:rPr>
        <w:t>℃</w:t>
      </w:r>
      <w:r w:rsidRPr="00BF1BE9">
        <w:rPr>
          <w:rFonts w:ascii="Times New Roman" w:hAnsi="Times New Roman"/>
        </w:rPr>
        <w:t>，大气压强</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取</w:t>
      </w:r>
      <w:r w:rsidRPr="00BF1BE9">
        <w:rPr>
          <w:rFonts w:ascii="Times New Roman" w:hAnsi="Times New Roman"/>
        </w:rPr>
        <w:t>1</w:t>
      </w:r>
      <w:r w:rsidRPr="00D50237">
        <w:rPr>
          <w:rFonts w:ascii="Times New Roman" w:hAnsi="Times New Roman"/>
        </w:rPr>
        <w:t>.</w:t>
      </w:r>
      <w:r w:rsidRPr="00BF1BE9">
        <w:rPr>
          <w:rFonts w:ascii="Times New Roman" w:hAnsi="Times New Roman"/>
        </w:rPr>
        <w:t>0</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5</w:t>
      </w:r>
      <w:r w:rsidRPr="00BF1BE9">
        <w:rPr>
          <w:rFonts w:ascii="Times New Roman" w:hAnsi="Times New Roman"/>
        </w:rPr>
        <w:t xml:space="preserve"> Pa</w:t>
      </w:r>
      <w:r w:rsidRPr="00BF1BE9">
        <w:rPr>
          <w:rFonts w:ascii="Times New Roman" w:hAnsi="Times New Roman"/>
        </w:rPr>
        <w:t>。求：</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(1)(5</w:t>
      </w:r>
      <w:r w:rsidRPr="00BF1BE9">
        <w:rPr>
          <w:rFonts w:ascii="Times New Roman" w:hAnsi="Times New Roman"/>
        </w:rPr>
        <w:t>分</w:t>
      </w:r>
      <w:r w:rsidRPr="00BF1BE9">
        <w:rPr>
          <w:rFonts w:ascii="Times New Roman" w:hAnsi="Times New Roman"/>
        </w:rPr>
        <w:t>)</w:t>
      </w:r>
      <w:r w:rsidRPr="00BF1BE9">
        <w:rPr>
          <w:rFonts w:ascii="Times New Roman" w:hAnsi="Times New Roman"/>
        </w:rPr>
        <w:t>在哈尔滨时，充气前该轮胎气体压强的大小；</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(2)(5</w:t>
      </w:r>
      <w:r w:rsidRPr="00BF1BE9">
        <w:rPr>
          <w:rFonts w:ascii="Times New Roman" w:hAnsi="Times New Roman"/>
        </w:rPr>
        <w:t>分</w:t>
      </w:r>
      <w:r w:rsidRPr="00BF1BE9">
        <w:rPr>
          <w:rFonts w:ascii="Times New Roman" w:hAnsi="Times New Roman"/>
        </w:rPr>
        <w:t>)</w:t>
      </w:r>
      <w:r w:rsidRPr="00BF1BE9">
        <w:rPr>
          <w:rFonts w:ascii="Times New Roman" w:hAnsi="Times New Roman"/>
        </w:rPr>
        <w:t>充进该轮胎的空气体积。</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(1)2</w:t>
      </w:r>
      <w:r w:rsidRPr="00D50237">
        <w:rPr>
          <w:rFonts w:ascii="Times New Roman" w:hAnsi="Times New Roman"/>
        </w:rPr>
        <w:t>.</w:t>
      </w:r>
      <w:r w:rsidRPr="00BF1BE9">
        <w:rPr>
          <w:rFonts w:ascii="Times New Roman" w:hAnsi="Times New Roman"/>
        </w:rPr>
        <w:t>5</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5</w:t>
      </w:r>
      <w:r w:rsidRPr="00BF1BE9">
        <w:rPr>
          <w:rFonts w:ascii="Times New Roman" w:hAnsi="Times New Roman"/>
        </w:rPr>
        <w:t xml:space="preserve"> Pa</w:t>
      </w:r>
      <w:r w:rsidRPr="00BF1BE9">
        <w:rPr>
          <w:rFonts w:ascii="Times New Roman" w:hAnsi="Times New Roman"/>
        </w:rPr>
        <w:t xml:space="preserve">　</w:t>
      </w:r>
      <w:r w:rsidRPr="00BF1BE9">
        <w:rPr>
          <w:rFonts w:ascii="Times New Roman" w:hAnsi="Times New Roman"/>
        </w:rPr>
        <w:t>(2)6 L</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eastAsia="楷体" w:hAnsi="Times New Roman"/>
        </w:rPr>
        <w:t>(</w:t>
      </w:r>
      <w:r w:rsidRPr="00BF1BE9">
        <w:rPr>
          <w:rFonts w:ascii="Times New Roman" w:hAnsi="Times New Roman"/>
        </w:rPr>
        <w:t>1</w:t>
      </w:r>
      <w:r w:rsidRPr="00BF1BE9">
        <w:rPr>
          <w:rFonts w:ascii="Times New Roman" w:eastAsia="楷体" w:hAnsi="Times New Roman"/>
        </w:rPr>
        <w:t>)</w:t>
      </w:r>
      <w:r w:rsidRPr="00BF1BE9">
        <w:rPr>
          <w:rFonts w:ascii="Times New Roman" w:eastAsia="楷体" w:hAnsi="Times New Roman"/>
        </w:rPr>
        <w:t>由查理定律可得</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BF1BE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其中</w:t>
      </w:r>
      <w:r w:rsidRPr="00BF1BE9">
        <w:rPr>
          <w:rFonts w:ascii="Times New Roman" w:hAnsi="Times New Roman"/>
          <w:i/>
        </w:rPr>
        <w:t>p</w:t>
      </w:r>
      <w:r w:rsidRPr="00BF1BE9">
        <w:rPr>
          <w:rFonts w:ascii="Times New Roman" w:hAnsi="Times New Roman"/>
          <w:vertAlign w:val="subscript"/>
        </w:rPr>
        <w:t>1</w:t>
      </w:r>
      <w:r w:rsidRPr="00BF1BE9">
        <w:rPr>
          <w:rFonts w:ascii="Times New Roman" w:hAnsi="Times New Roman"/>
        </w:rPr>
        <w:t>=2</w:t>
      </w:r>
      <w:r w:rsidRPr="00D50237">
        <w:rPr>
          <w:rFonts w:ascii="Times New Roman" w:hAnsi="Times New Roman"/>
        </w:rPr>
        <w:t>.</w:t>
      </w:r>
      <w:r w:rsidRPr="00BF1BE9">
        <w:rPr>
          <w:rFonts w:ascii="Times New Roman" w:hAnsi="Times New Roman"/>
        </w:rPr>
        <w:t>7</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5</w:t>
      </w:r>
      <w:r w:rsidRPr="00BF1BE9">
        <w:rPr>
          <w:rFonts w:ascii="Times New Roman" w:eastAsia="楷体" w:hAnsi="Times New Roman"/>
        </w:rPr>
        <w:t xml:space="preserve"> </w:t>
      </w:r>
      <w:r w:rsidRPr="00BF1BE9">
        <w:rPr>
          <w:rFonts w:ascii="Times New Roman" w:hAnsi="Times New Roman"/>
        </w:rPr>
        <w:t>Pa</w:t>
      </w:r>
      <w:r w:rsidRPr="00BF1BE9">
        <w:rPr>
          <w:rFonts w:ascii="Times New Roman" w:eastAsia="楷体" w:hAnsi="Times New Roman"/>
        </w:rPr>
        <w:t>，</w:t>
      </w:r>
      <w:r w:rsidRPr="00BF1BE9">
        <w:rPr>
          <w:rFonts w:ascii="Times New Roman" w:hAnsi="Times New Roman"/>
          <w:i/>
        </w:rPr>
        <w:t>T</w:t>
      </w:r>
      <w:r w:rsidRPr="00BF1BE9">
        <w:rPr>
          <w:rFonts w:ascii="Times New Roman" w:hAnsi="Times New Roman"/>
          <w:vertAlign w:val="subscript"/>
        </w:rPr>
        <w:t>1</w:t>
      </w:r>
      <w:r w:rsidRPr="00BF1BE9">
        <w:rPr>
          <w:rFonts w:ascii="Times New Roman" w:hAnsi="Times New Roman"/>
        </w:rPr>
        <w:t>=</w:t>
      </w:r>
      <w:r w:rsidRPr="00BF1BE9">
        <w:rPr>
          <w:rFonts w:ascii="Times New Roman" w:eastAsia="楷体" w:hAnsi="Times New Roman"/>
        </w:rPr>
        <w:t>(</w:t>
      </w:r>
      <w:r w:rsidRPr="00BF1BE9">
        <w:rPr>
          <w:rFonts w:ascii="Times New Roman" w:hAnsi="Times New Roman"/>
        </w:rPr>
        <w:t>273-3</w:t>
      </w:r>
      <w:r w:rsidRPr="00BF1BE9">
        <w:rPr>
          <w:rFonts w:ascii="Times New Roman" w:eastAsia="楷体" w:hAnsi="Times New Roman"/>
        </w:rPr>
        <w:t xml:space="preserve">) </w:t>
      </w:r>
      <w:r w:rsidRPr="00BF1BE9">
        <w:rPr>
          <w:rFonts w:ascii="Times New Roman" w:hAnsi="Times New Roman"/>
        </w:rPr>
        <w:t>K=270</w:t>
      </w:r>
      <w:r w:rsidRPr="00BF1BE9">
        <w:rPr>
          <w:rFonts w:ascii="Times New Roman" w:eastAsia="楷体" w:hAnsi="Times New Roman"/>
        </w:rPr>
        <w:t xml:space="preserve"> </w:t>
      </w:r>
      <w:r w:rsidRPr="00BF1BE9">
        <w:rPr>
          <w:rFonts w:ascii="Times New Roman" w:hAnsi="Times New Roman"/>
        </w:rPr>
        <w:t>K</w:t>
      </w:r>
      <w:r w:rsidRPr="00BF1BE9">
        <w:rPr>
          <w:rFonts w:ascii="Times New Roman" w:eastAsia="楷体" w:hAnsi="Times New Roman"/>
        </w:rPr>
        <w:t>，</w:t>
      </w:r>
      <w:r w:rsidRPr="00BF1BE9">
        <w:rPr>
          <w:rFonts w:ascii="Times New Roman" w:hAnsi="Times New Roman"/>
          <w:i/>
        </w:rPr>
        <w:t>T</w:t>
      </w:r>
      <w:r w:rsidRPr="00BF1BE9">
        <w:rPr>
          <w:rFonts w:ascii="Times New Roman" w:hAnsi="Times New Roman"/>
          <w:vertAlign w:val="subscript"/>
        </w:rPr>
        <w:t>2</w:t>
      </w:r>
      <w:r w:rsidRPr="00BF1BE9">
        <w:rPr>
          <w:rFonts w:ascii="Times New Roman" w:hAnsi="Times New Roman"/>
        </w:rPr>
        <w:t>=</w:t>
      </w:r>
      <w:r w:rsidRPr="00BF1BE9">
        <w:rPr>
          <w:rFonts w:ascii="Times New Roman" w:eastAsia="楷体" w:hAnsi="Times New Roman"/>
        </w:rPr>
        <w:t>(</w:t>
      </w:r>
      <w:r w:rsidRPr="00BF1BE9">
        <w:rPr>
          <w:rFonts w:ascii="Times New Roman" w:hAnsi="Times New Roman"/>
        </w:rPr>
        <w:t>273-23</w:t>
      </w:r>
      <w:r w:rsidRPr="00BF1BE9">
        <w:rPr>
          <w:rFonts w:ascii="Times New Roman" w:eastAsia="楷体" w:hAnsi="Times New Roman"/>
        </w:rPr>
        <w:t xml:space="preserve">) </w:t>
      </w:r>
      <w:r w:rsidRPr="00BF1BE9">
        <w:rPr>
          <w:rFonts w:ascii="Times New Roman" w:hAnsi="Times New Roman"/>
        </w:rPr>
        <w:t>K=250</w:t>
      </w:r>
      <w:r w:rsidRPr="00BF1BE9">
        <w:rPr>
          <w:rFonts w:ascii="Times New Roman" w:eastAsia="楷体" w:hAnsi="Times New Roman"/>
        </w:rPr>
        <w:t xml:space="preserve"> </w:t>
      </w:r>
      <w:r w:rsidRPr="00BF1BE9">
        <w:rPr>
          <w:rFonts w:ascii="Times New Roman" w:hAnsi="Times New Roman"/>
        </w:rPr>
        <w:t>K</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代入数据解得，在哈尔滨时，充气前该轮胎气体压强的大小为</w:t>
      </w:r>
      <w:r w:rsidRPr="00BF1BE9">
        <w:rPr>
          <w:rFonts w:ascii="Times New Roman" w:hAnsi="Times New Roman"/>
          <w:i/>
        </w:rPr>
        <w:t>p</w:t>
      </w:r>
      <w:r w:rsidRPr="00BF1BE9">
        <w:rPr>
          <w:rFonts w:ascii="Times New Roman" w:hAnsi="Times New Roman"/>
          <w:vertAlign w:val="subscript"/>
        </w:rPr>
        <w:t>2</w:t>
      </w:r>
      <w:r w:rsidRPr="00BF1BE9">
        <w:rPr>
          <w:rFonts w:ascii="Times New Roman" w:hAnsi="Times New Roman"/>
        </w:rPr>
        <w:t>=2</w:t>
      </w:r>
      <w:r w:rsidRPr="00D50237">
        <w:rPr>
          <w:rFonts w:ascii="Times New Roman" w:hAnsi="Times New Roman"/>
        </w:rPr>
        <w:t>.</w:t>
      </w:r>
      <w:r w:rsidRPr="00BF1BE9">
        <w:rPr>
          <w:rFonts w:ascii="Times New Roman" w:hAnsi="Times New Roman"/>
        </w:rPr>
        <w:t>5</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5</w:t>
      </w:r>
      <w:r w:rsidRPr="00BF1BE9">
        <w:rPr>
          <w:rFonts w:ascii="Times New Roman" w:eastAsia="楷体" w:hAnsi="Times New Roman"/>
        </w:rPr>
        <w:t xml:space="preserve"> </w:t>
      </w:r>
      <w:r w:rsidRPr="00BF1BE9">
        <w:rPr>
          <w:rFonts w:ascii="Times New Roman" w:hAnsi="Times New Roman"/>
        </w:rPr>
        <w:t>Pa</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w:t>
      </w:r>
      <w:r w:rsidRPr="00BF1BE9">
        <w:rPr>
          <w:rFonts w:ascii="Times New Roman" w:hAnsi="Times New Roman"/>
        </w:rPr>
        <w:t>2</w:t>
      </w:r>
      <w:r w:rsidRPr="00BF1BE9">
        <w:rPr>
          <w:rFonts w:ascii="Times New Roman" w:eastAsia="楷体" w:hAnsi="Times New Roman"/>
        </w:rPr>
        <w:t>)</w:t>
      </w:r>
      <w:r w:rsidRPr="00BF1BE9">
        <w:rPr>
          <w:rFonts w:ascii="Times New Roman" w:eastAsia="楷体" w:hAnsi="Times New Roman"/>
        </w:rPr>
        <w:t>由玻意耳定律</w:t>
      </w:r>
      <w:r w:rsidRPr="00BF1BE9">
        <w:rPr>
          <w:rFonts w:ascii="Times New Roman" w:hAnsi="Times New Roman"/>
          <w:i/>
        </w:rPr>
        <w:t>p</w:t>
      </w:r>
      <w:r w:rsidRPr="00BF1BE9">
        <w:rPr>
          <w:rFonts w:ascii="Times New Roman" w:hAnsi="Times New Roman"/>
          <w:vertAlign w:val="subscript"/>
        </w:rPr>
        <w:t>2</w:t>
      </w:r>
      <w:r w:rsidRPr="00BF1BE9">
        <w:rPr>
          <w:rFonts w:ascii="Times New Roman" w:hAnsi="Times New Roman"/>
          <w:i/>
        </w:rPr>
        <w:t>V</w:t>
      </w:r>
      <w:r w:rsidRPr="00BF1BE9">
        <w:rPr>
          <w:rFonts w:ascii="Times New Roman" w:hAnsi="Times New Roman"/>
          <w:vertAlign w:val="subscript"/>
        </w:rPr>
        <w:t>0</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i/>
        </w:rPr>
        <w:t>V</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1</w:t>
      </w:r>
      <w:r w:rsidRPr="00BF1BE9">
        <w:rPr>
          <w:rFonts w:ascii="Times New Roman" w:hAnsi="Times New Roman"/>
          <w:i/>
        </w:rPr>
        <w:t>V</w:t>
      </w:r>
      <w:r w:rsidRPr="00BF1BE9">
        <w:rPr>
          <w:rFonts w:ascii="Times New Roman" w:hAnsi="Times New Roman"/>
          <w:vertAlign w:val="subscript"/>
        </w:rPr>
        <w:t>0</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代入数据解得，充进该轮胎的空气体积为</w:t>
      </w:r>
      <w:r w:rsidRPr="00BF1BE9">
        <w:rPr>
          <w:rFonts w:ascii="Times New Roman" w:hAnsi="Times New Roman"/>
          <w:i/>
        </w:rPr>
        <w:t>V</w:t>
      </w:r>
      <w:r w:rsidRPr="00BF1BE9">
        <w:rPr>
          <w:rFonts w:ascii="Times New Roman" w:hAnsi="Times New Roman"/>
        </w:rPr>
        <w:t>=6</w:t>
      </w:r>
      <w:r w:rsidRPr="00BF1BE9">
        <w:rPr>
          <w:rFonts w:ascii="Times New Roman" w:eastAsia="楷体" w:hAnsi="Times New Roman"/>
        </w:rPr>
        <w:t xml:space="preserve"> </w:t>
      </w:r>
      <w:r w:rsidRPr="00BF1BE9">
        <w:rPr>
          <w:rFonts w:ascii="Times New Roman" w:hAnsi="Times New Roman"/>
        </w:rPr>
        <w:t>L</w:t>
      </w:r>
      <w:r w:rsidRPr="00BF1BE9">
        <w:rPr>
          <w:rFonts w:ascii="Times New Roman" w:eastAsia="楷体" w:hAnsi="Times New Roman"/>
        </w:rPr>
        <w:t>。</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2</w:t>
      </w:r>
      <w:r w:rsidRPr="00D50237">
        <w:rPr>
          <w:rFonts w:ascii="Times New Roman" w:hAnsi="Times New Roman"/>
        </w:rPr>
        <w:t>.</w:t>
      </w:r>
      <w:r w:rsidRPr="00BF1BE9">
        <w:rPr>
          <w:rFonts w:ascii="Times New Roman" w:hAnsi="Times New Roman"/>
        </w:rPr>
        <w:t>(10</w:t>
      </w:r>
      <w:r w:rsidRPr="00BF1BE9">
        <w:rPr>
          <w:rFonts w:ascii="Times New Roman" w:hAnsi="Times New Roman"/>
        </w:rPr>
        <w:t>分</w:t>
      </w:r>
      <w:r w:rsidRPr="00BF1BE9">
        <w:rPr>
          <w:rFonts w:ascii="Times New Roman" w:hAnsi="Times New Roman"/>
        </w:rPr>
        <w:t>)</w:t>
      </w:r>
      <w:r w:rsidRPr="00BF1BE9">
        <w:rPr>
          <w:rFonts w:ascii="Times New Roman" w:eastAsia="楷体" w:hAnsi="Times New Roman"/>
        </w:rPr>
        <w:t>(</w:t>
      </w:r>
      <w:r w:rsidRPr="00BF1BE9">
        <w:rPr>
          <w:rFonts w:ascii="Times New Roman" w:hAnsi="Times New Roman"/>
        </w:rPr>
        <w:t>2025·</w:t>
      </w:r>
      <w:r w:rsidRPr="00BF1BE9">
        <w:rPr>
          <w:rFonts w:ascii="Times New Roman" w:eastAsia="楷体" w:hAnsi="Times New Roman"/>
        </w:rPr>
        <w:t>广东揭阳市检测</w:t>
      </w:r>
      <w:r w:rsidRPr="00BF1BE9">
        <w:rPr>
          <w:rFonts w:ascii="Times New Roman" w:eastAsia="楷体" w:hAnsi="Times New Roman"/>
        </w:rPr>
        <w:t>)</w:t>
      </w:r>
      <w:r w:rsidRPr="00BF1BE9">
        <w:rPr>
          <w:rFonts w:ascii="Times New Roman" w:hAnsi="Times New Roman"/>
        </w:rPr>
        <w:t>部分</w:t>
      </w:r>
      <w:r w:rsidRPr="00BF1BE9">
        <w:rPr>
          <w:rFonts w:ascii="Times New Roman" w:hAnsi="Times New Roman"/>
        </w:rPr>
        <w:t>mRNA</w:t>
      </w:r>
      <w:r w:rsidRPr="00BF1BE9">
        <w:rPr>
          <w:rFonts w:ascii="Times New Roman" w:hAnsi="Times New Roman"/>
        </w:rPr>
        <w:t>疫苗的存储温度为</w:t>
      </w:r>
      <w:r w:rsidRPr="00BF1BE9">
        <w:rPr>
          <w:rFonts w:ascii="Times New Roman" w:hAnsi="Times New Roman"/>
        </w:rPr>
        <w:t xml:space="preserve">-80 </w:t>
      </w:r>
      <w:r w:rsidRPr="00BF1BE9">
        <w:rPr>
          <w:rFonts w:ascii="宋体" w:hAnsi="宋体" w:cs="宋体" w:hint="eastAsia"/>
        </w:rPr>
        <w:t>℃</w:t>
      </w:r>
      <w:r w:rsidRPr="00BF1BE9">
        <w:rPr>
          <w:rFonts w:ascii="Times New Roman" w:hAnsi="Times New Roman"/>
        </w:rPr>
        <w:t>至</w:t>
      </w:r>
      <w:r w:rsidRPr="00BF1BE9">
        <w:rPr>
          <w:rFonts w:ascii="Times New Roman" w:hAnsi="Times New Roman"/>
        </w:rPr>
        <w:t xml:space="preserve">-60 </w:t>
      </w:r>
      <w:r w:rsidRPr="00BF1BE9">
        <w:rPr>
          <w:rFonts w:ascii="宋体" w:hAnsi="宋体" w:cs="宋体" w:hint="eastAsia"/>
        </w:rPr>
        <w:t>℃</w:t>
      </w:r>
      <w:r w:rsidRPr="00BF1BE9">
        <w:rPr>
          <w:rFonts w:ascii="Times New Roman" w:hAnsi="Times New Roman"/>
        </w:rPr>
        <w:t>，使用时需要先在常温环境回温后再注射。如图所示，某导热良好的封闭</w:t>
      </w:r>
      <w:r w:rsidRPr="00BF1BE9">
        <w:rPr>
          <w:rFonts w:ascii="Times New Roman" w:hAnsi="Times New Roman"/>
        </w:rPr>
        <w:t>mRNA</w:t>
      </w:r>
      <w:r w:rsidRPr="00BF1BE9">
        <w:rPr>
          <w:rFonts w:ascii="Times New Roman" w:hAnsi="Times New Roman"/>
        </w:rPr>
        <w:t>疫苗存储箱处于温度</w:t>
      </w:r>
      <w:r w:rsidRPr="00BF1BE9">
        <w:rPr>
          <w:rFonts w:ascii="Times New Roman" w:hAnsi="Times New Roman"/>
        </w:rPr>
        <w:t xml:space="preserve">-73 </w:t>
      </w:r>
      <w:r w:rsidRPr="00BF1BE9">
        <w:rPr>
          <w:rFonts w:ascii="宋体" w:hAnsi="宋体" w:cs="宋体" w:hint="eastAsia"/>
        </w:rPr>
        <w:t>℃</w:t>
      </w:r>
      <w:r w:rsidRPr="00BF1BE9">
        <w:rPr>
          <w:rFonts w:ascii="Times New Roman" w:hAnsi="Times New Roman"/>
        </w:rPr>
        <w:t>的低温柜内，存储箱内的空气压强为</w:t>
      </w:r>
      <w:r w:rsidRPr="00BF1BE9">
        <w:rPr>
          <w:rFonts w:ascii="Times New Roman" w:hAnsi="Times New Roman"/>
        </w:rPr>
        <w:t>0</w:t>
      </w:r>
      <w:r w:rsidRPr="00D50237">
        <w:rPr>
          <w:rFonts w:ascii="Times New Roman" w:hAnsi="Times New Roman"/>
        </w:rPr>
        <w:t>.</w:t>
      </w:r>
      <w:r w:rsidRPr="00BF1BE9">
        <w:rPr>
          <w:rFonts w:ascii="Times New Roman" w:hAnsi="Times New Roman"/>
        </w:rPr>
        <w:t>8</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。某次使用时医生首先将存储箱取出置于温度为</w:t>
      </w:r>
      <w:r w:rsidRPr="00BF1BE9">
        <w:rPr>
          <w:rFonts w:ascii="Times New Roman" w:hAnsi="Times New Roman"/>
        </w:rPr>
        <w:t xml:space="preserve">27 </w:t>
      </w:r>
      <w:r w:rsidRPr="00BF1BE9">
        <w:rPr>
          <w:rFonts w:ascii="宋体" w:hAnsi="宋体" w:cs="宋体" w:hint="eastAsia"/>
        </w:rPr>
        <w:t>℃</w:t>
      </w:r>
      <w:r w:rsidRPr="00BF1BE9">
        <w:rPr>
          <w:rFonts w:ascii="Times New Roman" w:hAnsi="Times New Roman"/>
        </w:rPr>
        <w:t>、大气压强为</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的环境中，当存储箱内气体的温度上升至</w:t>
      </w:r>
      <w:r w:rsidRPr="00BF1BE9">
        <w:rPr>
          <w:rFonts w:ascii="Times New Roman" w:hAnsi="Times New Roman"/>
        </w:rPr>
        <w:t xml:space="preserve">-3 </w:t>
      </w:r>
      <w:r w:rsidRPr="00BF1BE9">
        <w:rPr>
          <w:rFonts w:ascii="宋体" w:hAnsi="宋体" w:cs="宋体" w:hint="eastAsia"/>
        </w:rPr>
        <w:t>℃</w:t>
      </w:r>
      <w:r w:rsidRPr="00BF1BE9">
        <w:rPr>
          <w:rFonts w:ascii="Times New Roman" w:hAnsi="Times New Roman"/>
        </w:rPr>
        <w:t>时将其打开。已知存储箱的容积不变，</w:t>
      </w:r>
      <w:r w:rsidRPr="00BF1BE9">
        <w:rPr>
          <w:rFonts w:ascii="Times New Roman" w:hAnsi="Times New Roman"/>
          <w:i/>
        </w:rPr>
        <w:t>T</w:t>
      </w:r>
      <w:r w:rsidRPr="00BF1BE9">
        <w:rPr>
          <w:rFonts w:ascii="Times New Roman" w:hAnsi="Times New Roman"/>
        </w:rPr>
        <w:t>=</w:t>
      </w:r>
      <w:r w:rsidRPr="00BF1BE9">
        <w:rPr>
          <w:rFonts w:ascii="Times New Roman" w:hAnsi="Times New Roman"/>
          <w:i/>
        </w:rPr>
        <w:t>t</w:t>
      </w:r>
      <w:r w:rsidRPr="00BF1BE9">
        <w:rPr>
          <w:rFonts w:ascii="Times New Roman" w:hAnsi="Times New Roman"/>
        </w:rPr>
        <w:t>+273 K</w:t>
      </w:r>
      <w:r w:rsidRPr="00BF1BE9">
        <w:rPr>
          <w:rFonts w:ascii="Times New Roman" w:hAnsi="Times New Roman"/>
        </w:rPr>
        <w:t>。求：</w:t>
      </w:r>
    </w:p>
    <w:p w:rsidR="00414C99" w:rsidRPr="00BF1BE9" w:rsidRDefault="00414C99" w:rsidP="00414C99">
      <w:pPr>
        <w:tabs>
          <w:tab w:val="left" w:pos="2268"/>
          <w:tab w:val="left" w:pos="4395"/>
          <w:tab w:val="left" w:pos="6663"/>
        </w:tabs>
        <w:spacing w:line="360" w:lineRule="auto"/>
        <w:jc w:val="center"/>
        <w:rPr>
          <w:rFonts w:ascii="Times New Roman" w:hAnsi="Times New Roman"/>
        </w:rPr>
      </w:pPr>
      <w:r w:rsidRPr="00BF1BE9">
        <w:rPr>
          <w:rFonts w:ascii="Times New Roman" w:hAnsi="Times New Roman"/>
          <w:noProof/>
        </w:rPr>
        <w:drawing>
          <wp:inline distT="0" distB="0" distL="0" distR="0" wp14:anchorId="4DC41D1A" wp14:editId="779D44C2">
            <wp:extent cx="1442720" cy="613410"/>
            <wp:effectExtent l="0" t="0" r="5080" b="0"/>
            <wp:docPr id="79"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2720" cy="613410"/>
                    </a:xfrm>
                    <a:prstGeom prst="rect">
                      <a:avLst/>
                    </a:prstGeom>
                    <a:noFill/>
                    <a:ln>
                      <a:noFill/>
                    </a:ln>
                  </pic:spPr>
                </pic:pic>
              </a:graphicData>
            </a:graphic>
          </wp:inline>
        </w:drawing>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(1)(5</w:t>
      </w:r>
      <w:r w:rsidRPr="00BF1BE9">
        <w:rPr>
          <w:rFonts w:ascii="Times New Roman" w:hAnsi="Times New Roman"/>
        </w:rPr>
        <w:t>分</w:t>
      </w:r>
      <w:r w:rsidRPr="00BF1BE9">
        <w:rPr>
          <w:rFonts w:ascii="Times New Roman" w:hAnsi="Times New Roman"/>
        </w:rPr>
        <w:t>)</w:t>
      </w:r>
      <w:r w:rsidRPr="00BF1BE9">
        <w:rPr>
          <w:rFonts w:ascii="Times New Roman" w:hAnsi="Times New Roman"/>
        </w:rPr>
        <w:t>存储箱即将被打开时其内部的压强；</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(2)(5</w:t>
      </w:r>
      <w:r w:rsidRPr="00BF1BE9">
        <w:rPr>
          <w:rFonts w:ascii="Times New Roman" w:hAnsi="Times New Roman"/>
        </w:rPr>
        <w:t>分</w:t>
      </w:r>
      <w:r w:rsidRPr="00BF1BE9">
        <w:rPr>
          <w:rFonts w:ascii="Times New Roman" w:hAnsi="Times New Roman"/>
        </w:rPr>
        <w:t>)</w:t>
      </w:r>
      <w:r w:rsidRPr="00BF1BE9">
        <w:rPr>
          <w:rFonts w:ascii="Times New Roman" w:hAnsi="Times New Roman"/>
        </w:rPr>
        <w:t>打开存储箱后内外达到热平衡时存储箱内剩余的原来气体占原存储箱内气体的百分比</w:t>
      </w:r>
      <w:r w:rsidRPr="00BF1BE9">
        <w:rPr>
          <w:rFonts w:ascii="Times New Roman" w:hAnsi="Times New Roman"/>
        </w:rPr>
        <w:t>(</w:t>
      </w:r>
      <w:r w:rsidRPr="00BF1BE9">
        <w:rPr>
          <w:rFonts w:ascii="Times New Roman" w:hAnsi="Times New Roman"/>
        </w:rPr>
        <w:t>结果保留三位有效数字</w:t>
      </w:r>
      <w:r w:rsidRPr="00BF1BE9">
        <w:rPr>
          <w:rFonts w:ascii="Times New Roman" w:hAnsi="Times New Roman"/>
        </w:rPr>
        <w:t>)</w:t>
      </w:r>
      <w:r w:rsidRPr="00BF1BE9">
        <w:rPr>
          <w:rFonts w:ascii="Times New Roman" w:hAnsi="Times New Roman"/>
        </w:rPr>
        <w:t>。</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(1)1</w:t>
      </w:r>
      <w:r w:rsidRPr="00D50237">
        <w:rPr>
          <w:rFonts w:ascii="Times New Roman" w:hAnsi="Times New Roman"/>
        </w:rPr>
        <w:t>.</w:t>
      </w:r>
      <w:r w:rsidRPr="00BF1BE9">
        <w:rPr>
          <w:rFonts w:ascii="Times New Roman" w:hAnsi="Times New Roman"/>
        </w:rPr>
        <w:t>08</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 xml:space="preserve">　</w:t>
      </w:r>
      <w:r w:rsidRPr="00BF1BE9">
        <w:rPr>
          <w:rFonts w:ascii="Times New Roman" w:hAnsi="Times New Roman"/>
        </w:rPr>
        <w:t>(2)83</w:t>
      </w:r>
      <w:r w:rsidRPr="00D50237">
        <w:rPr>
          <w:rFonts w:ascii="Times New Roman" w:hAnsi="Times New Roman"/>
        </w:rPr>
        <w:t>.</w:t>
      </w:r>
      <w:r w:rsidRPr="00BF1BE9">
        <w:rPr>
          <w:rFonts w:ascii="Times New Roman" w:hAnsi="Times New Roman"/>
        </w:rPr>
        <w:t>3%</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eastAsia="楷体" w:hAnsi="Times New Roman"/>
        </w:rPr>
        <w:t>(</w:t>
      </w:r>
      <w:r w:rsidRPr="00BF1BE9">
        <w:rPr>
          <w:rFonts w:ascii="Times New Roman" w:hAnsi="Times New Roman"/>
        </w:rPr>
        <w:t>1</w:t>
      </w:r>
      <w:r w:rsidRPr="00BF1BE9">
        <w:rPr>
          <w:rFonts w:ascii="Times New Roman" w:eastAsia="楷体" w:hAnsi="Times New Roman"/>
        </w:rPr>
        <w:t>)</w:t>
      </w:r>
      <w:r w:rsidRPr="00BF1BE9">
        <w:rPr>
          <w:rFonts w:ascii="Times New Roman" w:eastAsia="楷体" w:hAnsi="Times New Roman"/>
        </w:rPr>
        <w:t>存储箱内的气体开始时的热力学温度为</w:t>
      </w:r>
      <w:r w:rsidRPr="00BF1BE9">
        <w:rPr>
          <w:rFonts w:ascii="Times New Roman" w:hAnsi="Times New Roman"/>
          <w:i/>
        </w:rPr>
        <w:t>T</w:t>
      </w:r>
      <w:r w:rsidRPr="00BF1BE9">
        <w:rPr>
          <w:rFonts w:ascii="Times New Roman" w:hAnsi="Times New Roman"/>
          <w:vertAlign w:val="subscript"/>
        </w:rPr>
        <w:t>1</w:t>
      </w:r>
      <w:r w:rsidRPr="00BF1BE9">
        <w:rPr>
          <w:rFonts w:ascii="Times New Roman" w:hAnsi="Times New Roman"/>
        </w:rPr>
        <w:t>=</w:t>
      </w:r>
      <w:r w:rsidRPr="00BF1BE9">
        <w:rPr>
          <w:rFonts w:ascii="Times New Roman" w:hAnsi="Times New Roman"/>
          <w:i/>
        </w:rPr>
        <w:t>t</w:t>
      </w:r>
      <w:r w:rsidRPr="00BF1BE9">
        <w:rPr>
          <w:rFonts w:ascii="Times New Roman" w:hAnsi="Times New Roman"/>
          <w:vertAlign w:val="subscript"/>
        </w:rPr>
        <w:t>1</w:t>
      </w:r>
      <w:r w:rsidRPr="00BF1BE9">
        <w:rPr>
          <w:rFonts w:ascii="Times New Roman" w:hAnsi="Times New Roman"/>
        </w:rPr>
        <w:t>+273</w:t>
      </w:r>
      <w:r w:rsidRPr="00BF1BE9">
        <w:rPr>
          <w:rFonts w:ascii="Times New Roman" w:eastAsia="楷体" w:hAnsi="Times New Roman"/>
        </w:rPr>
        <w:t xml:space="preserve"> </w:t>
      </w:r>
      <w:r w:rsidRPr="00BF1BE9">
        <w:rPr>
          <w:rFonts w:ascii="Times New Roman" w:hAnsi="Times New Roman"/>
        </w:rPr>
        <w:t>K=200</w:t>
      </w:r>
      <w:r w:rsidRPr="00BF1BE9">
        <w:rPr>
          <w:rFonts w:ascii="Times New Roman" w:eastAsia="楷体" w:hAnsi="Times New Roman"/>
        </w:rPr>
        <w:t xml:space="preserve"> </w:t>
      </w:r>
      <w:r w:rsidRPr="00BF1BE9">
        <w:rPr>
          <w:rFonts w:ascii="Times New Roman" w:hAnsi="Times New Roman"/>
        </w:rPr>
        <w:t>K</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即将被打开时的热力学温度为</w:t>
      </w:r>
      <w:r w:rsidRPr="00BF1BE9">
        <w:rPr>
          <w:rFonts w:ascii="Times New Roman" w:hAnsi="Times New Roman"/>
          <w:i/>
        </w:rPr>
        <w:t>T</w:t>
      </w:r>
      <w:r w:rsidRPr="00BF1BE9">
        <w:rPr>
          <w:rFonts w:ascii="Times New Roman" w:hAnsi="Times New Roman"/>
          <w:vertAlign w:val="subscript"/>
        </w:rPr>
        <w:t>2</w:t>
      </w:r>
      <w:r w:rsidRPr="00BF1BE9">
        <w:rPr>
          <w:rFonts w:ascii="Times New Roman" w:hAnsi="Times New Roman"/>
        </w:rPr>
        <w:t>=</w:t>
      </w:r>
      <w:r w:rsidRPr="00BF1BE9">
        <w:rPr>
          <w:rFonts w:ascii="Times New Roman" w:hAnsi="Times New Roman"/>
          <w:i/>
        </w:rPr>
        <w:t>t</w:t>
      </w:r>
      <w:r w:rsidRPr="00BF1BE9">
        <w:rPr>
          <w:rFonts w:ascii="Times New Roman" w:hAnsi="Times New Roman"/>
          <w:vertAlign w:val="subscript"/>
        </w:rPr>
        <w:t>2</w:t>
      </w:r>
      <w:r w:rsidRPr="00BF1BE9">
        <w:rPr>
          <w:rFonts w:ascii="Times New Roman" w:hAnsi="Times New Roman"/>
        </w:rPr>
        <w:t>+273</w:t>
      </w:r>
      <w:r w:rsidRPr="00BF1BE9">
        <w:rPr>
          <w:rFonts w:ascii="Times New Roman" w:eastAsia="楷体" w:hAnsi="Times New Roman"/>
        </w:rPr>
        <w:t xml:space="preserve"> </w:t>
      </w:r>
      <w:r w:rsidRPr="00BF1BE9">
        <w:rPr>
          <w:rFonts w:ascii="Times New Roman" w:hAnsi="Times New Roman"/>
        </w:rPr>
        <w:t>K=270</w:t>
      </w:r>
      <w:r w:rsidRPr="00BF1BE9">
        <w:rPr>
          <w:rFonts w:ascii="Times New Roman" w:eastAsia="楷体" w:hAnsi="Times New Roman"/>
        </w:rPr>
        <w:t xml:space="preserve"> </w:t>
      </w:r>
      <w:r w:rsidRPr="00BF1BE9">
        <w:rPr>
          <w:rFonts w:ascii="Times New Roman" w:hAnsi="Times New Roman"/>
        </w:rPr>
        <w:t>K</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由查理定律有</w:t>
      </w:r>
      <m:oMath>
        <m:f>
          <m:fPr>
            <m:ctrlPr>
              <w:rPr>
                <w:rFonts w:ascii="Cambria Math" w:hAnsi="Cambria Math"/>
              </w:rPr>
            </m:ctrlPr>
          </m:fPr>
          <m:num>
            <m:r>
              <m:rPr>
                <m:sty m:val="p"/>
              </m:rPr>
              <w:rPr>
                <w:rFonts w:ascii="Cambria Math" w:hAnsi="Cambria Math"/>
              </w:rPr>
              <m:t>0.8</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BF1BE9">
        <w:rPr>
          <w:rFonts w:ascii="Times New Roman" w:hAnsi="Times New Roman"/>
        </w:rPr>
        <w:t>=</w:t>
      </w:r>
      <m:oMath>
        <m:f>
          <m:fPr>
            <m:ctrlPr>
              <w:rPr>
                <w:rFonts w:ascii="Cambria Math" w:hAnsi="Cambria Math"/>
              </w:rPr>
            </m:ctrlPr>
          </m:fPr>
          <m:num>
            <m:r>
              <w:rPr>
                <w:rFonts w:ascii="Cambria Math" w:hAnsi="Cambria Math"/>
              </w:rPr>
              <m:t>p</m:t>
            </m:r>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解得存储箱即将被打开时其内部的压强</w:t>
      </w:r>
      <w:r w:rsidRPr="00BF1BE9">
        <w:rPr>
          <w:rFonts w:ascii="Times New Roman" w:hAnsi="Times New Roman"/>
          <w:i/>
        </w:rPr>
        <w:t>p</w:t>
      </w:r>
      <w:r w:rsidRPr="00BF1BE9">
        <w:rPr>
          <w:rFonts w:ascii="Times New Roman" w:hAnsi="Times New Roman"/>
        </w:rPr>
        <w:t>=1</w:t>
      </w:r>
      <w:r w:rsidRPr="00D50237">
        <w:rPr>
          <w:rFonts w:ascii="Times New Roman" w:hAnsi="Times New Roman"/>
        </w:rPr>
        <w:t>.</w:t>
      </w:r>
      <w:r w:rsidRPr="00BF1BE9">
        <w:rPr>
          <w:rFonts w:ascii="Times New Roman" w:hAnsi="Times New Roman"/>
        </w:rPr>
        <w:t>08</w:t>
      </w:r>
      <w:r w:rsidRPr="00BF1BE9">
        <w:rPr>
          <w:rFonts w:ascii="Times New Roman" w:hAnsi="Times New Roman"/>
          <w:i/>
        </w:rPr>
        <w:t>p</w:t>
      </w:r>
      <w:r w:rsidRPr="00BF1BE9">
        <w:rPr>
          <w:rFonts w:ascii="Times New Roman" w:hAnsi="Times New Roman"/>
          <w:vertAlign w:val="subscript"/>
        </w:rPr>
        <w:t>0</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w:t>
      </w:r>
      <w:r w:rsidRPr="00BF1BE9">
        <w:rPr>
          <w:rFonts w:ascii="Times New Roman" w:hAnsi="Times New Roman"/>
        </w:rPr>
        <w:t>2</w:t>
      </w:r>
      <w:r w:rsidRPr="00BF1BE9">
        <w:rPr>
          <w:rFonts w:ascii="Times New Roman" w:eastAsia="楷体" w:hAnsi="Times New Roman"/>
        </w:rPr>
        <w:t>)</w:t>
      </w:r>
      <w:r w:rsidRPr="00BF1BE9">
        <w:rPr>
          <w:rFonts w:ascii="Times New Roman" w:eastAsia="楷体" w:hAnsi="Times New Roman"/>
        </w:rPr>
        <w:t>最终的热力学温度为</w:t>
      </w:r>
      <w:r w:rsidRPr="00BF1BE9">
        <w:rPr>
          <w:rFonts w:ascii="Times New Roman" w:hAnsi="Times New Roman"/>
          <w:i/>
        </w:rPr>
        <w:t>T</w:t>
      </w:r>
      <w:r w:rsidRPr="00BF1BE9">
        <w:rPr>
          <w:rFonts w:ascii="Times New Roman" w:hAnsi="Times New Roman"/>
          <w:vertAlign w:val="subscript"/>
        </w:rPr>
        <w:t>3</w:t>
      </w:r>
      <w:r w:rsidRPr="00BF1BE9">
        <w:rPr>
          <w:rFonts w:ascii="Times New Roman" w:hAnsi="Times New Roman"/>
        </w:rPr>
        <w:t>=</w:t>
      </w:r>
      <w:r w:rsidRPr="00BF1BE9">
        <w:rPr>
          <w:rFonts w:ascii="Times New Roman" w:hAnsi="Times New Roman"/>
          <w:i/>
        </w:rPr>
        <w:t>t</w:t>
      </w:r>
      <w:r w:rsidRPr="00BF1BE9">
        <w:rPr>
          <w:rFonts w:ascii="Times New Roman" w:hAnsi="Times New Roman"/>
          <w:vertAlign w:val="subscript"/>
        </w:rPr>
        <w:t>3</w:t>
      </w:r>
      <w:r w:rsidRPr="00BF1BE9">
        <w:rPr>
          <w:rFonts w:ascii="Times New Roman" w:hAnsi="Times New Roman"/>
        </w:rPr>
        <w:t>+273</w:t>
      </w:r>
      <w:r w:rsidRPr="00BF1BE9">
        <w:rPr>
          <w:rFonts w:ascii="Times New Roman" w:eastAsia="楷体" w:hAnsi="Times New Roman"/>
        </w:rPr>
        <w:t xml:space="preserve"> </w:t>
      </w:r>
      <w:r w:rsidRPr="00BF1BE9">
        <w:rPr>
          <w:rFonts w:ascii="Times New Roman" w:hAnsi="Times New Roman"/>
        </w:rPr>
        <w:t>K=300</w:t>
      </w:r>
      <w:r w:rsidRPr="00BF1BE9">
        <w:rPr>
          <w:rFonts w:ascii="Times New Roman" w:eastAsia="楷体" w:hAnsi="Times New Roman"/>
        </w:rPr>
        <w:t xml:space="preserve"> </w:t>
      </w:r>
      <w:r w:rsidRPr="00BF1BE9">
        <w:rPr>
          <w:rFonts w:ascii="Times New Roman" w:hAnsi="Times New Roman"/>
        </w:rPr>
        <w:t>K</w:t>
      </w:r>
      <w:r w:rsidRPr="00BF1BE9">
        <w:rPr>
          <w:rFonts w:ascii="Times New Roman" w:eastAsia="楷体" w:hAnsi="Times New Roman"/>
        </w:rPr>
        <w:t>，设存储箱内气体的体积为</w:t>
      </w:r>
      <w:r w:rsidRPr="00BF1BE9">
        <w:rPr>
          <w:rFonts w:ascii="Times New Roman" w:hAnsi="Times New Roman"/>
          <w:i/>
        </w:rPr>
        <w:t>V</w:t>
      </w:r>
      <w:r w:rsidRPr="00BF1BE9">
        <w:rPr>
          <w:rFonts w:ascii="Times New Roman" w:hAnsi="Times New Roman"/>
          <w:vertAlign w:val="subscript"/>
        </w:rPr>
        <w:t>0</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解法一</w:t>
      </w:r>
      <w:r w:rsidRPr="00BF1BE9">
        <w:rPr>
          <w:rFonts w:ascii="Times New Roman" w:hAnsi="Times New Roman"/>
        </w:rPr>
        <w:t xml:space="preserve">　</w:t>
      </w:r>
      <w:r w:rsidRPr="00BF1BE9">
        <w:rPr>
          <w:rFonts w:ascii="Times New Roman" w:eastAsia="楷体" w:hAnsi="Times New Roman"/>
        </w:rPr>
        <w:t>转化法</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对整个过程，由理想气体状态方程有</w:t>
      </w:r>
      <m:oMath>
        <m:f>
          <m:fPr>
            <m:ctrlPr>
              <w:rPr>
                <w:rFonts w:ascii="Cambria Math" w:hAnsi="Cambria Math"/>
              </w:rPr>
            </m:ctrlPr>
          </m:fPr>
          <m:num>
            <m:r>
              <m:rPr>
                <m:sty m:val="p"/>
              </m:rPr>
              <w:rPr>
                <w:rFonts w:ascii="Cambria Math" w:hAnsi="Cambria Math"/>
              </w:rPr>
              <m:t>0.8</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BF1BE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r>
              <w:rPr>
                <w:rFonts w:ascii="Cambria Math" w:hAnsi="Cambria Math"/>
              </w:rPr>
              <m:t>V</m:t>
            </m:r>
          </m:num>
          <m:den>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内外达到热平衡时箱内剩余的原来气体占原存储箱内气体的百分比</w:t>
      </w:r>
      <w:r w:rsidRPr="00BF1BE9">
        <w:rPr>
          <w:rFonts w:ascii="Times New Roman" w:hAnsi="Times New Roman"/>
          <w:i/>
        </w:rPr>
        <w:t>η</w:t>
      </w:r>
      <w:r w:rsidRPr="00BF1BE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V</m:t>
            </m:r>
          </m:den>
        </m:f>
      </m:oMath>
      <w:r w:rsidRPr="00BF1BE9">
        <w:rPr>
          <w:rFonts w:asciiTheme="majorEastAsia" w:eastAsiaTheme="majorEastAsia" w:hAnsiTheme="majorEastAsia"/>
        </w:rPr>
        <w:t>×</w:t>
      </w:r>
      <w:r w:rsidRPr="00BF1BE9">
        <w:rPr>
          <w:rFonts w:ascii="Times New Roman" w:hAnsi="Times New Roman"/>
        </w:rPr>
        <w:t>100%</w:t>
      </w:r>
      <w:r w:rsidRPr="00BF1BE9">
        <w:rPr>
          <w:rFonts w:ascii="Times New Roman" w:eastAsia="楷体" w:hAnsi="Times New Roman"/>
        </w:rPr>
        <w:t>，解得</w:t>
      </w:r>
      <w:r w:rsidRPr="00BF1BE9">
        <w:rPr>
          <w:rFonts w:ascii="Times New Roman" w:hAnsi="Times New Roman"/>
          <w:i/>
        </w:rPr>
        <w:t>η</w:t>
      </w:r>
      <w:r w:rsidRPr="00BF1BE9">
        <w:rPr>
          <w:rFonts w:ascii="Times New Roman" w:hAnsi="Times New Roman"/>
        </w:rPr>
        <w:t>≈83</w:t>
      </w:r>
      <w:r w:rsidRPr="00D50237">
        <w:rPr>
          <w:rFonts w:ascii="Times New Roman" w:hAnsi="Times New Roman"/>
        </w:rPr>
        <w:t>.</w:t>
      </w:r>
      <w:r w:rsidRPr="00BF1BE9">
        <w:rPr>
          <w:rFonts w:ascii="Times New Roman" w:hAnsi="Times New Roman"/>
        </w:rPr>
        <w:t>3%</w:t>
      </w:r>
      <w:r w:rsidRPr="00BF1BE9">
        <w:rPr>
          <w:rFonts w:ascii="Times New Roman" w:eastAsia="楷体" w:hAnsi="Times New Roman"/>
        </w:rPr>
        <w:t>。</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解法二</w:t>
      </w:r>
      <w:r w:rsidRPr="00BF1BE9">
        <w:rPr>
          <w:rFonts w:ascii="Times New Roman" w:hAnsi="Times New Roman"/>
        </w:rPr>
        <w:t xml:space="preserve">　</w:t>
      </w:r>
      <w:r w:rsidRPr="00BF1BE9">
        <w:rPr>
          <w:rFonts w:ascii="Times New Roman" w:eastAsia="楷体" w:hAnsi="Times New Roman"/>
        </w:rPr>
        <w:t>利用克拉伯龙方程</w:t>
      </w:r>
      <w:r w:rsidRPr="00BF1BE9">
        <w:rPr>
          <w:rFonts w:ascii="Times New Roman" w:hAnsi="Times New Roman"/>
          <w:i/>
        </w:rPr>
        <w:t>pV</w:t>
      </w:r>
      <w:r w:rsidRPr="00BF1BE9">
        <w:rPr>
          <w:rFonts w:ascii="Times New Roman" w:hAnsi="Times New Roman"/>
        </w:rPr>
        <w:t>=</w:t>
      </w:r>
      <w:r w:rsidRPr="00BF1BE9">
        <w:rPr>
          <w:rFonts w:ascii="Times New Roman" w:hAnsi="Times New Roman"/>
          <w:i/>
        </w:rPr>
        <w:t>nRT</w:t>
      </w:r>
    </w:p>
    <w:p w:rsidR="00414C99" w:rsidRPr="00BF1BE9" w:rsidRDefault="00414C99" w:rsidP="00414C99">
      <w:pPr>
        <w:tabs>
          <w:tab w:val="left" w:pos="2268"/>
          <w:tab w:val="left" w:pos="4395"/>
          <w:tab w:val="left" w:pos="6663"/>
        </w:tabs>
        <w:spacing w:line="360" w:lineRule="auto"/>
        <w:rPr>
          <w:rFonts w:ascii="Times New Roman" w:eastAsia="楷体" w:hAnsi="Times New Roman"/>
        </w:rPr>
      </w:pPr>
      <w:r w:rsidRPr="00BF1BE9">
        <w:rPr>
          <w:rFonts w:ascii="Times New Roman" w:eastAsia="楷体" w:hAnsi="Times New Roman"/>
        </w:rPr>
        <w:t>剩余气体和原有气体物质的量之比</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i/>
        </w:rPr>
        <w:t>η</w:t>
      </w:r>
      <w:r w:rsidRPr="00BF1BE9">
        <w:rPr>
          <w:rFonts w:ascii="Times New Roman" w:hAnsi="Times New Roman"/>
        </w:rPr>
        <w:t>=</w:t>
      </w:r>
      <m:oMath>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n</m:t>
                </m:r>
              </m:e>
              <m:sub>
                <m:r>
                  <m:rPr>
                    <m:sty m:val="p"/>
                  </m:rPr>
                  <w:rPr>
                    <w:rFonts w:ascii="Cambria Math" w:eastAsia="楷体" w:hAnsi="Cambria Math"/>
                  </w:rPr>
                  <m:t>剩</m:t>
                </m:r>
              </m:sub>
            </m:sSub>
          </m:num>
          <m:den>
            <m:sSub>
              <m:sSubPr>
                <m:ctrlPr>
                  <w:rPr>
                    <w:rFonts w:ascii="Cambria Math" w:eastAsia="楷体" w:hAnsi="Cambria Math"/>
                  </w:rPr>
                </m:ctrlPr>
              </m:sSubPr>
              <m:e>
                <m:r>
                  <w:rPr>
                    <w:rFonts w:ascii="Cambria Math" w:eastAsia="楷体" w:hAnsi="Cambria Math"/>
                  </w:rPr>
                  <m:t>n</m:t>
                </m:r>
              </m:e>
              <m:sub>
                <m:r>
                  <m:rPr>
                    <m:sty m:val="p"/>
                  </m:rPr>
                  <w:rPr>
                    <w:rFonts w:ascii="Cambria Math" w:eastAsia="楷体" w:hAnsi="Cambria Math"/>
                  </w:rPr>
                  <m:t>原</m:t>
                </m:r>
              </m:sub>
            </m:sSub>
          </m:den>
        </m:f>
      </m:oMath>
      <w:r w:rsidRPr="00BF1BE9">
        <w:rPr>
          <w:rFonts w:ascii="Times New Roman" w:hAnsi="Times New Roman"/>
        </w:rPr>
        <w:t>=</w:t>
      </w:r>
      <m:oMath>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num>
          <m:den>
            <m:f>
              <m:fPr>
                <m:ctrlPr>
                  <w:rPr>
                    <w:rFonts w:ascii="Cambria Math" w:hAnsi="Cambria Math"/>
                  </w:rPr>
                </m:ctrlPr>
              </m:fPr>
              <m:num>
                <m:r>
                  <m:rPr>
                    <m:sty m:val="p"/>
                  </m:rPr>
                  <w:rPr>
                    <w:rFonts w:ascii="Cambria Math" w:hAnsi="Cambria Math"/>
                  </w:rPr>
                  <m:t>0.8</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den>
        </m:f>
      </m:oMath>
      <w:r w:rsidRPr="00BF1BE9">
        <w:rPr>
          <w:rFonts w:ascii="Times New Roman" w:hAnsi="Times New Roman"/>
        </w:rPr>
        <w:t>≈83</w:t>
      </w:r>
      <w:r w:rsidRPr="00D50237">
        <w:rPr>
          <w:rFonts w:ascii="Times New Roman" w:hAnsi="Times New Roman"/>
        </w:rPr>
        <w:t>.</w:t>
      </w:r>
      <w:r w:rsidRPr="00BF1BE9">
        <w:rPr>
          <w:rFonts w:ascii="Times New Roman" w:hAnsi="Times New Roman"/>
        </w:rPr>
        <w:t>3%</w:t>
      </w:r>
      <w:r w:rsidRPr="00BF1BE9">
        <w:rPr>
          <w:rFonts w:ascii="Times New Roman" w:eastAsia="楷体" w:hAnsi="Times New Roman"/>
        </w:rPr>
        <w:t>。</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3</w:t>
      </w:r>
      <w:r w:rsidRPr="00D50237">
        <w:rPr>
          <w:rFonts w:ascii="Times New Roman" w:hAnsi="Times New Roman"/>
        </w:rPr>
        <w:t>.</w:t>
      </w:r>
      <w:r w:rsidRPr="00BF1BE9">
        <w:rPr>
          <w:rFonts w:ascii="Times New Roman" w:hAnsi="Times New Roman"/>
        </w:rPr>
        <w:t>(12</w:t>
      </w:r>
      <w:r w:rsidRPr="00BF1BE9">
        <w:rPr>
          <w:rFonts w:ascii="Times New Roman" w:hAnsi="Times New Roman"/>
        </w:rPr>
        <w:t>分</w:t>
      </w:r>
      <w:r w:rsidRPr="00BF1BE9">
        <w:rPr>
          <w:rFonts w:ascii="Times New Roman" w:hAnsi="Times New Roman"/>
        </w:rPr>
        <w:t>)</w:t>
      </w:r>
      <w:r w:rsidRPr="00BF1BE9">
        <w:rPr>
          <w:rFonts w:ascii="Times New Roman" w:eastAsia="楷体" w:hAnsi="Times New Roman"/>
        </w:rPr>
        <w:t>(</w:t>
      </w:r>
      <w:r w:rsidRPr="00BF1BE9">
        <w:rPr>
          <w:rFonts w:ascii="Times New Roman" w:hAnsi="Times New Roman"/>
        </w:rPr>
        <w:t>2025·</w:t>
      </w:r>
      <w:r w:rsidRPr="00BF1BE9">
        <w:rPr>
          <w:rFonts w:ascii="Times New Roman" w:eastAsia="楷体" w:hAnsi="Times New Roman"/>
        </w:rPr>
        <w:t>广东省六校联考</w:t>
      </w:r>
      <w:r w:rsidRPr="00BF1BE9">
        <w:rPr>
          <w:rFonts w:ascii="Times New Roman" w:eastAsia="楷体" w:hAnsi="Times New Roman"/>
        </w:rPr>
        <w:t>)</w:t>
      </w:r>
      <w:r w:rsidRPr="00BF1BE9">
        <w:rPr>
          <w:rFonts w:ascii="Times New Roman" w:hAnsi="Times New Roman"/>
        </w:rPr>
        <w:t>在五四青年节</w:t>
      </w:r>
      <w:r w:rsidRPr="00BF1BE9">
        <w:rPr>
          <w:rFonts w:asciiTheme="majorEastAsia" w:eastAsiaTheme="majorEastAsia" w:hAnsiTheme="majorEastAsia"/>
        </w:rPr>
        <w:t>“</w:t>
      </w:r>
      <w:r w:rsidRPr="00BF1BE9">
        <w:rPr>
          <w:rFonts w:ascii="Times New Roman" w:hAnsi="Times New Roman"/>
        </w:rPr>
        <w:t>放飞梦想</w:t>
      </w:r>
      <w:r w:rsidRPr="00BF1BE9">
        <w:rPr>
          <w:rFonts w:asciiTheme="majorEastAsia" w:eastAsiaTheme="majorEastAsia" w:hAnsiTheme="majorEastAsia"/>
        </w:rPr>
        <w:t>”</w:t>
      </w:r>
      <w:r w:rsidRPr="00BF1BE9">
        <w:rPr>
          <w:rFonts w:ascii="Times New Roman" w:hAnsi="Times New Roman"/>
        </w:rPr>
        <w:t>的庆典活动上，五颜六色的氦气球飞向广阔天空。用一个容积为</w:t>
      </w:r>
      <w:r w:rsidRPr="00BF1BE9">
        <w:rPr>
          <w:rFonts w:ascii="Times New Roman" w:hAnsi="Times New Roman"/>
        </w:rPr>
        <w:t>50 L</w:t>
      </w:r>
      <w:r w:rsidRPr="00BF1BE9">
        <w:rPr>
          <w:rFonts w:ascii="Times New Roman" w:hAnsi="Times New Roman"/>
        </w:rPr>
        <w:t>、压强为</w:t>
      </w:r>
      <w:r w:rsidRPr="00BF1BE9">
        <w:rPr>
          <w:rFonts w:ascii="Times New Roman" w:hAnsi="Times New Roman"/>
        </w:rPr>
        <w:t>1</w:t>
      </w:r>
      <w:r w:rsidRPr="00D50237">
        <w:rPr>
          <w:rFonts w:ascii="Times New Roman" w:hAnsi="Times New Roman"/>
        </w:rPr>
        <w:t>.</w:t>
      </w:r>
      <w:r w:rsidRPr="00BF1BE9">
        <w:rPr>
          <w:rFonts w:ascii="Times New Roman" w:hAnsi="Times New Roman"/>
        </w:rPr>
        <w:t>0</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7</w:t>
      </w:r>
      <w:r w:rsidRPr="00BF1BE9">
        <w:rPr>
          <w:rFonts w:ascii="Times New Roman" w:hAnsi="Times New Roman"/>
        </w:rPr>
        <w:t xml:space="preserve"> Pa</w:t>
      </w:r>
      <w:r w:rsidRPr="00BF1BE9">
        <w:rPr>
          <w:rFonts w:ascii="Times New Roman" w:hAnsi="Times New Roman"/>
        </w:rPr>
        <w:t>的氦气罐给气球充气</w:t>
      </w:r>
      <w:r w:rsidRPr="00BF1BE9">
        <w:rPr>
          <w:rFonts w:ascii="Times New Roman" w:hAnsi="Times New Roman"/>
        </w:rPr>
        <w:t>(</w:t>
      </w:r>
      <w:r w:rsidRPr="00BF1BE9">
        <w:rPr>
          <w:rFonts w:ascii="Times New Roman" w:hAnsi="Times New Roman"/>
        </w:rPr>
        <w:t>充气前球内气体忽略不计</w:t>
      </w:r>
      <w:r w:rsidRPr="00BF1BE9">
        <w:rPr>
          <w:rFonts w:ascii="Times New Roman" w:hAnsi="Times New Roman"/>
        </w:rPr>
        <w:t>)</w:t>
      </w:r>
      <w:r w:rsidRPr="00BF1BE9">
        <w:rPr>
          <w:rFonts w:ascii="Times New Roman" w:hAnsi="Times New Roman"/>
        </w:rPr>
        <w:t>，充气后每个气球体积为</w:t>
      </w:r>
      <w:r w:rsidRPr="00BF1BE9">
        <w:rPr>
          <w:rFonts w:ascii="Times New Roman" w:hAnsi="Times New Roman"/>
        </w:rPr>
        <w:t>10 L</w:t>
      </w:r>
      <w:r w:rsidRPr="00BF1BE9">
        <w:rPr>
          <w:rFonts w:ascii="Times New Roman" w:hAnsi="Times New Roman"/>
        </w:rPr>
        <w:t>，球内气体压强为</w:t>
      </w:r>
      <w:r w:rsidRPr="00BF1BE9">
        <w:rPr>
          <w:rFonts w:ascii="Times New Roman" w:hAnsi="Times New Roman"/>
        </w:rPr>
        <w:t>1</w:t>
      </w:r>
      <w:r w:rsidRPr="00D50237">
        <w:rPr>
          <w:rFonts w:ascii="Times New Roman" w:hAnsi="Times New Roman"/>
        </w:rPr>
        <w:t>.</w:t>
      </w:r>
      <w:r w:rsidRPr="00BF1BE9">
        <w:rPr>
          <w:rFonts w:ascii="Times New Roman" w:hAnsi="Times New Roman"/>
        </w:rPr>
        <w:t>5</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5</w:t>
      </w:r>
      <w:r w:rsidRPr="00BF1BE9">
        <w:rPr>
          <w:rFonts w:ascii="Times New Roman" w:hAnsi="Times New Roman"/>
        </w:rPr>
        <w:t xml:space="preserve"> Pa</w:t>
      </w:r>
      <w:r w:rsidRPr="00BF1BE9">
        <w:rPr>
          <w:rFonts w:ascii="Times New Roman" w:hAnsi="Times New Roman"/>
        </w:rPr>
        <w:t>，设充气过程中罐内气体、气球内气体温度始终与大气温度相同，求：</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(1)(5</w:t>
      </w:r>
      <w:r w:rsidRPr="00BF1BE9">
        <w:rPr>
          <w:rFonts w:ascii="Times New Roman" w:hAnsi="Times New Roman"/>
        </w:rPr>
        <w:t>分</w:t>
      </w:r>
      <w:r w:rsidRPr="00BF1BE9">
        <w:rPr>
          <w:rFonts w:ascii="Times New Roman" w:hAnsi="Times New Roman"/>
        </w:rPr>
        <w:t>)</w:t>
      </w:r>
      <w:r w:rsidRPr="00BF1BE9">
        <w:rPr>
          <w:rFonts w:ascii="Times New Roman" w:hAnsi="Times New Roman"/>
        </w:rPr>
        <w:t>用一个氦气罐充了</w:t>
      </w:r>
      <w:r w:rsidRPr="00BF1BE9">
        <w:rPr>
          <w:rFonts w:ascii="Times New Roman" w:hAnsi="Times New Roman"/>
        </w:rPr>
        <w:t>20</w:t>
      </w:r>
      <w:r w:rsidRPr="00BF1BE9">
        <w:rPr>
          <w:rFonts w:ascii="Times New Roman" w:hAnsi="Times New Roman"/>
        </w:rPr>
        <w:t>个气球后，罐内剩余气体的压强为多少；</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(2)(7</w:t>
      </w:r>
      <w:r w:rsidRPr="00BF1BE9">
        <w:rPr>
          <w:rFonts w:ascii="Times New Roman" w:hAnsi="Times New Roman"/>
        </w:rPr>
        <w:t>分</w:t>
      </w:r>
      <w:r w:rsidRPr="00BF1BE9">
        <w:rPr>
          <w:rFonts w:ascii="Times New Roman" w:hAnsi="Times New Roman"/>
        </w:rPr>
        <w:t>)</w:t>
      </w:r>
      <w:r w:rsidRPr="00BF1BE9">
        <w:rPr>
          <w:rFonts w:ascii="Times New Roman" w:hAnsi="Times New Roman"/>
        </w:rPr>
        <w:t>氦气球释放后飘向高空，当气球内外压强差达</w:t>
      </w:r>
      <w:r w:rsidRPr="00BF1BE9">
        <w:rPr>
          <w:rFonts w:ascii="Times New Roman" w:hAnsi="Times New Roman"/>
        </w:rPr>
        <w:t>2</w:t>
      </w:r>
      <w:r w:rsidRPr="00D50237">
        <w:rPr>
          <w:rFonts w:ascii="Times New Roman" w:hAnsi="Times New Roman"/>
        </w:rPr>
        <w:t>.</w:t>
      </w:r>
      <w:r w:rsidRPr="00BF1BE9">
        <w:rPr>
          <w:rFonts w:ascii="Times New Roman" w:hAnsi="Times New Roman"/>
        </w:rPr>
        <w:t>7</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4</w:t>
      </w:r>
      <w:r w:rsidRPr="00BF1BE9">
        <w:rPr>
          <w:rFonts w:ascii="Times New Roman" w:hAnsi="Times New Roman"/>
        </w:rPr>
        <w:t xml:space="preserve"> Pa</w:t>
      </w:r>
      <w:r w:rsidRPr="00BF1BE9">
        <w:rPr>
          <w:rFonts w:ascii="Times New Roman" w:hAnsi="Times New Roman"/>
        </w:rPr>
        <w:t>时发生爆裂，此时气球上升了</w:t>
      </w:r>
      <w:r w:rsidRPr="00BF1BE9">
        <w:rPr>
          <w:rFonts w:ascii="Times New Roman" w:hAnsi="Times New Roman"/>
        </w:rPr>
        <w:t>3 km</w:t>
      </w:r>
      <w:r w:rsidRPr="00BF1BE9">
        <w:rPr>
          <w:rFonts w:ascii="Times New Roman" w:hAnsi="Times New Roman"/>
        </w:rPr>
        <w:t>。已知气球释放处大气温度为</w:t>
      </w:r>
      <w:r w:rsidRPr="00BF1BE9">
        <w:rPr>
          <w:rFonts w:ascii="Times New Roman" w:hAnsi="Times New Roman"/>
        </w:rPr>
        <w:t>300 K</w:t>
      </w:r>
      <w:r w:rsidRPr="00BF1BE9">
        <w:rPr>
          <w:rFonts w:ascii="Times New Roman" w:hAnsi="Times New Roman"/>
        </w:rPr>
        <w:t>，大气压强为</w:t>
      </w:r>
      <w:r w:rsidRPr="00BF1BE9">
        <w:rPr>
          <w:rFonts w:ascii="Times New Roman" w:hAnsi="Times New Roman"/>
        </w:rPr>
        <w:t>1</w:t>
      </w:r>
      <w:r w:rsidRPr="00D50237">
        <w:rPr>
          <w:rFonts w:ascii="Times New Roman" w:hAnsi="Times New Roman"/>
        </w:rPr>
        <w:t>.</w:t>
      </w:r>
      <w:r w:rsidRPr="00BF1BE9">
        <w:rPr>
          <w:rFonts w:ascii="Times New Roman" w:hAnsi="Times New Roman"/>
        </w:rPr>
        <w:t>0</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5</w:t>
      </w:r>
      <w:r w:rsidRPr="00BF1BE9">
        <w:rPr>
          <w:rFonts w:ascii="Times New Roman" w:hAnsi="Times New Roman"/>
        </w:rPr>
        <w:t xml:space="preserve"> Pa</w:t>
      </w:r>
      <w:r w:rsidRPr="00BF1BE9">
        <w:rPr>
          <w:rFonts w:ascii="Times New Roman" w:hAnsi="Times New Roman"/>
        </w:rPr>
        <w:t>，高度每升高</w:t>
      </w:r>
      <w:r w:rsidRPr="00BF1BE9">
        <w:rPr>
          <w:rFonts w:ascii="Times New Roman" w:hAnsi="Times New Roman"/>
        </w:rPr>
        <w:t>1 km</w:t>
      </w:r>
      <w:r w:rsidRPr="00BF1BE9">
        <w:rPr>
          <w:rFonts w:ascii="Times New Roman" w:hAnsi="Times New Roman"/>
        </w:rPr>
        <w:t>，大气温度下降</w:t>
      </w:r>
      <w:r w:rsidRPr="00BF1BE9">
        <w:rPr>
          <w:rFonts w:ascii="Times New Roman" w:hAnsi="Times New Roman"/>
        </w:rPr>
        <w:t xml:space="preserve">6 </w:t>
      </w:r>
      <w:r w:rsidRPr="00BF1BE9">
        <w:rPr>
          <w:rFonts w:ascii="宋体" w:hAnsi="宋体" w:cs="宋体" w:hint="eastAsia"/>
        </w:rPr>
        <w:t>℃</w:t>
      </w:r>
      <w:r w:rsidRPr="00BF1BE9">
        <w:rPr>
          <w:rFonts w:ascii="Times New Roman" w:hAnsi="Times New Roman"/>
        </w:rPr>
        <w:t>，大气压强减小</w:t>
      </w:r>
      <w:r w:rsidRPr="00BF1BE9">
        <w:rPr>
          <w:rFonts w:ascii="Times New Roman" w:hAnsi="Times New Roman"/>
        </w:rPr>
        <w:t>1</w:t>
      </w:r>
      <w:r w:rsidRPr="00D50237">
        <w:rPr>
          <w:rFonts w:ascii="Times New Roman" w:hAnsi="Times New Roman"/>
        </w:rPr>
        <w:t>.</w:t>
      </w:r>
      <w:r w:rsidRPr="00BF1BE9">
        <w:rPr>
          <w:rFonts w:ascii="Times New Roman" w:hAnsi="Times New Roman"/>
        </w:rPr>
        <w:t>1</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4</w:t>
      </w:r>
      <w:r w:rsidRPr="00BF1BE9">
        <w:rPr>
          <w:rFonts w:ascii="Times New Roman" w:hAnsi="Times New Roman"/>
        </w:rPr>
        <w:t xml:space="preserve"> Pa</w:t>
      </w:r>
      <w:r w:rsidRPr="00BF1BE9">
        <w:rPr>
          <w:rFonts w:ascii="Times New Roman" w:hAnsi="Times New Roman"/>
        </w:rPr>
        <w:t>，则氦气球爆裂时体积为多少。</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(1)9</w:t>
      </w:r>
      <w:r w:rsidRPr="00D50237">
        <w:rPr>
          <w:rFonts w:ascii="Times New Roman" w:hAnsi="Times New Roman"/>
        </w:rPr>
        <w:t>.</w:t>
      </w:r>
      <w:r w:rsidRPr="00BF1BE9">
        <w:rPr>
          <w:rFonts w:ascii="Times New Roman" w:hAnsi="Times New Roman"/>
        </w:rPr>
        <w:t>4</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6</w:t>
      </w:r>
      <w:r w:rsidRPr="00BF1BE9">
        <w:rPr>
          <w:rFonts w:ascii="Times New Roman" w:hAnsi="Times New Roman"/>
        </w:rPr>
        <w:t xml:space="preserve"> Pa</w:t>
      </w:r>
      <w:r w:rsidRPr="00BF1BE9">
        <w:rPr>
          <w:rFonts w:ascii="Times New Roman" w:hAnsi="Times New Roman"/>
        </w:rPr>
        <w:t xml:space="preserve">　</w:t>
      </w:r>
      <w:r w:rsidRPr="00BF1BE9">
        <w:rPr>
          <w:rFonts w:ascii="Times New Roman" w:hAnsi="Times New Roman"/>
        </w:rPr>
        <w:t>(2)15 L</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eastAsia="楷体" w:hAnsi="Times New Roman"/>
        </w:rPr>
        <w:t>(</w:t>
      </w:r>
      <w:r w:rsidRPr="00BF1BE9">
        <w:rPr>
          <w:rFonts w:ascii="Times New Roman" w:hAnsi="Times New Roman"/>
        </w:rPr>
        <w:t>1</w:t>
      </w:r>
      <w:r w:rsidRPr="00BF1BE9">
        <w:rPr>
          <w:rFonts w:ascii="Times New Roman" w:eastAsia="楷体" w:hAnsi="Times New Roman"/>
        </w:rPr>
        <w:t>)</w:t>
      </w:r>
      <w:r w:rsidRPr="00BF1BE9">
        <w:rPr>
          <w:rFonts w:ascii="Times New Roman" w:eastAsia="楷体" w:hAnsi="Times New Roman"/>
        </w:rPr>
        <w:t>已知</w:t>
      </w:r>
      <w:r w:rsidRPr="00BF1BE9">
        <w:rPr>
          <w:rFonts w:ascii="Times New Roman" w:hAnsi="Times New Roman"/>
          <w:i/>
        </w:rPr>
        <w:t>p</w:t>
      </w:r>
      <w:r w:rsidRPr="00BF1BE9">
        <w:rPr>
          <w:rFonts w:ascii="Times New Roman" w:hAnsi="Times New Roman"/>
          <w:vertAlign w:val="subscript"/>
        </w:rPr>
        <w:t>1</w:t>
      </w:r>
      <w:r w:rsidRPr="00BF1BE9">
        <w:rPr>
          <w:rFonts w:ascii="Times New Roman" w:hAnsi="Times New Roman"/>
        </w:rPr>
        <w:t>=1</w:t>
      </w:r>
      <w:r w:rsidRPr="00D50237">
        <w:rPr>
          <w:rFonts w:ascii="Times New Roman" w:hAnsi="Times New Roman"/>
        </w:rPr>
        <w:t>.</w:t>
      </w:r>
      <w:r w:rsidRPr="00BF1BE9">
        <w:rPr>
          <w:rFonts w:ascii="Times New Roman" w:hAnsi="Times New Roman"/>
        </w:rPr>
        <w:t>0</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7</w:t>
      </w:r>
      <w:r w:rsidRPr="00BF1BE9">
        <w:rPr>
          <w:rFonts w:ascii="Times New Roman" w:eastAsia="楷体" w:hAnsi="Times New Roman"/>
        </w:rPr>
        <w:t xml:space="preserve"> </w:t>
      </w:r>
      <w:r w:rsidRPr="00BF1BE9">
        <w:rPr>
          <w:rFonts w:ascii="Times New Roman" w:hAnsi="Times New Roman"/>
        </w:rPr>
        <w:t>Pa</w:t>
      </w:r>
      <w:r w:rsidRPr="00BF1BE9">
        <w:rPr>
          <w:rFonts w:ascii="Times New Roman" w:eastAsia="楷体" w:hAnsi="Times New Roman"/>
        </w:rPr>
        <w:t>，</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i/>
        </w:rPr>
        <w:t>V</w:t>
      </w:r>
      <w:r w:rsidRPr="00BF1BE9">
        <w:rPr>
          <w:rFonts w:ascii="Times New Roman" w:hAnsi="Times New Roman"/>
          <w:vertAlign w:val="subscript"/>
        </w:rPr>
        <w:t>1</w:t>
      </w:r>
      <w:r w:rsidRPr="00BF1BE9">
        <w:rPr>
          <w:rFonts w:ascii="Times New Roman" w:hAnsi="Times New Roman"/>
        </w:rPr>
        <w:t>=50</w:t>
      </w:r>
      <w:r w:rsidRPr="00BF1BE9">
        <w:rPr>
          <w:rFonts w:ascii="Times New Roman" w:eastAsia="楷体" w:hAnsi="Times New Roman"/>
        </w:rPr>
        <w:t xml:space="preserve"> </w:t>
      </w:r>
      <w:r w:rsidRPr="00BF1BE9">
        <w:rPr>
          <w:rFonts w:ascii="Times New Roman" w:hAnsi="Times New Roman"/>
        </w:rPr>
        <w:t>L</w:t>
      </w:r>
      <w:r w:rsidRPr="00BF1BE9">
        <w:rPr>
          <w:rFonts w:ascii="Times New Roman" w:eastAsia="楷体" w:hAnsi="Times New Roman"/>
        </w:rPr>
        <w:t>，</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i/>
        </w:rPr>
        <w:t>p</w:t>
      </w:r>
      <w:r w:rsidRPr="00BF1BE9">
        <w:rPr>
          <w:rFonts w:ascii="Times New Roman" w:hAnsi="Times New Roman"/>
          <w:vertAlign w:val="subscript"/>
        </w:rPr>
        <w:t>2</w:t>
      </w:r>
      <w:r w:rsidRPr="00BF1BE9">
        <w:rPr>
          <w:rFonts w:ascii="Times New Roman" w:hAnsi="Times New Roman"/>
        </w:rPr>
        <w:t>=1</w:t>
      </w:r>
      <w:r w:rsidRPr="00D50237">
        <w:rPr>
          <w:rFonts w:ascii="Times New Roman" w:hAnsi="Times New Roman"/>
        </w:rPr>
        <w:t>.</w:t>
      </w:r>
      <w:r w:rsidRPr="00BF1BE9">
        <w:rPr>
          <w:rFonts w:ascii="Times New Roman" w:hAnsi="Times New Roman"/>
        </w:rPr>
        <w:t>5</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5</w:t>
      </w:r>
      <w:r w:rsidRPr="00BF1BE9">
        <w:rPr>
          <w:rFonts w:ascii="Times New Roman" w:eastAsia="楷体" w:hAnsi="Times New Roman"/>
        </w:rPr>
        <w:t xml:space="preserve"> </w:t>
      </w:r>
      <w:r w:rsidRPr="00BF1BE9">
        <w:rPr>
          <w:rFonts w:ascii="Times New Roman" w:hAnsi="Times New Roman"/>
        </w:rPr>
        <w:t>Pa</w:t>
      </w:r>
      <w:r w:rsidRPr="00BF1BE9">
        <w:rPr>
          <w:rFonts w:ascii="Times New Roman" w:eastAsia="楷体" w:hAnsi="Times New Roman"/>
        </w:rPr>
        <w:t>，</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i/>
        </w:rPr>
        <w:t>V</w:t>
      </w:r>
      <w:r w:rsidRPr="00BF1BE9">
        <w:rPr>
          <w:rFonts w:ascii="Times New Roman" w:hAnsi="Times New Roman"/>
          <w:vertAlign w:val="subscript"/>
        </w:rPr>
        <w:t>2</w:t>
      </w:r>
      <w:r w:rsidRPr="00BF1BE9">
        <w:rPr>
          <w:rFonts w:ascii="Times New Roman" w:hAnsi="Times New Roman"/>
        </w:rPr>
        <w:t>=10</w:t>
      </w:r>
      <w:r w:rsidRPr="00BF1BE9">
        <w:rPr>
          <w:rFonts w:ascii="Times New Roman" w:eastAsia="楷体" w:hAnsi="Times New Roman"/>
        </w:rPr>
        <w:t xml:space="preserve"> </w:t>
      </w:r>
      <w:r w:rsidRPr="00BF1BE9">
        <w:rPr>
          <w:rFonts w:ascii="Times New Roman" w:hAnsi="Times New Roman"/>
        </w:rPr>
        <w:t>L</w:t>
      </w:r>
      <w:r w:rsidRPr="00BF1BE9">
        <w:rPr>
          <w:rFonts w:ascii="Times New Roman" w:eastAsia="楷体" w:hAnsi="Times New Roman"/>
        </w:rPr>
        <w:t>，</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设充气后罐内剩余气体压强为</w:t>
      </w:r>
      <w:r w:rsidRPr="00BF1BE9">
        <w:rPr>
          <w:rFonts w:ascii="Times New Roman" w:hAnsi="Times New Roman"/>
          <w:i/>
        </w:rPr>
        <w:t>p</w:t>
      </w:r>
      <w:r w:rsidRPr="00BF1BE9">
        <w:rPr>
          <w:rFonts w:ascii="Times New Roman" w:hAnsi="Times New Roman"/>
          <w:vertAlign w:val="subscript"/>
        </w:rPr>
        <w:t>3</w:t>
      </w:r>
      <w:r w:rsidRPr="00BF1BE9">
        <w:rPr>
          <w:rFonts w:ascii="Times New Roman" w:eastAsia="楷体" w:hAnsi="Times New Roman"/>
        </w:rPr>
        <w:t>，则</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i/>
        </w:rPr>
        <w:t>p</w:t>
      </w:r>
      <w:r w:rsidRPr="00BF1BE9">
        <w:rPr>
          <w:rFonts w:ascii="Times New Roman" w:hAnsi="Times New Roman"/>
          <w:vertAlign w:val="subscript"/>
        </w:rPr>
        <w:t>1</w:t>
      </w:r>
      <w:r w:rsidRPr="00BF1BE9">
        <w:rPr>
          <w:rFonts w:ascii="Times New Roman" w:hAnsi="Times New Roman"/>
          <w:i/>
        </w:rPr>
        <w:t>V</w:t>
      </w:r>
      <w:r w:rsidRPr="00BF1BE9">
        <w:rPr>
          <w:rFonts w:ascii="Times New Roman" w:hAnsi="Times New Roman"/>
          <w:vertAlign w:val="subscript"/>
        </w:rPr>
        <w:t>1</w:t>
      </w:r>
      <w:r w:rsidRPr="00BF1BE9">
        <w:rPr>
          <w:rFonts w:ascii="Times New Roman" w:hAnsi="Times New Roman"/>
        </w:rPr>
        <w:t>=20</w:t>
      </w:r>
      <w:r w:rsidRPr="00BF1BE9">
        <w:rPr>
          <w:rFonts w:ascii="Times New Roman" w:hAnsi="Times New Roman"/>
          <w:i/>
        </w:rPr>
        <w:t>p</w:t>
      </w:r>
      <w:r w:rsidRPr="00BF1BE9">
        <w:rPr>
          <w:rFonts w:ascii="Times New Roman" w:hAnsi="Times New Roman"/>
          <w:vertAlign w:val="subscript"/>
        </w:rPr>
        <w:t>2</w:t>
      </w:r>
      <w:r w:rsidRPr="00BF1BE9">
        <w:rPr>
          <w:rFonts w:ascii="Times New Roman" w:hAnsi="Times New Roman"/>
          <w:i/>
        </w:rPr>
        <w:t>V</w:t>
      </w:r>
      <w:r w:rsidRPr="00BF1BE9">
        <w:rPr>
          <w:rFonts w:ascii="Times New Roman" w:hAnsi="Times New Roman"/>
          <w:vertAlign w:val="subscript"/>
        </w:rPr>
        <w:t>2</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3</w:t>
      </w:r>
      <w:r w:rsidRPr="00BF1BE9">
        <w:rPr>
          <w:rFonts w:ascii="Times New Roman" w:hAnsi="Times New Roman"/>
          <w:i/>
        </w:rPr>
        <w:t>V</w:t>
      </w:r>
      <w:r w:rsidRPr="00BF1BE9">
        <w:rPr>
          <w:rFonts w:ascii="Times New Roman" w:hAnsi="Times New Roman"/>
          <w:vertAlign w:val="subscript"/>
        </w:rPr>
        <w:t>1</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解得</w:t>
      </w:r>
      <w:r w:rsidRPr="00BF1BE9">
        <w:rPr>
          <w:rFonts w:ascii="Times New Roman" w:hAnsi="Times New Roman"/>
          <w:i/>
        </w:rPr>
        <w:t>p</w:t>
      </w:r>
      <w:r w:rsidRPr="00BF1BE9">
        <w:rPr>
          <w:rFonts w:ascii="Times New Roman" w:hAnsi="Times New Roman"/>
          <w:vertAlign w:val="subscript"/>
        </w:rPr>
        <w:t>3</w:t>
      </w:r>
      <w:r w:rsidRPr="00BF1BE9">
        <w:rPr>
          <w:rFonts w:ascii="Times New Roman" w:hAnsi="Times New Roman"/>
        </w:rPr>
        <w:t>=9</w:t>
      </w:r>
      <w:r w:rsidRPr="00D50237">
        <w:rPr>
          <w:rFonts w:ascii="Times New Roman" w:hAnsi="Times New Roman"/>
        </w:rPr>
        <w:t>.</w:t>
      </w:r>
      <w:r w:rsidRPr="00BF1BE9">
        <w:rPr>
          <w:rFonts w:ascii="Times New Roman" w:hAnsi="Times New Roman"/>
        </w:rPr>
        <w:t>4</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6</w:t>
      </w:r>
      <w:r w:rsidRPr="00BF1BE9">
        <w:rPr>
          <w:rFonts w:ascii="Times New Roman" w:eastAsia="楷体" w:hAnsi="Times New Roman"/>
        </w:rPr>
        <w:t xml:space="preserve"> </w:t>
      </w:r>
      <w:r w:rsidRPr="00BF1BE9">
        <w:rPr>
          <w:rFonts w:ascii="Times New Roman" w:hAnsi="Times New Roman"/>
        </w:rPr>
        <w:t>Pa</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w:t>
      </w:r>
      <w:r w:rsidRPr="00BF1BE9">
        <w:rPr>
          <w:rFonts w:ascii="Times New Roman" w:hAnsi="Times New Roman"/>
        </w:rPr>
        <w:t>2</w:t>
      </w:r>
      <w:r w:rsidRPr="00BF1BE9">
        <w:rPr>
          <w:rFonts w:ascii="Times New Roman" w:eastAsia="楷体" w:hAnsi="Times New Roman"/>
        </w:rPr>
        <w:t>)</w:t>
      </w:r>
      <w:r w:rsidRPr="00BF1BE9">
        <w:rPr>
          <w:rFonts w:ascii="Times New Roman" w:eastAsia="楷体" w:hAnsi="Times New Roman"/>
        </w:rPr>
        <w:t>升至</w:t>
      </w:r>
      <w:r w:rsidRPr="00BF1BE9">
        <w:rPr>
          <w:rFonts w:ascii="Times New Roman" w:hAnsi="Times New Roman"/>
        </w:rPr>
        <w:t>3</w:t>
      </w:r>
      <w:r w:rsidRPr="00BF1BE9">
        <w:rPr>
          <w:rFonts w:ascii="Times New Roman" w:eastAsia="楷体" w:hAnsi="Times New Roman"/>
        </w:rPr>
        <w:t xml:space="preserve"> </w:t>
      </w:r>
      <w:r w:rsidRPr="00BF1BE9">
        <w:rPr>
          <w:rFonts w:ascii="Times New Roman" w:hAnsi="Times New Roman"/>
        </w:rPr>
        <w:t>km</w:t>
      </w:r>
      <w:r w:rsidRPr="00BF1BE9">
        <w:rPr>
          <w:rFonts w:ascii="Times New Roman" w:eastAsia="楷体" w:hAnsi="Times New Roman"/>
        </w:rPr>
        <w:t>高空时，气球内气体温度</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i/>
        </w:rPr>
        <w:t>T</w:t>
      </w:r>
      <w:r w:rsidRPr="00BF1BE9">
        <w:rPr>
          <w:rFonts w:ascii="Times New Roman" w:hAnsi="Times New Roman"/>
        </w:rPr>
        <w:t>=300</w:t>
      </w:r>
      <w:r w:rsidRPr="00BF1BE9">
        <w:rPr>
          <w:rFonts w:ascii="Times New Roman" w:eastAsia="楷体" w:hAnsi="Times New Roman"/>
        </w:rPr>
        <w:t xml:space="preserve"> </w:t>
      </w:r>
      <w:r w:rsidRPr="00BF1BE9">
        <w:rPr>
          <w:rFonts w:ascii="Times New Roman" w:hAnsi="Times New Roman"/>
        </w:rPr>
        <w:t>K-18</w:t>
      </w:r>
      <w:r w:rsidRPr="00BF1BE9">
        <w:rPr>
          <w:rFonts w:ascii="Times New Roman" w:eastAsia="楷体" w:hAnsi="Times New Roman"/>
        </w:rPr>
        <w:t xml:space="preserve"> </w:t>
      </w:r>
      <w:r w:rsidRPr="00BF1BE9">
        <w:rPr>
          <w:rFonts w:ascii="Times New Roman" w:hAnsi="Times New Roman"/>
        </w:rPr>
        <w:t>K=282</w:t>
      </w:r>
      <w:r w:rsidRPr="00BF1BE9">
        <w:rPr>
          <w:rFonts w:ascii="Times New Roman" w:eastAsia="楷体" w:hAnsi="Times New Roman"/>
        </w:rPr>
        <w:t xml:space="preserve"> </w:t>
      </w:r>
      <w:r w:rsidRPr="00BF1BE9">
        <w:rPr>
          <w:rFonts w:ascii="Times New Roman" w:hAnsi="Times New Roman"/>
        </w:rPr>
        <w:t>K</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此处大气压强</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i/>
        </w:rPr>
        <w:t>'</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-0</w:t>
      </w:r>
      <w:r w:rsidRPr="00D50237">
        <w:rPr>
          <w:rFonts w:ascii="Times New Roman" w:hAnsi="Times New Roman"/>
        </w:rPr>
        <w:t>.</w:t>
      </w:r>
      <w:r w:rsidRPr="00BF1BE9">
        <w:rPr>
          <w:rFonts w:ascii="Times New Roman" w:hAnsi="Times New Roman"/>
        </w:rPr>
        <w:t>33</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=6</w:t>
      </w:r>
      <w:r w:rsidRPr="00D50237">
        <w:rPr>
          <w:rFonts w:ascii="Times New Roman" w:hAnsi="Times New Roman"/>
        </w:rPr>
        <w:t>.</w:t>
      </w:r>
      <w:r w:rsidRPr="00BF1BE9">
        <w:rPr>
          <w:rFonts w:ascii="Times New Roman" w:hAnsi="Times New Roman"/>
        </w:rPr>
        <w:t>7</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4</w:t>
      </w:r>
      <w:r w:rsidRPr="00BF1BE9">
        <w:rPr>
          <w:rFonts w:ascii="Times New Roman" w:eastAsia="楷体" w:hAnsi="Times New Roman"/>
        </w:rPr>
        <w:t xml:space="preserve"> </w:t>
      </w:r>
      <w:r w:rsidRPr="00BF1BE9">
        <w:rPr>
          <w:rFonts w:ascii="Times New Roman" w:hAnsi="Times New Roman"/>
        </w:rPr>
        <w:t>Pa</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气球胀裂时内外压强差</w:t>
      </w:r>
      <w:r w:rsidRPr="00BF1BE9">
        <w:rPr>
          <w:rFonts w:ascii="Times New Roman" w:hAnsi="Times New Roman"/>
        </w:rPr>
        <w:t>Δ</w:t>
      </w:r>
      <w:r w:rsidRPr="00BF1BE9">
        <w:rPr>
          <w:rFonts w:ascii="Times New Roman" w:hAnsi="Times New Roman"/>
          <w:i/>
        </w:rPr>
        <w:t>p</w:t>
      </w:r>
      <w:r w:rsidRPr="00BF1BE9">
        <w:rPr>
          <w:rFonts w:ascii="Times New Roman" w:hAnsi="Times New Roman"/>
        </w:rPr>
        <w:t>=</w:t>
      </w:r>
      <w:r w:rsidRPr="00BF1BE9">
        <w:rPr>
          <w:rFonts w:ascii="Times New Roman" w:hAnsi="Times New Roman"/>
          <w:i/>
        </w:rPr>
        <w:t>p</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i/>
        </w:rPr>
        <w:t>'</w:t>
      </w:r>
      <w:r w:rsidRPr="00BF1BE9">
        <w:rPr>
          <w:rFonts w:ascii="Times New Roman" w:hAnsi="Times New Roman"/>
        </w:rPr>
        <w:t>=2</w:t>
      </w:r>
      <w:r w:rsidRPr="00D50237">
        <w:rPr>
          <w:rFonts w:ascii="Times New Roman" w:hAnsi="Times New Roman"/>
        </w:rPr>
        <w:t>.</w:t>
      </w:r>
      <w:r w:rsidRPr="00BF1BE9">
        <w:rPr>
          <w:rFonts w:ascii="Times New Roman" w:hAnsi="Times New Roman"/>
        </w:rPr>
        <w:t>7</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4</w:t>
      </w:r>
      <w:r w:rsidRPr="00BF1BE9">
        <w:rPr>
          <w:rFonts w:ascii="Times New Roman" w:eastAsia="楷体" w:hAnsi="Times New Roman"/>
        </w:rPr>
        <w:t xml:space="preserve"> </w:t>
      </w:r>
      <w:r w:rsidRPr="00BF1BE9">
        <w:rPr>
          <w:rFonts w:ascii="Times New Roman" w:hAnsi="Times New Roman"/>
        </w:rPr>
        <w:t>Pa</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可得球内气体压强</w:t>
      </w:r>
      <w:r w:rsidRPr="00BF1BE9">
        <w:rPr>
          <w:rFonts w:ascii="Times New Roman" w:hAnsi="Times New Roman"/>
          <w:i/>
        </w:rPr>
        <w:t>p</w:t>
      </w:r>
      <w:r w:rsidRPr="00BF1BE9">
        <w:rPr>
          <w:rFonts w:ascii="Times New Roman" w:hAnsi="Times New Roman"/>
        </w:rPr>
        <w:t>=9</w:t>
      </w:r>
      <w:r w:rsidRPr="00D50237">
        <w:rPr>
          <w:rFonts w:ascii="Times New Roman" w:hAnsi="Times New Roman"/>
        </w:rPr>
        <w:t>.</w:t>
      </w:r>
      <w:r w:rsidRPr="00BF1BE9">
        <w:rPr>
          <w:rFonts w:ascii="Times New Roman" w:hAnsi="Times New Roman"/>
        </w:rPr>
        <w:t>4</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4</w:t>
      </w:r>
      <w:r w:rsidRPr="00BF1BE9">
        <w:rPr>
          <w:rFonts w:ascii="Times New Roman" w:eastAsia="楷体" w:hAnsi="Times New Roman"/>
        </w:rPr>
        <w:t xml:space="preserve"> </w:t>
      </w:r>
      <w:r w:rsidRPr="00BF1BE9">
        <w:rPr>
          <w:rFonts w:ascii="Times New Roman" w:hAnsi="Times New Roman"/>
        </w:rPr>
        <w:t>Pa</w:t>
      </w:r>
    </w:p>
    <w:p w:rsidR="00414C99" w:rsidRPr="00BF1BE9" w:rsidRDefault="00414C99" w:rsidP="00414C99">
      <w:pPr>
        <w:tabs>
          <w:tab w:val="left" w:pos="2268"/>
          <w:tab w:val="left" w:pos="4395"/>
          <w:tab w:val="left" w:pos="6663"/>
        </w:tabs>
        <w:spacing w:line="360" w:lineRule="auto"/>
        <w:rPr>
          <w:rFonts w:ascii="Times New Roman" w:eastAsia="楷体" w:hAnsi="Times New Roman"/>
        </w:rPr>
      </w:pPr>
      <w:r w:rsidRPr="00BF1BE9">
        <w:rPr>
          <w:rFonts w:ascii="Times New Roman" w:eastAsia="楷体" w:hAnsi="Times New Roman"/>
        </w:rPr>
        <w:t>对气球内气体研究，根据理想气体状态方程</w:t>
      </w:r>
    </w:p>
    <w:p w:rsidR="00414C99" w:rsidRPr="00BF1BE9" w:rsidRDefault="00414C99" w:rsidP="00414C99">
      <w:pPr>
        <w:tabs>
          <w:tab w:val="left" w:pos="2268"/>
          <w:tab w:val="left" w:pos="4395"/>
          <w:tab w:val="left" w:pos="6663"/>
        </w:tabs>
        <w:spacing w:line="360" w:lineRule="auto"/>
        <w:rPr>
          <w:rFonts w:ascii="Times New Roman" w:hAnsi="Times New Roman"/>
        </w:rPr>
      </w:pP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2</m:t>
                </m:r>
              </m:sub>
            </m:sSub>
            <m:sSub>
              <m:sSubPr>
                <m:ctrlPr>
                  <w:rPr>
                    <w:rFonts w:ascii="Cambria Math" w:hAnsi="Cambria Math"/>
                  </w:rPr>
                </m:ctrlPr>
              </m:sSubPr>
              <m:e>
                <m:r>
                  <w:rPr>
                    <w:rFonts w:ascii="Cambria Math" w:hAnsi="Cambria Math"/>
                  </w:rPr>
                  <m:t>V</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BF1BE9">
        <w:rPr>
          <w:rFonts w:ascii="Times New Roman" w:hAnsi="Times New Roman"/>
        </w:rPr>
        <w:t>=</w:t>
      </w:r>
      <m:oMath>
        <m:f>
          <m:fPr>
            <m:ctrlPr>
              <w:rPr>
                <w:rFonts w:ascii="Cambria Math" w:hAnsi="Cambria Math"/>
              </w:rPr>
            </m:ctrlPr>
          </m:fPr>
          <m:num>
            <m:r>
              <w:rPr>
                <w:rFonts w:ascii="Cambria Math" w:hAnsi="Cambria Math"/>
              </w:rPr>
              <m:t>p</m:t>
            </m:r>
            <m:sSub>
              <m:sSubPr>
                <m:ctrlPr>
                  <w:rPr>
                    <w:rFonts w:ascii="Cambria Math" w:hAnsi="Cambria Math"/>
                  </w:rPr>
                </m:ctrlPr>
              </m:sSubPr>
              <m:e>
                <m:r>
                  <w:rPr>
                    <w:rFonts w:ascii="Cambria Math" w:hAnsi="Cambria Math"/>
                  </w:rPr>
                  <m:t>V</m:t>
                </m:r>
              </m:e>
              <m:sub>
                <m:r>
                  <m:rPr>
                    <m:sty m:val="p"/>
                  </m:rPr>
                  <w:rPr>
                    <w:rFonts w:ascii="Cambria Math" w:hAnsi="Cambria Math"/>
                  </w:rPr>
                  <m:t>3</m:t>
                </m:r>
              </m:sub>
            </m:sSub>
          </m:num>
          <m:den>
            <m:r>
              <w:rPr>
                <w:rFonts w:ascii="Cambria Math" w:hAnsi="Cambria Math"/>
              </w:rPr>
              <m:t>T</m:t>
            </m:r>
          </m:den>
        </m:f>
      </m:oMath>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解得气球爆裂时体积</w:t>
      </w:r>
      <w:r w:rsidRPr="00BF1BE9">
        <w:rPr>
          <w:rFonts w:ascii="Times New Roman" w:hAnsi="Times New Roman"/>
          <w:i/>
        </w:rPr>
        <w:t>V</w:t>
      </w:r>
      <w:r w:rsidRPr="00BF1BE9">
        <w:rPr>
          <w:rFonts w:ascii="Times New Roman" w:hAnsi="Times New Roman"/>
          <w:vertAlign w:val="subscript"/>
        </w:rPr>
        <w:t>3</w:t>
      </w:r>
      <w:r w:rsidRPr="00BF1BE9">
        <w:rPr>
          <w:rFonts w:ascii="Times New Roman" w:hAnsi="Times New Roman"/>
        </w:rPr>
        <w:t>=15</w:t>
      </w:r>
      <w:r w:rsidRPr="00BF1BE9">
        <w:rPr>
          <w:rFonts w:ascii="Times New Roman" w:eastAsia="楷体" w:hAnsi="Times New Roman"/>
        </w:rPr>
        <w:t xml:space="preserve"> </w:t>
      </w:r>
      <w:r w:rsidRPr="00BF1BE9">
        <w:rPr>
          <w:rFonts w:ascii="Times New Roman" w:hAnsi="Times New Roman"/>
        </w:rPr>
        <w:t>L</w:t>
      </w:r>
      <w:r w:rsidRPr="00BF1BE9">
        <w:rPr>
          <w:rFonts w:ascii="Times New Roman" w:eastAsia="楷体" w:hAnsi="Times New Roman"/>
        </w:rPr>
        <w:t>。</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4</w:t>
      </w:r>
      <w:r w:rsidRPr="00D50237">
        <w:rPr>
          <w:rFonts w:ascii="Times New Roman" w:hAnsi="Times New Roman"/>
        </w:rPr>
        <w:t>.</w:t>
      </w:r>
      <w:r w:rsidRPr="00BF1BE9">
        <w:rPr>
          <w:rFonts w:ascii="Times New Roman" w:hAnsi="Times New Roman"/>
        </w:rPr>
        <w:t>(12</w:t>
      </w:r>
      <w:r w:rsidRPr="00BF1BE9">
        <w:rPr>
          <w:rFonts w:ascii="Times New Roman" w:hAnsi="Times New Roman"/>
        </w:rPr>
        <w:t>分</w:t>
      </w:r>
      <w:r w:rsidRPr="00BF1BE9">
        <w:rPr>
          <w:rFonts w:ascii="Times New Roman" w:hAnsi="Times New Roman"/>
        </w:rPr>
        <w:t>)</w:t>
      </w:r>
      <w:r w:rsidRPr="00BF1BE9">
        <w:rPr>
          <w:rFonts w:ascii="Times New Roman" w:eastAsia="楷体" w:hAnsi="Times New Roman"/>
        </w:rPr>
        <w:t>(</w:t>
      </w:r>
      <w:r w:rsidRPr="00BF1BE9">
        <w:rPr>
          <w:rFonts w:ascii="Times New Roman" w:hAnsi="Times New Roman"/>
        </w:rPr>
        <w:t>2024·</w:t>
      </w:r>
      <w:r w:rsidRPr="00BF1BE9">
        <w:rPr>
          <w:rFonts w:ascii="Times New Roman" w:eastAsia="楷体" w:hAnsi="Times New Roman"/>
        </w:rPr>
        <w:t>广东佛山市二模</w:t>
      </w:r>
      <w:r w:rsidRPr="00BF1BE9">
        <w:rPr>
          <w:rFonts w:ascii="Times New Roman" w:eastAsia="楷体" w:hAnsi="Times New Roman"/>
        </w:rPr>
        <w:t>)</w:t>
      </w:r>
      <w:r w:rsidRPr="00BF1BE9">
        <w:rPr>
          <w:rFonts w:ascii="Times New Roman" w:hAnsi="Times New Roman"/>
        </w:rPr>
        <w:t>抽气吸盘能帮助工人快速搬运大质量岩板、瓷砖、玻璃等。某次施工时，工人把横截面积为</w:t>
      </w:r>
      <w:r w:rsidRPr="00BF1BE9">
        <w:rPr>
          <w:rFonts w:ascii="Times New Roman" w:hAnsi="Times New Roman"/>
          <w:i/>
        </w:rPr>
        <w:t>S</w:t>
      </w:r>
      <w:r w:rsidRPr="00BF1BE9">
        <w:rPr>
          <w:rFonts w:ascii="Times New Roman" w:hAnsi="Times New Roman"/>
        </w:rPr>
        <w:t>=0</w:t>
      </w:r>
      <w:r w:rsidRPr="00D50237">
        <w:rPr>
          <w:rFonts w:ascii="Times New Roman" w:hAnsi="Times New Roman"/>
        </w:rPr>
        <w:t>.</w:t>
      </w:r>
      <w:r w:rsidRPr="00BF1BE9">
        <w:rPr>
          <w:rFonts w:ascii="Times New Roman" w:hAnsi="Times New Roman"/>
        </w:rPr>
        <w:t>02 m</w:t>
      </w:r>
      <w:r w:rsidRPr="00BF1BE9">
        <w:rPr>
          <w:rFonts w:ascii="Times New Roman" w:hAnsi="Times New Roman"/>
          <w:vertAlign w:val="superscript"/>
        </w:rPr>
        <w:t>2</w:t>
      </w:r>
      <w:r w:rsidRPr="00BF1BE9">
        <w:rPr>
          <w:rFonts w:ascii="Times New Roman" w:hAnsi="Times New Roman"/>
        </w:rPr>
        <w:t>的吸盘放在质量</w:t>
      </w:r>
      <w:r w:rsidRPr="00BF1BE9">
        <w:rPr>
          <w:rFonts w:ascii="Times New Roman" w:hAnsi="Times New Roman"/>
          <w:i/>
        </w:rPr>
        <w:t>m</w:t>
      </w:r>
      <w:r w:rsidRPr="00BF1BE9">
        <w:rPr>
          <w:rFonts w:ascii="Times New Roman" w:hAnsi="Times New Roman"/>
        </w:rPr>
        <w:t>=20 kg</w:t>
      </w:r>
      <w:r w:rsidRPr="00BF1BE9">
        <w:rPr>
          <w:rFonts w:ascii="Times New Roman" w:hAnsi="Times New Roman"/>
        </w:rPr>
        <w:t>的岩板上，多次按压抽气泵抽出吸盘内空气，使吸盘内空气体积变为原来的一半，此时恰能向上提起岩板，假设吸盘内的气体为理想气体，抽气过程中温度不变，外界大气压强为</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=1</w:t>
      </w:r>
      <w:r w:rsidRPr="00D50237">
        <w:rPr>
          <w:rFonts w:ascii="Times New Roman" w:hAnsi="Times New Roman"/>
        </w:rPr>
        <w:t>.</w:t>
      </w:r>
      <w:r w:rsidRPr="00BF1BE9">
        <w:rPr>
          <w:rFonts w:ascii="Times New Roman" w:hAnsi="Times New Roman"/>
        </w:rPr>
        <w:t>0</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5</w:t>
      </w:r>
      <w:r w:rsidRPr="00BF1BE9">
        <w:rPr>
          <w:rFonts w:ascii="Times New Roman" w:hAnsi="Times New Roman"/>
        </w:rPr>
        <w:t xml:space="preserve"> Pa</w:t>
      </w:r>
      <w:r w:rsidRPr="00BF1BE9">
        <w:rPr>
          <w:rFonts w:ascii="Times New Roman" w:hAnsi="Times New Roman"/>
        </w:rPr>
        <w:t>，重力加速度</w:t>
      </w:r>
      <w:r w:rsidRPr="00BF1BE9">
        <w:rPr>
          <w:rFonts w:ascii="Times New Roman" w:hAnsi="Times New Roman"/>
          <w:i/>
        </w:rPr>
        <w:t>g</w:t>
      </w:r>
      <w:r w:rsidRPr="00BF1BE9">
        <w:rPr>
          <w:rFonts w:ascii="Times New Roman" w:hAnsi="Times New Roman"/>
        </w:rPr>
        <w:t>取</w:t>
      </w:r>
      <w:r w:rsidRPr="00BF1BE9">
        <w:rPr>
          <w:rFonts w:ascii="Times New Roman" w:hAnsi="Times New Roman"/>
        </w:rPr>
        <w:t>10 m/s</w:t>
      </w:r>
      <w:r w:rsidRPr="00BF1BE9">
        <w:rPr>
          <w:rFonts w:ascii="Times New Roman" w:hAnsi="Times New Roman"/>
          <w:vertAlign w:val="superscript"/>
        </w:rPr>
        <w:t>2</w:t>
      </w:r>
      <w:r w:rsidRPr="00BF1BE9">
        <w:rPr>
          <w:rFonts w:ascii="Times New Roman" w:hAnsi="Times New Roman"/>
        </w:rPr>
        <w:t>。求：</w:t>
      </w:r>
    </w:p>
    <w:p w:rsidR="00414C99" w:rsidRPr="00BF1BE9" w:rsidRDefault="00414C99" w:rsidP="00414C99">
      <w:pPr>
        <w:tabs>
          <w:tab w:val="left" w:pos="2268"/>
          <w:tab w:val="left" w:pos="4395"/>
          <w:tab w:val="left" w:pos="6663"/>
        </w:tabs>
        <w:spacing w:line="360" w:lineRule="auto"/>
        <w:jc w:val="center"/>
        <w:rPr>
          <w:rFonts w:ascii="Times New Roman" w:hAnsi="Times New Roman"/>
        </w:rPr>
      </w:pPr>
      <w:r w:rsidRPr="00BF1BE9">
        <w:rPr>
          <w:rFonts w:ascii="Times New Roman" w:hAnsi="Times New Roman"/>
          <w:noProof/>
        </w:rPr>
        <w:drawing>
          <wp:inline distT="0" distB="0" distL="0" distR="0" wp14:anchorId="6763D045" wp14:editId="7B39C267">
            <wp:extent cx="2806700" cy="1152525"/>
            <wp:effectExtent l="0" t="0" r="0" b="9525"/>
            <wp:docPr id="80"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6700" cy="1152525"/>
                    </a:xfrm>
                    <a:prstGeom prst="rect">
                      <a:avLst/>
                    </a:prstGeom>
                    <a:noFill/>
                    <a:ln>
                      <a:noFill/>
                    </a:ln>
                  </pic:spPr>
                </pic:pic>
              </a:graphicData>
            </a:graphic>
          </wp:inline>
        </w:drawing>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(1)(5</w:t>
      </w:r>
      <w:r w:rsidRPr="00BF1BE9">
        <w:rPr>
          <w:rFonts w:ascii="Times New Roman" w:hAnsi="Times New Roman"/>
        </w:rPr>
        <w:t>分</w:t>
      </w:r>
      <w:r w:rsidRPr="00BF1BE9">
        <w:rPr>
          <w:rFonts w:ascii="Times New Roman" w:hAnsi="Times New Roman"/>
        </w:rPr>
        <w:t>)</w:t>
      </w:r>
      <w:r w:rsidRPr="00BF1BE9">
        <w:rPr>
          <w:rFonts w:ascii="Times New Roman" w:hAnsi="Times New Roman"/>
        </w:rPr>
        <w:t>此时吸盘内气体压强为多少？</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(2)(7</w:t>
      </w:r>
      <w:r w:rsidRPr="00BF1BE9">
        <w:rPr>
          <w:rFonts w:ascii="Times New Roman" w:hAnsi="Times New Roman"/>
        </w:rPr>
        <w:t>分</w:t>
      </w:r>
      <w:r w:rsidRPr="00BF1BE9">
        <w:rPr>
          <w:rFonts w:ascii="Times New Roman" w:hAnsi="Times New Roman"/>
        </w:rPr>
        <w:t>)</w:t>
      </w:r>
      <w:r w:rsidRPr="00BF1BE9">
        <w:rPr>
          <w:rFonts w:ascii="Times New Roman" w:hAnsi="Times New Roman"/>
        </w:rPr>
        <w:t>吸盘内被抽出气体质量和原来气体质量的比值。</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(1)9</w:t>
      </w:r>
      <w:r w:rsidRPr="00D50237">
        <w:rPr>
          <w:rFonts w:ascii="Times New Roman" w:hAnsi="Times New Roman"/>
        </w:rPr>
        <w:t>.</w:t>
      </w:r>
      <w:r w:rsidRPr="00BF1BE9">
        <w:rPr>
          <w:rFonts w:ascii="Times New Roman" w:hAnsi="Times New Roman"/>
        </w:rPr>
        <w:t>0</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4</w:t>
      </w:r>
      <w:r w:rsidRPr="00BF1BE9">
        <w:rPr>
          <w:rFonts w:ascii="Times New Roman" w:hAnsi="Times New Roman"/>
        </w:rPr>
        <w:t xml:space="preserve"> Pa</w:t>
      </w:r>
      <w:r w:rsidRPr="00BF1BE9">
        <w:rPr>
          <w:rFonts w:ascii="Times New Roman" w:hAnsi="Times New Roman"/>
        </w:rPr>
        <w:t xml:space="preserve">　</w:t>
      </w:r>
      <w:r w:rsidRPr="00BF1BE9">
        <w:rPr>
          <w:rFonts w:ascii="Times New Roman" w:hAnsi="Times New Roman"/>
        </w:rPr>
        <w:t>(2)</w:t>
      </w:r>
      <m:oMath>
        <m:f>
          <m:fPr>
            <m:ctrlPr>
              <w:rPr>
                <w:rFonts w:ascii="Cambria Math" w:hAnsi="Cambria Math"/>
              </w:rPr>
            </m:ctrlPr>
          </m:fPr>
          <m:num>
            <m:r>
              <m:rPr>
                <m:sty m:val="p"/>
              </m:rPr>
              <w:rPr>
                <w:rFonts w:ascii="Cambria Math" w:hAnsi="Cambria Math"/>
              </w:rPr>
              <m:t>11</m:t>
            </m:r>
          </m:num>
          <m:den>
            <m:r>
              <m:rPr>
                <m:sty m:val="p"/>
              </m:rPr>
              <w:rPr>
                <w:rFonts w:ascii="Cambria Math" w:hAnsi="Cambria Math"/>
              </w:rPr>
              <m:t>20</m:t>
            </m:r>
          </m:den>
        </m:f>
      </m:oMath>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eastAsia="楷体" w:hAnsi="Times New Roman"/>
        </w:rPr>
        <w:t>(</w:t>
      </w:r>
      <w:r w:rsidRPr="00BF1BE9">
        <w:rPr>
          <w:rFonts w:ascii="Times New Roman" w:hAnsi="Times New Roman"/>
        </w:rPr>
        <w:t>1</w:t>
      </w:r>
      <w:r w:rsidRPr="00BF1BE9">
        <w:rPr>
          <w:rFonts w:ascii="Times New Roman" w:eastAsia="楷体" w:hAnsi="Times New Roman"/>
        </w:rPr>
        <w:t>)</w:t>
      </w:r>
      <w:r w:rsidRPr="00BF1BE9">
        <w:rPr>
          <w:rFonts w:ascii="Times New Roman" w:eastAsia="楷体" w:hAnsi="Times New Roman"/>
        </w:rPr>
        <w:t>设此时吸盘内气体压强为</w:t>
      </w:r>
      <w:r w:rsidRPr="00BF1BE9">
        <w:rPr>
          <w:rFonts w:ascii="Times New Roman" w:hAnsi="Times New Roman"/>
          <w:i/>
        </w:rPr>
        <w:t>p</w:t>
      </w:r>
      <w:r w:rsidRPr="00BF1BE9">
        <w:rPr>
          <w:rFonts w:ascii="Times New Roman" w:eastAsia="楷体" w:hAnsi="Times New Roman"/>
        </w:rPr>
        <w:t>，以岩板为研究对象，根据平衡条件可得</w:t>
      </w:r>
      <w:r w:rsidRPr="00BF1BE9">
        <w:rPr>
          <w:rFonts w:ascii="Times New Roman" w:hAnsi="Times New Roman"/>
          <w:i/>
        </w:rPr>
        <w:t>mg</w:t>
      </w:r>
      <w:r w:rsidRPr="00BF1BE9">
        <w:rPr>
          <w:rFonts w:ascii="Times New Roman" w:hAnsi="Times New Roman"/>
        </w:rPr>
        <w:t>+</w:t>
      </w:r>
      <w:r w:rsidRPr="00BF1BE9">
        <w:rPr>
          <w:rFonts w:ascii="Times New Roman" w:hAnsi="Times New Roman"/>
          <w:i/>
        </w:rPr>
        <w:t>pS</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i/>
        </w:rPr>
        <w:t>S</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可得</w:t>
      </w:r>
      <w:r w:rsidRPr="00BF1BE9">
        <w:rPr>
          <w:rFonts w:ascii="Times New Roman" w:hAnsi="Times New Roman"/>
          <w:i/>
        </w:rPr>
        <w:t>p</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S</m:t>
            </m:r>
          </m:den>
        </m:f>
      </m:oMath>
      <w:r w:rsidRPr="00BF1BE9">
        <w:rPr>
          <w:rFonts w:ascii="Times New Roman" w:hAnsi="Times New Roman"/>
        </w:rPr>
        <w:t>=9</w:t>
      </w:r>
      <w:r w:rsidRPr="00D50237">
        <w:rPr>
          <w:rFonts w:ascii="Times New Roman" w:hAnsi="Times New Roman"/>
        </w:rPr>
        <w:t>.</w:t>
      </w:r>
      <w:r w:rsidRPr="00BF1BE9">
        <w:rPr>
          <w:rFonts w:ascii="Times New Roman" w:hAnsi="Times New Roman"/>
        </w:rPr>
        <w:t>0</w:t>
      </w:r>
      <w:r w:rsidRPr="00BF1BE9">
        <w:rPr>
          <w:rFonts w:asciiTheme="majorEastAsia" w:eastAsiaTheme="majorEastAsia" w:hAnsiTheme="majorEastAsia"/>
        </w:rPr>
        <w:t>×</w:t>
      </w:r>
      <w:r w:rsidRPr="00BF1BE9">
        <w:rPr>
          <w:rFonts w:ascii="Times New Roman" w:hAnsi="Times New Roman"/>
        </w:rPr>
        <w:t>10</w:t>
      </w:r>
      <w:r w:rsidRPr="00BF1BE9">
        <w:rPr>
          <w:rFonts w:ascii="Times New Roman" w:hAnsi="Times New Roman"/>
          <w:vertAlign w:val="superscript"/>
        </w:rPr>
        <w:t>4</w:t>
      </w:r>
      <w:r w:rsidRPr="00BF1BE9">
        <w:rPr>
          <w:rFonts w:ascii="Times New Roman" w:eastAsia="楷体" w:hAnsi="Times New Roman"/>
        </w:rPr>
        <w:t xml:space="preserve"> </w:t>
      </w:r>
      <w:r w:rsidRPr="00BF1BE9">
        <w:rPr>
          <w:rFonts w:ascii="Times New Roman" w:hAnsi="Times New Roman"/>
        </w:rPr>
        <w:t>Pa</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w:t>
      </w:r>
      <w:r w:rsidRPr="00BF1BE9">
        <w:rPr>
          <w:rFonts w:ascii="Times New Roman" w:hAnsi="Times New Roman"/>
        </w:rPr>
        <w:t>2</w:t>
      </w:r>
      <w:r w:rsidRPr="00BF1BE9">
        <w:rPr>
          <w:rFonts w:ascii="Times New Roman" w:eastAsia="楷体" w:hAnsi="Times New Roman"/>
        </w:rPr>
        <w:t>)</w:t>
      </w:r>
      <w:r w:rsidRPr="00BF1BE9">
        <w:rPr>
          <w:rFonts w:ascii="Times New Roman" w:eastAsia="楷体" w:hAnsi="Times New Roman"/>
        </w:rPr>
        <w:t>设吸盘内原来空气体积为</w:t>
      </w:r>
      <w:r w:rsidRPr="00BF1BE9">
        <w:rPr>
          <w:rFonts w:ascii="Times New Roman" w:hAnsi="Times New Roman"/>
          <w:i/>
        </w:rPr>
        <w:t>V</w:t>
      </w:r>
      <w:r w:rsidRPr="00BF1BE9">
        <w:rPr>
          <w:rFonts w:ascii="Times New Roman" w:hAnsi="Times New Roman"/>
          <w:vertAlign w:val="subscript"/>
        </w:rPr>
        <w:t>0</w:t>
      </w:r>
      <w:r w:rsidRPr="00BF1BE9">
        <w:rPr>
          <w:rFonts w:ascii="Times New Roman" w:eastAsia="楷体" w:hAnsi="Times New Roman"/>
        </w:rPr>
        <w:t>，根据玻意耳定律可得</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i/>
        </w:rPr>
        <w:t>V</w:t>
      </w:r>
      <w:r w:rsidRPr="00BF1BE9">
        <w:rPr>
          <w:rFonts w:ascii="Times New Roman" w:hAnsi="Times New Roman"/>
          <w:vertAlign w:val="subscript"/>
        </w:rPr>
        <w:t>0</w:t>
      </w:r>
      <w:r w:rsidRPr="00BF1BE9">
        <w:rPr>
          <w:rFonts w:ascii="Times New Roman" w:hAnsi="Times New Roman"/>
        </w:rPr>
        <w:t>=</w:t>
      </w:r>
      <w:r w:rsidRPr="00BF1BE9">
        <w:rPr>
          <w:rFonts w:ascii="Times New Roman" w:hAnsi="Times New Roman"/>
          <w:i/>
        </w:rPr>
        <w:t>p</w:t>
      </w:r>
      <w:r w:rsidRPr="00BF1BE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oMath>
      <w:r w:rsidRPr="00BF1BE9">
        <w:rPr>
          <w:rFonts w:ascii="Times New Roman" w:hAnsi="Times New Roman"/>
        </w:rPr>
        <w:t>+</w:t>
      </w:r>
      <w:r w:rsidRPr="00BF1BE9">
        <w:rPr>
          <w:rFonts w:ascii="Times New Roman" w:hAnsi="Times New Roman"/>
          <w:i/>
        </w:rPr>
        <w:t>pV</w:t>
      </w:r>
      <w:r w:rsidRPr="00BF1BE9">
        <w:rPr>
          <w:rFonts w:ascii="Times New Roman" w:eastAsia="楷体" w:hAnsi="Times New Roman"/>
          <w:vertAlign w:val="subscript"/>
        </w:rPr>
        <w:t>抽</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则吸盘内被抽出气体质量和原来气体质量的比值为</w:t>
      </w:r>
      <m:oMath>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m</m:t>
                </m:r>
              </m:e>
              <m:sub>
                <m:r>
                  <m:rPr>
                    <m:sty m:val="p"/>
                  </m:rPr>
                  <w:rPr>
                    <w:rFonts w:ascii="Cambria Math" w:eastAsia="楷体" w:hAnsi="Cambria Math"/>
                  </w:rPr>
                  <m:t>抽</m:t>
                </m:r>
              </m:sub>
            </m:sSub>
          </m:num>
          <m:den>
            <m:sSub>
              <m:sSubPr>
                <m:ctrlPr>
                  <w:rPr>
                    <w:rFonts w:ascii="Cambria Math" w:eastAsia="楷体" w:hAnsi="Cambria Math"/>
                  </w:rPr>
                </m:ctrlPr>
              </m:sSubPr>
              <m:e>
                <m:r>
                  <w:rPr>
                    <w:rFonts w:ascii="Cambria Math" w:eastAsia="楷体" w:hAnsi="Cambria Math"/>
                  </w:rPr>
                  <m:t>m</m:t>
                </m:r>
              </m:e>
              <m:sub>
                <m:r>
                  <m:rPr>
                    <m:sty m:val="p"/>
                  </m:rPr>
                  <w:rPr>
                    <w:rFonts w:ascii="Cambria Math" w:eastAsia="楷体" w:hAnsi="Cambria Math"/>
                  </w:rPr>
                  <m:t>0</m:t>
                </m:r>
              </m:sub>
            </m:sSub>
          </m:den>
        </m:f>
      </m:oMath>
      <w:r w:rsidRPr="00BF1BE9">
        <w:rPr>
          <w:rFonts w:ascii="Times New Roman" w:eastAsia="楷体" w:hAnsi="Times New Roman"/>
        </w:rPr>
        <w:t>=</w:t>
      </w:r>
      <m:oMath>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V</m:t>
                </m:r>
              </m:e>
              <m:sub>
                <m:r>
                  <m:rPr>
                    <m:sty m:val="p"/>
                  </m:rPr>
                  <w:rPr>
                    <w:rFonts w:ascii="Cambria Math" w:eastAsia="楷体" w:hAnsi="Cambria Math"/>
                  </w:rPr>
                  <m:t>抽</m:t>
                </m:r>
              </m:sub>
            </m:sSub>
          </m:num>
          <m:den>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V</m:t>
                    </m:r>
                  </m:e>
                  <m:sub>
                    <m:r>
                      <m:rPr>
                        <m:sty m:val="p"/>
                      </m:rPr>
                      <w:rPr>
                        <w:rFonts w:ascii="Cambria Math" w:eastAsia="楷体" w:hAnsi="Cambria Math"/>
                      </w:rPr>
                      <m:t>0</m:t>
                    </m:r>
                  </m:sub>
                </m:sSub>
              </m:num>
              <m:den>
                <m:r>
                  <m:rPr>
                    <m:sty m:val="p"/>
                  </m:rPr>
                  <w:rPr>
                    <w:rFonts w:ascii="Cambria Math" w:eastAsia="楷体" w:hAnsi="Cambria Math"/>
                  </w:rPr>
                  <m:t>2</m:t>
                </m:r>
              </m:den>
            </m:f>
            <m:r>
              <m:rPr>
                <m:sty m:val="p"/>
              </m:rPr>
              <w:rPr>
                <w:rFonts w:ascii="Cambria Math" w:eastAsia="楷体" w:hAnsi="Cambria Math"/>
              </w:rPr>
              <m:t>+</m:t>
            </m:r>
            <m:sSub>
              <m:sSubPr>
                <m:ctrlPr>
                  <w:rPr>
                    <w:rFonts w:ascii="Cambria Math" w:eastAsia="楷体" w:hAnsi="Cambria Math"/>
                  </w:rPr>
                </m:ctrlPr>
              </m:sSubPr>
              <m:e>
                <m:r>
                  <w:rPr>
                    <w:rFonts w:ascii="Cambria Math" w:eastAsia="楷体" w:hAnsi="Cambria Math"/>
                  </w:rPr>
                  <m:t>V</m:t>
                </m:r>
              </m:e>
              <m:sub>
                <m:r>
                  <m:rPr>
                    <m:sty m:val="p"/>
                  </m:rPr>
                  <w:rPr>
                    <w:rFonts w:ascii="Cambria Math" w:eastAsia="楷体" w:hAnsi="Cambria Math"/>
                  </w:rPr>
                  <m:t>抽</m:t>
                </m:r>
              </m:sub>
            </m:sSub>
          </m:den>
        </m:f>
      </m:oMath>
      <w:r w:rsidRPr="00BF1BE9">
        <w:rPr>
          <w:rFonts w:ascii="Times New Roman" w:hAnsi="Times New Roman"/>
        </w:rPr>
        <w:t>=</w:t>
      </w:r>
      <m:oMath>
        <m:f>
          <m:fPr>
            <m:ctrlPr>
              <w:rPr>
                <w:rFonts w:ascii="Cambria Math" w:hAnsi="Cambria Math"/>
              </w:rPr>
            </m:ctrlPr>
          </m:fPr>
          <m:num>
            <m:r>
              <m:rPr>
                <m:sty m:val="p"/>
              </m:rPr>
              <w:rPr>
                <w:rFonts w:ascii="Cambria Math" w:hAnsi="Cambria Math"/>
              </w:rPr>
              <m:t>11</m:t>
            </m:r>
          </m:num>
          <m:den>
            <m:r>
              <m:rPr>
                <m:sty m:val="p"/>
              </m:rPr>
              <w:rPr>
                <w:rFonts w:ascii="Cambria Math" w:hAnsi="Cambria Math"/>
              </w:rPr>
              <m:t>20</m:t>
            </m:r>
          </m:den>
        </m:f>
      </m:oMath>
      <w:r w:rsidRPr="00BF1BE9">
        <w:rPr>
          <w:rFonts w:ascii="Times New Roman" w:eastAsia="楷体" w:hAnsi="Times New Roman"/>
        </w:rPr>
        <w:t>。</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5</w:t>
      </w:r>
      <w:r w:rsidRPr="00D50237">
        <w:rPr>
          <w:rFonts w:ascii="Times New Roman" w:hAnsi="Times New Roman"/>
        </w:rPr>
        <w:t>.</w:t>
      </w:r>
      <w:r w:rsidRPr="00BF1BE9">
        <w:rPr>
          <w:rFonts w:ascii="Times New Roman" w:hAnsi="Times New Roman"/>
        </w:rPr>
        <w:t>(12</w:t>
      </w:r>
      <w:r w:rsidRPr="00BF1BE9">
        <w:rPr>
          <w:rFonts w:ascii="Times New Roman" w:hAnsi="Times New Roman"/>
        </w:rPr>
        <w:t>分</w:t>
      </w:r>
      <w:r w:rsidRPr="00BF1BE9">
        <w:rPr>
          <w:rFonts w:ascii="Times New Roman" w:hAnsi="Times New Roman"/>
        </w:rPr>
        <w:t>)</w:t>
      </w:r>
      <w:r w:rsidRPr="00BF1BE9">
        <w:rPr>
          <w:rFonts w:ascii="Times New Roman" w:hAnsi="Times New Roman"/>
        </w:rPr>
        <w:t>如图，底部水平、开口向上的固定圆柱形气缸内，用质量为</w:t>
      </w:r>
      <w:r w:rsidRPr="00BF1BE9">
        <w:rPr>
          <w:rFonts w:ascii="Times New Roman" w:hAnsi="Times New Roman"/>
          <w:i/>
        </w:rPr>
        <w:t>m</w:t>
      </w:r>
      <w:r w:rsidRPr="00BF1BE9">
        <w:rPr>
          <w:rFonts w:ascii="Times New Roman" w:hAnsi="Times New Roman"/>
        </w:rPr>
        <w:t>、横截面积为</w:t>
      </w:r>
      <w:r w:rsidRPr="00BF1BE9">
        <w:rPr>
          <w:rFonts w:ascii="Times New Roman" w:hAnsi="Times New Roman"/>
          <w:i/>
        </w:rPr>
        <w:t>S</w:t>
      </w:r>
      <w:r w:rsidRPr="00BF1BE9">
        <w:rPr>
          <w:rFonts w:ascii="Times New Roman" w:hAnsi="Times New Roman"/>
        </w:rPr>
        <w:t>的圆盘形活塞封闭着一定质量的理想气体，当封闭气体温度为</w:t>
      </w:r>
      <w:r w:rsidRPr="00BF1BE9">
        <w:rPr>
          <w:rFonts w:ascii="Times New Roman" w:hAnsi="Times New Roman"/>
          <w:i/>
        </w:rPr>
        <w:t>T</w:t>
      </w:r>
      <w:r w:rsidRPr="00BF1BE9">
        <w:rPr>
          <w:rFonts w:ascii="Times New Roman" w:hAnsi="Times New Roman"/>
        </w:rPr>
        <w:t>且活塞平衡时，封闭气体的体积为</w:t>
      </w:r>
      <w:r w:rsidRPr="00BF1BE9">
        <w:rPr>
          <w:rFonts w:ascii="Times New Roman" w:hAnsi="Times New Roman"/>
          <w:i/>
        </w:rPr>
        <w:t>V</w:t>
      </w:r>
      <w:r w:rsidRPr="00BF1BE9">
        <w:rPr>
          <w:rFonts w:ascii="Times New Roman" w:hAnsi="Times New Roman"/>
        </w:rPr>
        <w:t>。现保持封闭气体的温度不变，在活塞上缓慢放上质量为</w:t>
      </w:r>
      <w:r w:rsidRPr="00BF1BE9">
        <w:rPr>
          <w:rFonts w:ascii="Times New Roman" w:hAnsi="Times New Roman"/>
          <w:i/>
        </w:rPr>
        <w:t>M</w:t>
      </w:r>
      <w:r w:rsidRPr="00BF1BE9">
        <w:rPr>
          <w:rFonts w:ascii="Times New Roman" w:hAnsi="Times New Roman"/>
        </w:rPr>
        <w:t>的物体</w:t>
      </w:r>
      <w:r w:rsidRPr="00BF1BE9">
        <w:rPr>
          <w:rFonts w:ascii="Times New Roman" w:hAnsi="Times New Roman"/>
        </w:rPr>
        <w:t>(</w:t>
      </w:r>
      <w:r w:rsidRPr="00BF1BE9">
        <w:rPr>
          <w:rFonts w:ascii="Times New Roman" w:hAnsi="Times New Roman"/>
        </w:rPr>
        <w:t>不与气缸壁接触</w:t>
      </w:r>
      <w:r w:rsidRPr="00BF1BE9">
        <w:rPr>
          <w:rFonts w:ascii="Times New Roman" w:hAnsi="Times New Roman"/>
        </w:rPr>
        <w:t>)</w:t>
      </w:r>
      <w:r w:rsidRPr="00BF1BE9">
        <w:rPr>
          <w:rFonts w:ascii="Times New Roman" w:hAnsi="Times New Roman"/>
        </w:rPr>
        <w:t>，活塞再次平衡时，封闭气体的体积为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BF1BE9">
        <w:rPr>
          <w:rFonts w:ascii="Times New Roman" w:hAnsi="Times New Roman"/>
          <w:i/>
        </w:rPr>
        <w:t>V</w:t>
      </w:r>
      <w:r w:rsidRPr="00BF1BE9">
        <w:rPr>
          <w:rFonts w:ascii="Times New Roman" w:hAnsi="Times New Roman"/>
        </w:rPr>
        <w:t>；再加热封闭气体使其缓慢升温至</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BF1BE9">
        <w:rPr>
          <w:rFonts w:ascii="Times New Roman" w:hAnsi="Times New Roman"/>
          <w:i/>
        </w:rPr>
        <w:t>T</w:t>
      </w:r>
      <w:r w:rsidRPr="00BF1BE9">
        <w:rPr>
          <w:rFonts w:ascii="Times New Roman" w:hAnsi="Times New Roman"/>
        </w:rPr>
        <w:t>，活塞第三次达到平衡。不计气缸与活塞间的摩擦，重力加速度大小为</w:t>
      </w:r>
      <w:r w:rsidRPr="00BF1BE9">
        <w:rPr>
          <w:rFonts w:ascii="Times New Roman" w:hAnsi="Times New Roman"/>
          <w:i/>
        </w:rPr>
        <w:t>g</w:t>
      </w:r>
      <w:r w:rsidRPr="00BF1BE9">
        <w:rPr>
          <w:rFonts w:ascii="Times New Roman" w:hAnsi="Times New Roman"/>
        </w:rPr>
        <w:t>。求：</w:t>
      </w:r>
    </w:p>
    <w:p w:rsidR="00414C99" w:rsidRPr="00BF1BE9" w:rsidRDefault="00414C99" w:rsidP="00414C99">
      <w:pPr>
        <w:tabs>
          <w:tab w:val="left" w:pos="2268"/>
          <w:tab w:val="left" w:pos="4395"/>
          <w:tab w:val="left" w:pos="6663"/>
        </w:tabs>
        <w:spacing w:line="360" w:lineRule="auto"/>
        <w:jc w:val="center"/>
        <w:rPr>
          <w:rFonts w:ascii="Times New Roman" w:hAnsi="Times New Roman"/>
        </w:rPr>
      </w:pPr>
      <w:r w:rsidRPr="00BF1BE9">
        <w:rPr>
          <w:rFonts w:ascii="Times New Roman" w:hAnsi="Times New Roman"/>
          <w:noProof/>
        </w:rPr>
        <w:drawing>
          <wp:inline distT="0" distB="0" distL="0" distR="0" wp14:anchorId="71E3D35D" wp14:editId="4C3090FE">
            <wp:extent cx="972820" cy="898525"/>
            <wp:effectExtent l="0" t="0" r="0" b="0"/>
            <wp:docPr id="83"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2820" cy="898525"/>
                    </a:xfrm>
                    <a:prstGeom prst="rect">
                      <a:avLst/>
                    </a:prstGeom>
                    <a:noFill/>
                    <a:ln>
                      <a:noFill/>
                    </a:ln>
                  </pic:spPr>
                </pic:pic>
              </a:graphicData>
            </a:graphic>
          </wp:inline>
        </w:drawing>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(1)(5</w:t>
      </w:r>
      <w:r w:rsidRPr="00BF1BE9">
        <w:rPr>
          <w:rFonts w:ascii="Times New Roman" w:hAnsi="Times New Roman"/>
        </w:rPr>
        <w:t>分</w:t>
      </w:r>
      <w:r w:rsidRPr="00BF1BE9">
        <w:rPr>
          <w:rFonts w:ascii="Times New Roman" w:hAnsi="Times New Roman"/>
        </w:rPr>
        <w:t>)</w:t>
      </w:r>
      <w:r w:rsidRPr="00BF1BE9">
        <w:rPr>
          <w:rFonts w:ascii="Times New Roman" w:hAnsi="Times New Roman"/>
        </w:rPr>
        <w:t>活塞第三次达到平衡时的体积；</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hAnsi="Times New Roman"/>
        </w:rPr>
        <w:t>(2)(7</w:t>
      </w:r>
      <w:r w:rsidRPr="00BF1BE9">
        <w:rPr>
          <w:rFonts w:ascii="Times New Roman" w:hAnsi="Times New Roman"/>
        </w:rPr>
        <w:t>分</w:t>
      </w:r>
      <w:r w:rsidRPr="00BF1BE9">
        <w:rPr>
          <w:rFonts w:ascii="Times New Roman" w:hAnsi="Times New Roman"/>
        </w:rPr>
        <w:t>)</w:t>
      </w:r>
      <w:r w:rsidRPr="00BF1BE9">
        <w:rPr>
          <w:rFonts w:ascii="Times New Roman" w:hAnsi="Times New Roman"/>
        </w:rPr>
        <w:t>外界大气压强。</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答案</w:t>
      </w:r>
      <w:r w:rsidRPr="00BF1BE9">
        <w:rPr>
          <w:rFonts w:ascii="Times New Roman" w:hAnsi="Times New Roman"/>
        </w:rPr>
        <w:t xml:space="preserve">　</w:t>
      </w:r>
      <w:r w:rsidRPr="00BF1BE9">
        <w:rPr>
          <w:rFonts w:ascii="Times New Roman" w:hAnsi="Times New Roman"/>
        </w:rPr>
        <w:t>(1)</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F1BE9">
        <w:rPr>
          <w:rFonts w:ascii="Times New Roman" w:hAnsi="Times New Roman"/>
          <w:i/>
        </w:rPr>
        <w:t>V</w:t>
      </w:r>
      <w:r w:rsidRPr="00BF1BE9">
        <w:rPr>
          <w:rFonts w:ascii="Times New Roman" w:hAnsi="Times New Roman"/>
        </w:rPr>
        <w:t xml:space="preserve">　</w:t>
      </w:r>
      <w:r w:rsidRPr="00BF1BE9">
        <w:rPr>
          <w:rFonts w:ascii="Times New Roman" w:hAnsi="Times New Roman"/>
        </w:rPr>
        <w:t>(2)</w:t>
      </w:r>
      <m:oMath>
        <m:f>
          <m:fPr>
            <m:ctrlPr>
              <w:rPr>
                <w:rFonts w:ascii="Cambria Math" w:hAnsi="Cambria Math"/>
              </w:rPr>
            </m:ctrlPr>
          </m:fPr>
          <m:num>
            <m:r>
              <m:rPr>
                <m:sty m:val="p"/>
              </m:rPr>
              <w:rPr>
                <w:rFonts w:ascii="Cambria Math" w:hAnsi="Cambria Math"/>
              </w:rPr>
              <m:t>(</m:t>
            </m:r>
            <m:r>
              <w:rPr>
                <w:rFonts w:ascii="Cambria Math" w:hAnsi="Cambria Math"/>
              </w:rPr>
              <m:t>M</m:t>
            </m:r>
            <m:r>
              <m:rPr>
                <m:sty m:val="p"/>
              </m:rPr>
              <w:rPr>
                <w:rFonts w:ascii="Cambria Math" w:hAnsi="Cambria Math"/>
              </w:rPr>
              <m:t>-2</m:t>
            </m:r>
            <m:r>
              <w:rPr>
                <w:rFonts w:ascii="Cambria Math" w:hAnsi="Cambria Math"/>
              </w:rPr>
              <m:t>m</m:t>
            </m:r>
            <m:r>
              <m:rPr>
                <m:sty m:val="p"/>
              </m:rPr>
              <w:rPr>
                <w:rFonts w:ascii="Cambria Math" w:hAnsi="Cambria Math"/>
              </w:rPr>
              <m:t>)</m:t>
            </m:r>
            <m:r>
              <w:rPr>
                <w:rFonts w:ascii="Cambria Math" w:hAnsi="Cambria Math"/>
              </w:rPr>
              <m:t>g</m:t>
            </m:r>
          </m:num>
          <m:den>
            <m:r>
              <m:rPr>
                <m:sty m:val="p"/>
              </m:rPr>
              <w:rPr>
                <w:rFonts w:ascii="Cambria Math" w:hAnsi="Cambria Math"/>
              </w:rPr>
              <m:t>2</m:t>
            </m:r>
            <m:r>
              <w:rPr>
                <w:rFonts w:ascii="Cambria Math" w:hAnsi="Cambria Math"/>
              </w:rPr>
              <m:t>S</m:t>
            </m:r>
          </m:den>
        </m:f>
      </m:oMath>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黑体" w:hAnsi="Times New Roman"/>
        </w:rPr>
        <w:t>解析</w:t>
      </w:r>
      <w:r w:rsidRPr="00BF1BE9">
        <w:rPr>
          <w:rFonts w:ascii="Times New Roman" w:hAnsi="Times New Roman"/>
        </w:rPr>
        <w:t xml:space="preserve">　</w:t>
      </w:r>
      <w:r w:rsidRPr="00BF1BE9">
        <w:rPr>
          <w:rFonts w:ascii="Times New Roman" w:eastAsia="楷体" w:hAnsi="Times New Roman"/>
        </w:rPr>
        <w:t>(</w:t>
      </w:r>
      <w:r w:rsidRPr="00BF1BE9">
        <w:rPr>
          <w:rFonts w:ascii="Times New Roman" w:hAnsi="Times New Roman"/>
        </w:rPr>
        <w:t>1</w:t>
      </w:r>
      <w:r w:rsidRPr="00BF1BE9">
        <w:rPr>
          <w:rFonts w:ascii="Times New Roman" w:eastAsia="楷体" w:hAnsi="Times New Roman"/>
        </w:rPr>
        <w:t>)</w:t>
      </w:r>
      <w:r w:rsidRPr="00BF1BE9">
        <w:rPr>
          <w:rFonts w:ascii="Times New Roman" w:eastAsia="楷体" w:hAnsi="Times New Roman"/>
        </w:rPr>
        <w:t>设外界大气压强为</w:t>
      </w:r>
      <w:r w:rsidRPr="00BF1BE9">
        <w:rPr>
          <w:rFonts w:ascii="Times New Roman" w:hAnsi="Times New Roman"/>
          <w:i/>
        </w:rPr>
        <w:t>p</w:t>
      </w:r>
      <w:r w:rsidRPr="00BF1BE9">
        <w:rPr>
          <w:rFonts w:ascii="Times New Roman" w:hAnsi="Times New Roman"/>
          <w:vertAlign w:val="subscript"/>
        </w:rPr>
        <w:t>0</w:t>
      </w:r>
      <w:r w:rsidRPr="00BF1BE9">
        <w:rPr>
          <w:rFonts w:ascii="Times New Roman" w:eastAsia="楷体" w:hAnsi="Times New Roman"/>
        </w:rPr>
        <w:t>，封闭气体在状态</w:t>
      </w:r>
      <w:r w:rsidRPr="00BF1BE9">
        <w:rPr>
          <w:rFonts w:ascii="Times New Roman" w:hAnsi="Times New Roman"/>
        </w:rPr>
        <w:t>1</w:t>
      </w:r>
      <w:r w:rsidRPr="00BF1BE9">
        <w:rPr>
          <w:rFonts w:ascii="Times New Roman" w:eastAsia="楷体" w:hAnsi="Times New Roman"/>
        </w:rPr>
        <w:t>、</w:t>
      </w:r>
      <w:r w:rsidRPr="00BF1BE9">
        <w:rPr>
          <w:rFonts w:ascii="Times New Roman" w:hAnsi="Times New Roman"/>
        </w:rPr>
        <w:t>2</w:t>
      </w:r>
      <w:r w:rsidRPr="00BF1BE9">
        <w:rPr>
          <w:rFonts w:ascii="Times New Roman" w:eastAsia="楷体" w:hAnsi="Times New Roman"/>
        </w:rPr>
        <w:t>(</w:t>
      </w:r>
      <w:r w:rsidRPr="00BF1BE9">
        <w:rPr>
          <w:rFonts w:ascii="Times New Roman" w:eastAsia="楷体" w:hAnsi="Times New Roman"/>
        </w:rPr>
        <w:t>活塞再次平衡</w:t>
      </w:r>
      <w:r w:rsidRPr="00BF1BE9">
        <w:rPr>
          <w:rFonts w:ascii="Times New Roman" w:eastAsia="楷体" w:hAnsi="Times New Roman"/>
        </w:rPr>
        <w:t>)</w:t>
      </w:r>
      <w:r w:rsidRPr="00BF1BE9">
        <w:rPr>
          <w:rFonts w:ascii="Times New Roman" w:eastAsia="楷体" w:hAnsi="Times New Roman"/>
        </w:rPr>
        <w:t>的压强分别为</w:t>
      </w:r>
      <w:r w:rsidRPr="00BF1BE9">
        <w:rPr>
          <w:rFonts w:ascii="Times New Roman" w:hAnsi="Times New Roman"/>
          <w:i/>
        </w:rPr>
        <w:t>p</w:t>
      </w:r>
      <w:r w:rsidRPr="00BF1BE9">
        <w:rPr>
          <w:rFonts w:ascii="Times New Roman" w:hAnsi="Times New Roman"/>
          <w:vertAlign w:val="subscript"/>
        </w:rPr>
        <w:t>1</w:t>
      </w:r>
      <w:r w:rsidRPr="00BF1BE9">
        <w:rPr>
          <w:rFonts w:ascii="Times New Roman" w:eastAsia="楷体" w:hAnsi="Times New Roman"/>
        </w:rPr>
        <w:t>、</w:t>
      </w:r>
      <w:r w:rsidRPr="00BF1BE9">
        <w:rPr>
          <w:rFonts w:ascii="Times New Roman" w:hAnsi="Times New Roman"/>
          <w:i/>
        </w:rPr>
        <w:t>p</w:t>
      </w:r>
      <w:r w:rsidRPr="00BF1BE9">
        <w:rPr>
          <w:rFonts w:ascii="Times New Roman" w:hAnsi="Times New Roman"/>
          <w:vertAlign w:val="subscript"/>
        </w:rPr>
        <w:t>2</w:t>
      </w:r>
      <w:r w:rsidRPr="00BF1BE9">
        <w:rPr>
          <w:rFonts w:ascii="Times New Roman" w:eastAsia="楷体" w:hAnsi="Times New Roman"/>
        </w:rPr>
        <w:t>，从状态</w:t>
      </w:r>
      <w:r w:rsidRPr="00BF1BE9">
        <w:rPr>
          <w:rFonts w:ascii="Times New Roman" w:hAnsi="Times New Roman"/>
        </w:rPr>
        <w:t>2</w:t>
      </w:r>
      <w:r w:rsidRPr="00BF1BE9">
        <w:rPr>
          <w:rFonts w:ascii="Times New Roman" w:eastAsia="楷体" w:hAnsi="Times New Roman"/>
        </w:rPr>
        <w:t>到状态</w:t>
      </w:r>
      <w:r w:rsidRPr="00BF1BE9">
        <w:rPr>
          <w:rFonts w:ascii="Times New Roman" w:hAnsi="Times New Roman"/>
        </w:rPr>
        <w:t>3</w:t>
      </w:r>
      <w:r w:rsidRPr="00BF1BE9">
        <w:rPr>
          <w:rFonts w:ascii="Times New Roman" w:eastAsia="楷体" w:hAnsi="Times New Roman"/>
        </w:rPr>
        <w:t>(</w:t>
      </w:r>
      <w:r w:rsidRPr="00BF1BE9">
        <w:rPr>
          <w:rFonts w:ascii="Times New Roman" w:eastAsia="楷体" w:hAnsi="Times New Roman"/>
        </w:rPr>
        <w:t>活塞第三次达到平衡</w:t>
      </w:r>
      <w:r w:rsidRPr="00BF1BE9">
        <w:rPr>
          <w:rFonts w:ascii="Times New Roman" w:eastAsia="楷体" w:hAnsi="Times New Roman"/>
        </w:rPr>
        <w:t>)</w:t>
      </w:r>
      <w:r w:rsidRPr="00BF1BE9">
        <w:rPr>
          <w:rFonts w:ascii="Times New Roman" w:eastAsia="楷体" w:hAnsi="Times New Roman"/>
        </w:rPr>
        <w:t>封闭气体发生等压变化，由盖</w:t>
      </w:r>
      <w:r w:rsidRPr="00BF1BE9">
        <w:rPr>
          <w:rFonts w:ascii="Times New Roman" w:eastAsia="楷体" w:hAnsi="Times New Roman"/>
        </w:rPr>
        <w:t>—</w:t>
      </w:r>
      <w:r w:rsidRPr="00BF1BE9">
        <w:rPr>
          <w:rFonts w:ascii="Times New Roman" w:eastAsia="楷体" w:hAnsi="Times New Roman"/>
        </w:rPr>
        <w:t>吕萨克定律有</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BF1BE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将</w:t>
      </w:r>
      <w:r w:rsidRPr="00BF1BE9">
        <w:rPr>
          <w:rFonts w:ascii="Times New Roman" w:hAnsi="Times New Roman"/>
          <w:i/>
        </w:rPr>
        <w:t>V</w:t>
      </w:r>
      <w:r w:rsidRPr="00BF1BE9">
        <w:rPr>
          <w:rFonts w:ascii="Times New Roman" w:hAnsi="Times New Roman"/>
          <w:vertAlign w:val="subscript"/>
        </w:rPr>
        <w:t>2</w:t>
      </w:r>
      <w:r w:rsidRPr="00BF1BE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BF1BE9">
        <w:rPr>
          <w:rFonts w:ascii="Times New Roman" w:hAnsi="Times New Roman"/>
          <w:i/>
        </w:rPr>
        <w:t>V</w:t>
      </w:r>
      <w:r w:rsidRPr="00BF1BE9">
        <w:rPr>
          <w:rFonts w:ascii="Times New Roman" w:eastAsia="楷体" w:hAnsi="Times New Roman"/>
        </w:rPr>
        <w:t>，</w:t>
      </w:r>
      <w:r w:rsidRPr="00BF1BE9">
        <w:rPr>
          <w:rFonts w:ascii="Times New Roman" w:hAnsi="Times New Roman"/>
          <w:i/>
        </w:rPr>
        <w:t>T</w:t>
      </w:r>
      <w:r w:rsidRPr="00BF1BE9">
        <w:rPr>
          <w:rFonts w:ascii="Times New Roman" w:hAnsi="Times New Roman"/>
          <w:vertAlign w:val="subscript"/>
        </w:rPr>
        <w:t>2</w:t>
      </w:r>
      <w:r w:rsidRPr="00BF1BE9">
        <w:rPr>
          <w:rFonts w:ascii="Times New Roman" w:hAnsi="Times New Roman"/>
        </w:rPr>
        <w:t>=</w:t>
      </w:r>
      <w:r w:rsidRPr="00BF1BE9">
        <w:rPr>
          <w:rFonts w:ascii="Times New Roman" w:hAnsi="Times New Roman"/>
          <w:i/>
        </w:rPr>
        <w:t>T</w:t>
      </w:r>
      <w:r w:rsidRPr="00BF1BE9">
        <w:rPr>
          <w:rFonts w:ascii="Times New Roman" w:eastAsia="楷体" w:hAnsi="Times New Roman"/>
        </w:rPr>
        <w:t>，</w:t>
      </w:r>
      <w:r w:rsidRPr="00BF1BE9">
        <w:rPr>
          <w:rFonts w:ascii="Times New Roman" w:hAnsi="Times New Roman"/>
          <w:i/>
        </w:rPr>
        <w:t>T</w:t>
      </w:r>
      <w:r w:rsidRPr="00BF1BE9">
        <w:rPr>
          <w:rFonts w:ascii="Times New Roman" w:hAnsi="Times New Roman"/>
          <w:vertAlign w:val="subscript"/>
        </w:rPr>
        <w:t>3</w:t>
      </w:r>
      <w:r w:rsidRPr="00BF1BE9">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BF1BE9">
        <w:rPr>
          <w:rFonts w:ascii="Times New Roman" w:hAnsi="Times New Roman"/>
          <w:i/>
        </w:rPr>
        <w:t>T</w:t>
      </w:r>
      <w:r w:rsidRPr="00BF1BE9">
        <w:rPr>
          <w:rFonts w:ascii="Times New Roman" w:eastAsia="楷体" w:hAnsi="Times New Roman"/>
        </w:rPr>
        <w:t>代入上式，</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联立解得</w:t>
      </w:r>
      <w:r w:rsidRPr="00BF1BE9">
        <w:rPr>
          <w:rFonts w:ascii="Times New Roman" w:hAnsi="Times New Roman"/>
          <w:i/>
        </w:rPr>
        <w:t>V</w:t>
      </w:r>
      <w:r w:rsidRPr="00BF1BE9">
        <w:rPr>
          <w:rFonts w:ascii="Times New Roman" w:hAnsi="Times New Roman"/>
          <w:vertAlign w:val="subscript"/>
        </w:rPr>
        <w:t>3</w:t>
      </w:r>
      <w:r w:rsidRPr="00BF1BE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F1BE9">
        <w:rPr>
          <w:rFonts w:ascii="Times New Roman" w:hAnsi="Times New Roman"/>
          <w:i/>
        </w:rPr>
        <w:t>V</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w:t>
      </w:r>
      <w:r w:rsidRPr="00BF1BE9">
        <w:rPr>
          <w:rFonts w:ascii="Times New Roman" w:hAnsi="Times New Roman"/>
        </w:rPr>
        <w:t>2</w:t>
      </w:r>
      <w:r w:rsidRPr="00BF1BE9">
        <w:rPr>
          <w:rFonts w:ascii="Times New Roman" w:eastAsia="楷体" w:hAnsi="Times New Roman"/>
        </w:rPr>
        <w:t>)</w:t>
      </w:r>
      <w:r w:rsidRPr="00BF1BE9">
        <w:rPr>
          <w:rFonts w:ascii="Times New Roman" w:eastAsia="楷体" w:hAnsi="Times New Roman"/>
        </w:rPr>
        <w:t>从状态</w:t>
      </w:r>
      <w:r w:rsidRPr="00BF1BE9">
        <w:rPr>
          <w:rFonts w:ascii="Times New Roman" w:hAnsi="Times New Roman"/>
        </w:rPr>
        <w:t>1</w:t>
      </w:r>
      <w:r w:rsidRPr="00BF1BE9">
        <w:rPr>
          <w:rFonts w:ascii="Times New Roman" w:eastAsia="楷体" w:hAnsi="Times New Roman"/>
        </w:rPr>
        <w:t>到状态</w:t>
      </w:r>
      <w:r w:rsidRPr="00BF1BE9">
        <w:rPr>
          <w:rFonts w:ascii="Times New Roman" w:hAnsi="Times New Roman"/>
        </w:rPr>
        <w:t>2</w:t>
      </w:r>
      <w:r w:rsidRPr="00BF1BE9">
        <w:rPr>
          <w:rFonts w:ascii="Times New Roman" w:eastAsia="楷体" w:hAnsi="Times New Roman"/>
        </w:rPr>
        <w:t>，气体发生等温变化，由玻意耳定律有</w:t>
      </w:r>
      <w:r w:rsidRPr="00BF1BE9">
        <w:rPr>
          <w:rFonts w:ascii="Times New Roman" w:hAnsi="Times New Roman"/>
          <w:i/>
        </w:rPr>
        <w:t>p</w:t>
      </w:r>
      <w:r w:rsidRPr="00BF1BE9">
        <w:rPr>
          <w:rFonts w:ascii="Times New Roman" w:hAnsi="Times New Roman"/>
          <w:vertAlign w:val="subscript"/>
        </w:rPr>
        <w:t>1</w:t>
      </w:r>
      <w:r w:rsidRPr="00BF1BE9">
        <w:rPr>
          <w:rFonts w:ascii="Times New Roman" w:hAnsi="Times New Roman"/>
          <w:i/>
        </w:rPr>
        <w:t>V</w:t>
      </w:r>
      <w:r w:rsidRPr="00BF1BE9">
        <w:rPr>
          <w:rFonts w:ascii="Times New Roman" w:hAnsi="Times New Roman"/>
          <w:vertAlign w:val="subscript"/>
        </w:rPr>
        <w:t>1</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2</w:t>
      </w:r>
      <w:r w:rsidRPr="00BF1BE9">
        <w:rPr>
          <w:rFonts w:ascii="Times New Roman" w:hAnsi="Times New Roman"/>
          <w:i/>
        </w:rPr>
        <w:t>V</w:t>
      </w:r>
      <w:r w:rsidRPr="00BF1BE9">
        <w:rPr>
          <w:rFonts w:ascii="Times New Roman" w:hAnsi="Times New Roman"/>
          <w:vertAlign w:val="subscript"/>
        </w:rPr>
        <w:t>2</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将</w:t>
      </w:r>
      <w:r w:rsidRPr="00BF1BE9">
        <w:rPr>
          <w:rFonts w:ascii="Times New Roman" w:hAnsi="Times New Roman"/>
          <w:i/>
        </w:rPr>
        <w:t>V</w:t>
      </w:r>
      <w:r w:rsidRPr="00BF1BE9">
        <w:rPr>
          <w:rFonts w:ascii="Times New Roman" w:hAnsi="Times New Roman"/>
          <w:vertAlign w:val="subscript"/>
        </w:rPr>
        <w:t>1</w:t>
      </w:r>
      <w:r w:rsidRPr="00BF1BE9">
        <w:rPr>
          <w:rFonts w:ascii="Times New Roman" w:hAnsi="Times New Roman"/>
        </w:rPr>
        <w:t>=</w:t>
      </w:r>
      <w:r w:rsidRPr="00BF1BE9">
        <w:rPr>
          <w:rFonts w:ascii="Times New Roman" w:hAnsi="Times New Roman"/>
          <w:i/>
        </w:rPr>
        <w:t>V</w:t>
      </w:r>
      <w:r w:rsidRPr="00BF1BE9">
        <w:rPr>
          <w:rFonts w:ascii="Times New Roman" w:eastAsia="楷体" w:hAnsi="Times New Roman"/>
        </w:rPr>
        <w:t>，</w:t>
      </w:r>
      <w:r w:rsidRPr="00BF1BE9">
        <w:rPr>
          <w:rFonts w:ascii="Times New Roman" w:hAnsi="Times New Roman"/>
          <w:i/>
        </w:rPr>
        <w:t>V</w:t>
      </w:r>
      <w:r w:rsidRPr="00BF1BE9">
        <w:rPr>
          <w:rFonts w:ascii="Times New Roman" w:hAnsi="Times New Roman"/>
          <w:vertAlign w:val="subscript"/>
        </w:rPr>
        <w:t>2</w:t>
      </w:r>
      <w:r w:rsidRPr="00BF1BE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BF1BE9">
        <w:rPr>
          <w:rFonts w:ascii="Times New Roman" w:hAnsi="Times New Roman"/>
          <w:i/>
        </w:rPr>
        <w:t>V</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联立解得</w:t>
      </w:r>
      <w:r w:rsidRPr="00BF1BE9">
        <w:rPr>
          <w:rFonts w:ascii="Times New Roman" w:hAnsi="Times New Roman"/>
          <w:i/>
        </w:rPr>
        <w:t>p</w:t>
      </w:r>
      <w:r w:rsidRPr="00BF1BE9">
        <w:rPr>
          <w:rFonts w:ascii="Times New Roman" w:hAnsi="Times New Roman"/>
          <w:vertAlign w:val="subscript"/>
        </w:rPr>
        <w:t>1</w:t>
      </w:r>
      <w:r w:rsidRPr="00BF1BE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BF1BE9">
        <w:rPr>
          <w:rFonts w:ascii="Times New Roman" w:hAnsi="Times New Roman"/>
          <w:i/>
        </w:rPr>
        <w:t>p</w:t>
      </w:r>
      <w:r w:rsidRPr="00BF1BE9">
        <w:rPr>
          <w:rFonts w:ascii="Times New Roman" w:hAnsi="Times New Roman"/>
          <w:vertAlign w:val="subscript"/>
        </w:rPr>
        <w:t>2</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状态</w:t>
      </w:r>
      <w:r w:rsidRPr="00BF1BE9">
        <w:rPr>
          <w:rFonts w:ascii="Times New Roman" w:hAnsi="Times New Roman"/>
        </w:rPr>
        <w:t>1</w:t>
      </w:r>
      <w:r w:rsidRPr="00BF1BE9">
        <w:rPr>
          <w:rFonts w:ascii="Times New Roman" w:eastAsia="楷体" w:hAnsi="Times New Roman"/>
        </w:rPr>
        <w:t>，由力的平衡条件有</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i/>
        </w:rPr>
        <w:t>S</w:t>
      </w:r>
      <w:r w:rsidRPr="00BF1BE9">
        <w:rPr>
          <w:rFonts w:ascii="Times New Roman" w:hAnsi="Times New Roman"/>
        </w:rPr>
        <w:t>+</w:t>
      </w:r>
      <w:r w:rsidRPr="00BF1BE9">
        <w:rPr>
          <w:rFonts w:ascii="Times New Roman" w:hAnsi="Times New Roman"/>
          <w:i/>
        </w:rPr>
        <w:t>mg</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1</w:t>
      </w:r>
      <w:r w:rsidRPr="00BF1BE9">
        <w:rPr>
          <w:rFonts w:ascii="Times New Roman" w:hAnsi="Times New Roman"/>
          <w:i/>
        </w:rPr>
        <w:t>S</w:t>
      </w:r>
    </w:p>
    <w:p w:rsidR="00414C99" w:rsidRPr="00BF1BE9" w:rsidRDefault="00414C99" w:rsidP="00414C99">
      <w:pPr>
        <w:tabs>
          <w:tab w:val="left" w:pos="2268"/>
          <w:tab w:val="left" w:pos="4395"/>
          <w:tab w:val="left" w:pos="6663"/>
        </w:tabs>
        <w:spacing w:line="360" w:lineRule="auto"/>
        <w:rPr>
          <w:rFonts w:ascii="Times New Roman" w:hAnsi="Times New Roman"/>
        </w:rPr>
      </w:pPr>
      <w:r w:rsidRPr="00BF1BE9">
        <w:rPr>
          <w:rFonts w:ascii="Times New Roman" w:eastAsia="楷体" w:hAnsi="Times New Roman"/>
        </w:rPr>
        <w:t>状态</w:t>
      </w:r>
      <w:r w:rsidRPr="00BF1BE9">
        <w:rPr>
          <w:rFonts w:ascii="Times New Roman" w:hAnsi="Times New Roman"/>
        </w:rPr>
        <w:t>2</w:t>
      </w:r>
      <w:r w:rsidRPr="00BF1BE9">
        <w:rPr>
          <w:rFonts w:ascii="Times New Roman" w:eastAsia="楷体" w:hAnsi="Times New Roman"/>
        </w:rPr>
        <w:t>，由力的平衡条件有</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i/>
        </w:rPr>
        <w:t>S</w:t>
      </w:r>
      <w:r w:rsidRPr="00BF1BE9">
        <w:rPr>
          <w:rFonts w:ascii="Times New Roman" w:hAnsi="Times New Roman"/>
        </w:rPr>
        <w:t>+</w:t>
      </w:r>
      <w:r w:rsidRPr="00BF1BE9">
        <w:rPr>
          <w:rFonts w:ascii="Times New Roman" w:hAnsi="Times New Roman"/>
          <w:i/>
        </w:rPr>
        <w:t>mg</w:t>
      </w:r>
      <w:r w:rsidRPr="00BF1BE9">
        <w:rPr>
          <w:rFonts w:ascii="Times New Roman" w:hAnsi="Times New Roman"/>
        </w:rPr>
        <w:t>+</w:t>
      </w:r>
      <w:r w:rsidRPr="00BF1BE9">
        <w:rPr>
          <w:rFonts w:ascii="Times New Roman" w:hAnsi="Times New Roman"/>
          <w:i/>
        </w:rPr>
        <w:t>Mg</w:t>
      </w:r>
      <w:r w:rsidRPr="00BF1BE9">
        <w:rPr>
          <w:rFonts w:ascii="Times New Roman" w:hAnsi="Times New Roman"/>
        </w:rPr>
        <w:t>=</w:t>
      </w:r>
      <w:r w:rsidRPr="00BF1BE9">
        <w:rPr>
          <w:rFonts w:ascii="Times New Roman" w:hAnsi="Times New Roman"/>
          <w:i/>
        </w:rPr>
        <w:t>p</w:t>
      </w:r>
      <w:r w:rsidRPr="00BF1BE9">
        <w:rPr>
          <w:rFonts w:ascii="Times New Roman" w:hAnsi="Times New Roman"/>
          <w:vertAlign w:val="subscript"/>
        </w:rPr>
        <w:t>2</w:t>
      </w:r>
      <w:r w:rsidRPr="00BF1BE9">
        <w:rPr>
          <w:rFonts w:ascii="Times New Roman" w:hAnsi="Times New Roman"/>
          <w:i/>
        </w:rPr>
        <w:t>S</w:t>
      </w:r>
    </w:p>
    <w:p w:rsidR="00414C99" w:rsidRPr="00414C99" w:rsidRDefault="00414C99" w:rsidP="00414C99">
      <w:pPr>
        <w:tabs>
          <w:tab w:val="left" w:pos="2268"/>
          <w:tab w:val="left" w:pos="4395"/>
          <w:tab w:val="left" w:pos="6663"/>
        </w:tabs>
        <w:spacing w:line="360" w:lineRule="auto"/>
        <w:rPr>
          <w:rFonts w:ascii="Times New Roman" w:hAnsi="Times New Roman" w:hint="eastAsia"/>
        </w:rPr>
      </w:pPr>
      <w:r w:rsidRPr="00BF1BE9">
        <w:rPr>
          <w:rFonts w:ascii="Times New Roman" w:eastAsia="楷体" w:hAnsi="Times New Roman"/>
        </w:rPr>
        <w:t>联立解得</w:t>
      </w:r>
      <w:r w:rsidRPr="00BF1BE9">
        <w:rPr>
          <w:rFonts w:ascii="Times New Roman" w:hAnsi="Times New Roman"/>
          <w:i/>
        </w:rPr>
        <w:t>p</w:t>
      </w:r>
      <w:r w:rsidRPr="00BF1BE9">
        <w:rPr>
          <w:rFonts w:ascii="Times New Roman" w:hAnsi="Times New Roman"/>
          <w:vertAlign w:val="subscript"/>
        </w:rPr>
        <w:t>0</w:t>
      </w:r>
      <w:r w:rsidRPr="00BF1BE9">
        <w:rPr>
          <w:rFonts w:ascii="Times New Roman" w:hAnsi="Times New Roman"/>
        </w:rPr>
        <w:t>=</w:t>
      </w:r>
      <m:oMath>
        <m:f>
          <m:fPr>
            <m:ctrlPr>
              <w:rPr>
                <w:rFonts w:ascii="Cambria Math" w:hAnsi="Cambria Math"/>
              </w:rPr>
            </m:ctrlPr>
          </m:fPr>
          <m:num>
            <m:r>
              <m:rPr>
                <m:sty m:val="p"/>
              </m:rPr>
              <w:rPr>
                <w:rFonts w:ascii="Cambria Math" w:hAnsi="Cambria Math"/>
              </w:rPr>
              <m:t>(</m:t>
            </m:r>
            <m:r>
              <w:rPr>
                <w:rFonts w:ascii="Cambria Math" w:hAnsi="Cambria Math"/>
              </w:rPr>
              <m:t>M</m:t>
            </m:r>
            <m:r>
              <m:rPr>
                <m:sty m:val="p"/>
              </m:rPr>
              <w:rPr>
                <w:rFonts w:ascii="Cambria Math" w:hAnsi="Cambria Math"/>
              </w:rPr>
              <m:t>-2</m:t>
            </m:r>
            <m:r>
              <w:rPr>
                <w:rFonts w:ascii="Cambria Math" w:hAnsi="Cambria Math"/>
              </w:rPr>
              <m:t>m</m:t>
            </m:r>
            <m:r>
              <m:rPr>
                <m:sty m:val="p"/>
              </m:rPr>
              <w:rPr>
                <w:rFonts w:ascii="Cambria Math" w:hAnsi="Cambria Math"/>
              </w:rPr>
              <m:t>)</m:t>
            </m:r>
            <m:r>
              <w:rPr>
                <w:rFonts w:ascii="Cambria Math" w:hAnsi="Cambria Math"/>
              </w:rPr>
              <m:t>g</m:t>
            </m:r>
          </m:num>
          <m:den>
            <m:r>
              <m:rPr>
                <m:sty m:val="p"/>
              </m:rPr>
              <w:rPr>
                <w:rFonts w:ascii="Cambria Math" w:hAnsi="Cambria Math"/>
              </w:rPr>
              <m:t>2</m:t>
            </m:r>
            <m:r>
              <w:rPr>
                <w:rFonts w:ascii="Cambria Math" w:hAnsi="Cambria Math"/>
              </w:rPr>
              <m:t>S</m:t>
            </m:r>
          </m:den>
        </m:f>
      </m:oMath>
      <w:r w:rsidRPr="00BF1BE9">
        <w:rPr>
          <w:rFonts w:ascii="Times New Roman" w:eastAsia="楷体" w:hAnsi="Times New Roman"/>
        </w:rPr>
        <w:t>。</w:t>
      </w:r>
    </w:p>
    <w:sectPr w:rsidR="00414C99" w:rsidRPr="00414C99">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089" w:rsidRDefault="00CF1089" w:rsidP="006C537E">
      <w:pPr>
        <w:pStyle w:val="a3"/>
      </w:pPr>
      <w:r>
        <w:separator/>
      </w:r>
    </w:p>
  </w:endnote>
  <w:endnote w:type="continuationSeparator" w:id="0">
    <w:p w:rsidR="00CF1089" w:rsidRDefault="00CF1089"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089" w:rsidRDefault="00CF1089">
      <w:pPr>
        <w:pStyle w:val="a3"/>
      </w:pPr>
      <w:r>
        <w:separator/>
      </w:r>
    </w:p>
  </w:footnote>
  <w:footnote w:type="continuationSeparator" w:id="0">
    <w:p w:rsidR="00CF1089" w:rsidRDefault="00CF108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14C9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CF1089"/>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paragraph" w:styleId="4">
    <w:name w:val="heading 4"/>
    <w:basedOn w:val="a"/>
    <w:next w:val="a"/>
    <w:link w:val="4Char"/>
    <w:uiPriority w:val="9"/>
    <w:unhideWhenUsed/>
    <w:qFormat/>
    <w:rsid w:val="00414C99"/>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4Char">
    <w:name w:val="标题 4 Char"/>
    <w:basedOn w:val="a0"/>
    <w:link w:val="4"/>
    <w:uiPriority w:val="9"/>
    <w:rsid w:val="00414C99"/>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tiff"/><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1102</Words>
  <Characters>6285</Characters>
  <Application>Microsoft Office Word</Application>
  <DocSecurity>0</DocSecurity>
  <Lines>52</Lines>
  <Paragraphs>14</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7373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2026-03-12T02:13:00Z</dcterms:modified>
</cp:coreProperties>
</file>